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6F5" w:rsidRPr="005906F5" w:rsidRDefault="005906F5" w:rsidP="005906F5">
      <w:pPr>
        <w:tabs>
          <w:tab w:val="left" w:pos="10620"/>
        </w:tabs>
        <w:spacing w:after="0" w:line="240" w:lineRule="auto"/>
        <w:jc w:val="center"/>
        <w:rPr>
          <w:rFonts w:ascii="Times New Roman" w:hAnsi="Times New Roman"/>
          <w:b/>
          <w:sz w:val="28"/>
          <w:szCs w:val="28"/>
        </w:rPr>
      </w:pPr>
      <w:bookmarkStart w:id="0" w:name="_GoBack"/>
      <w:bookmarkEnd w:id="0"/>
      <w:r w:rsidRPr="005906F5">
        <w:rPr>
          <w:rFonts w:ascii="Times New Roman" w:hAnsi="Times New Roman"/>
          <w:noProof/>
          <w:sz w:val="28"/>
          <w:szCs w:val="28"/>
          <w:lang w:eastAsia="ru-RU"/>
        </w:rPr>
        <w:drawing>
          <wp:anchor distT="0" distB="0" distL="114300" distR="114300" simplePos="0" relativeHeight="251659264" behindDoc="0" locked="0" layoutInCell="1" allowOverlap="1">
            <wp:simplePos x="0" y="0"/>
            <wp:positionH relativeFrom="column">
              <wp:posOffset>2899410</wp:posOffset>
            </wp:positionH>
            <wp:positionV relativeFrom="paragraph">
              <wp:posOffset>-283210</wp:posOffset>
            </wp:positionV>
            <wp:extent cx="640080" cy="825500"/>
            <wp:effectExtent l="19050" t="0" r="7620" b="0"/>
            <wp:wrapTopAndBottom/>
            <wp:docPr id="2" name="Рисунок 2" descr="герб Н,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Н,Б"/>
                    <pic:cNvPicPr>
                      <a:picLocks noChangeAspect="1" noChangeArrowheads="1"/>
                    </pic:cNvPicPr>
                  </pic:nvPicPr>
                  <pic:blipFill>
                    <a:blip r:embed="rId8" cstate="print"/>
                    <a:srcRect/>
                    <a:stretch>
                      <a:fillRect/>
                    </a:stretch>
                  </pic:blipFill>
                  <pic:spPr bwMode="auto">
                    <a:xfrm>
                      <a:off x="0" y="0"/>
                      <a:ext cx="640080" cy="825500"/>
                    </a:xfrm>
                    <a:prstGeom prst="rect">
                      <a:avLst/>
                    </a:prstGeom>
                    <a:noFill/>
                  </pic:spPr>
                </pic:pic>
              </a:graphicData>
            </a:graphic>
          </wp:anchor>
        </w:drawing>
      </w:r>
    </w:p>
    <w:p w:rsidR="005906F5" w:rsidRPr="005906F5" w:rsidRDefault="005906F5" w:rsidP="005906F5">
      <w:pPr>
        <w:tabs>
          <w:tab w:val="left" w:pos="10620"/>
        </w:tabs>
        <w:spacing w:after="0" w:line="240" w:lineRule="auto"/>
        <w:jc w:val="center"/>
        <w:rPr>
          <w:rFonts w:ascii="Times New Roman" w:hAnsi="Times New Roman"/>
          <w:b/>
          <w:sz w:val="28"/>
          <w:szCs w:val="28"/>
        </w:rPr>
      </w:pPr>
      <w:r w:rsidRPr="005906F5">
        <w:rPr>
          <w:rFonts w:ascii="Times New Roman" w:hAnsi="Times New Roman"/>
          <w:b/>
          <w:sz w:val="28"/>
          <w:szCs w:val="28"/>
        </w:rPr>
        <w:t>МУНИЦИПАЛЬНОЕ СОБРАНИЕ</w:t>
      </w:r>
    </w:p>
    <w:p w:rsidR="005906F5" w:rsidRPr="005906F5" w:rsidRDefault="005906F5" w:rsidP="005906F5">
      <w:pPr>
        <w:spacing w:after="0" w:line="240" w:lineRule="auto"/>
        <w:jc w:val="center"/>
        <w:rPr>
          <w:rFonts w:ascii="Times New Roman" w:hAnsi="Times New Roman"/>
          <w:b/>
          <w:sz w:val="28"/>
          <w:szCs w:val="28"/>
        </w:rPr>
      </w:pPr>
      <w:r w:rsidRPr="005906F5">
        <w:rPr>
          <w:rFonts w:ascii="Times New Roman" w:hAnsi="Times New Roman"/>
          <w:b/>
          <w:sz w:val="28"/>
          <w:szCs w:val="28"/>
        </w:rPr>
        <w:t>НОВОБУРАССКОГО МУНИЦИПАЛЬНОГО РАЙОНА</w:t>
      </w:r>
    </w:p>
    <w:p w:rsidR="005906F5" w:rsidRPr="005906F5" w:rsidRDefault="005906F5" w:rsidP="005906F5">
      <w:pPr>
        <w:spacing w:after="0" w:line="240" w:lineRule="auto"/>
        <w:jc w:val="center"/>
        <w:rPr>
          <w:rFonts w:ascii="Times New Roman" w:hAnsi="Times New Roman"/>
          <w:b/>
          <w:sz w:val="28"/>
          <w:szCs w:val="28"/>
        </w:rPr>
      </w:pPr>
      <w:r w:rsidRPr="005906F5">
        <w:rPr>
          <w:rFonts w:ascii="Times New Roman" w:hAnsi="Times New Roman"/>
          <w:b/>
          <w:sz w:val="28"/>
          <w:szCs w:val="28"/>
        </w:rPr>
        <w:t>САРАТОВСКОЙ ОБЛАСТИ</w:t>
      </w:r>
    </w:p>
    <w:p w:rsidR="005906F5" w:rsidRPr="005906F5" w:rsidRDefault="005906F5" w:rsidP="005906F5">
      <w:pPr>
        <w:pStyle w:val="ac"/>
        <w:ind w:firstLine="709"/>
        <w:rPr>
          <w:b/>
          <w:bCs/>
          <w:shadow/>
          <w:szCs w:val="28"/>
        </w:rPr>
      </w:pPr>
    </w:p>
    <w:p w:rsidR="005906F5" w:rsidRPr="005906F5" w:rsidRDefault="005906F5" w:rsidP="005906F5">
      <w:pPr>
        <w:pStyle w:val="ac"/>
        <w:tabs>
          <w:tab w:val="left" w:pos="0"/>
        </w:tabs>
        <w:jc w:val="center"/>
        <w:rPr>
          <w:b/>
          <w:szCs w:val="28"/>
          <w:lang w:eastAsia="ar-SA"/>
        </w:rPr>
      </w:pPr>
      <w:r w:rsidRPr="005906F5">
        <w:rPr>
          <w:b/>
          <w:szCs w:val="28"/>
          <w:lang w:eastAsia="ar-SA"/>
        </w:rPr>
        <w:t>РЕШЕНИЕ</w:t>
      </w:r>
    </w:p>
    <w:p w:rsidR="005906F5" w:rsidRPr="005906F5" w:rsidRDefault="005906F5" w:rsidP="005906F5">
      <w:pPr>
        <w:pStyle w:val="ac"/>
        <w:tabs>
          <w:tab w:val="left" w:pos="0"/>
        </w:tabs>
        <w:jc w:val="center"/>
        <w:rPr>
          <w:b/>
          <w:bCs/>
          <w:szCs w:val="28"/>
          <w:lang w:eastAsia="ar-SA"/>
        </w:rPr>
      </w:pPr>
      <w:r w:rsidRPr="005906F5">
        <w:rPr>
          <w:b/>
          <w:bCs/>
          <w:szCs w:val="28"/>
          <w:lang w:eastAsia="ar-SA"/>
        </w:rPr>
        <w:t xml:space="preserve">от  </w:t>
      </w:r>
      <w:r w:rsidR="00007403">
        <w:rPr>
          <w:b/>
          <w:bCs/>
          <w:szCs w:val="28"/>
          <w:lang w:eastAsia="ar-SA"/>
        </w:rPr>
        <w:t>26 февраля</w:t>
      </w:r>
      <w:r w:rsidRPr="005906F5">
        <w:rPr>
          <w:b/>
          <w:bCs/>
          <w:szCs w:val="28"/>
          <w:lang w:eastAsia="ar-SA"/>
        </w:rPr>
        <w:t xml:space="preserve"> 202</w:t>
      </w:r>
      <w:r>
        <w:rPr>
          <w:b/>
          <w:bCs/>
          <w:szCs w:val="28"/>
          <w:lang w:eastAsia="ar-SA"/>
        </w:rPr>
        <w:t>6</w:t>
      </w:r>
      <w:r w:rsidRPr="005906F5">
        <w:rPr>
          <w:b/>
          <w:bCs/>
          <w:szCs w:val="28"/>
          <w:lang w:eastAsia="ar-SA"/>
        </w:rPr>
        <w:t xml:space="preserve"> года № </w:t>
      </w:r>
      <w:r w:rsidR="00007403">
        <w:rPr>
          <w:b/>
          <w:bCs/>
          <w:szCs w:val="28"/>
          <w:lang w:eastAsia="ar-SA"/>
        </w:rPr>
        <w:t>174</w:t>
      </w:r>
    </w:p>
    <w:p w:rsidR="005906F5" w:rsidRPr="005906F5" w:rsidRDefault="005906F5" w:rsidP="005906F5">
      <w:pPr>
        <w:spacing w:after="0" w:line="240" w:lineRule="auto"/>
        <w:rPr>
          <w:rFonts w:ascii="Times New Roman" w:hAnsi="Times New Roman"/>
          <w:b/>
          <w:sz w:val="28"/>
          <w:szCs w:val="28"/>
        </w:rPr>
      </w:pPr>
    </w:p>
    <w:p w:rsidR="005906F5" w:rsidRPr="005906F5" w:rsidRDefault="005906F5" w:rsidP="005906F5">
      <w:pPr>
        <w:spacing w:after="0" w:line="240" w:lineRule="auto"/>
        <w:jc w:val="center"/>
        <w:rPr>
          <w:rFonts w:ascii="Times New Roman" w:hAnsi="Times New Roman"/>
          <w:b/>
          <w:sz w:val="28"/>
          <w:szCs w:val="28"/>
        </w:rPr>
      </w:pPr>
      <w:r w:rsidRPr="005906F5">
        <w:rPr>
          <w:rFonts w:ascii="Times New Roman" w:hAnsi="Times New Roman"/>
          <w:b/>
          <w:sz w:val="28"/>
          <w:szCs w:val="28"/>
        </w:rPr>
        <w:t xml:space="preserve">Об утверждении отчета о работе Контрольно-счетной </w:t>
      </w:r>
    </w:p>
    <w:p w:rsidR="005906F5" w:rsidRPr="005906F5" w:rsidRDefault="005906F5" w:rsidP="005906F5">
      <w:pPr>
        <w:spacing w:after="0" w:line="240" w:lineRule="auto"/>
        <w:jc w:val="center"/>
        <w:rPr>
          <w:rFonts w:ascii="Times New Roman" w:hAnsi="Times New Roman"/>
          <w:b/>
          <w:iCs/>
          <w:sz w:val="28"/>
          <w:szCs w:val="28"/>
        </w:rPr>
      </w:pPr>
      <w:r w:rsidRPr="005906F5">
        <w:rPr>
          <w:rFonts w:ascii="Times New Roman" w:hAnsi="Times New Roman"/>
          <w:b/>
          <w:sz w:val="28"/>
          <w:szCs w:val="28"/>
        </w:rPr>
        <w:t>комиссии</w:t>
      </w:r>
      <w:r w:rsidRPr="005906F5">
        <w:rPr>
          <w:rFonts w:ascii="Times New Roman" w:hAnsi="Times New Roman"/>
          <w:iCs/>
          <w:sz w:val="28"/>
          <w:szCs w:val="28"/>
        </w:rPr>
        <w:t xml:space="preserve"> </w:t>
      </w:r>
      <w:r w:rsidRPr="005906F5">
        <w:rPr>
          <w:rFonts w:ascii="Times New Roman" w:hAnsi="Times New Roman"/>
          <w:b/>
          <w:iCs/>
          <w:sz w:val="28"/>
          <w:szCs w:val="28"/>
        </w:rPr>
        <w:t xml:space="preserve">Новобурасского муниципального района Саратовской области </w:t>
      </w:r>
    </w:p>
    <w:p w:rsidR="005906F5" w:rsidRPr="005906F5" w:rsidRDefault="005906F5" w:rsidP="005906F5">
      <w:pPr>
        <w:spacing w:after="0" w:line="240" w:lineRule="auto"/>
        <w:ind w:firstLine="708"/>
        <w:jc w:val="center"/>
        <w:rPr>
          <w:rFonts w:ascii="Times New Roman" w:hAnsi="Times New Roman"/>
          <w:b/>
          <w:sz w:val="28"/>
          <w:szCs w:val="28"/>
        </w:rPr>
      </w:pPr>
      <w:r w:rsidRPr="005906F5">
        <w:rPr>
          <w:rFonts w:ascii="Times New Roman" w:hAnsi="Times New Roman"/>
          <w:b/>
          <w:sz w:val="28"/>
          <w:szCs w:val="28"/>
        </w:rPr>
        <w:t xml:space="preserve"> за 202</w:t>
      </w:r>
      <w:r>
        <w:rPr>
          <w:rFonts w:ascii="Times New Roman" w:hAnsi="Times New Roman"/>
          <w:b/>
          <w:sz w:val="28"/>
          <w:szCs w:val="28"/>
        </w:rPr>
        <w:t>5</w:t>
      </w:r>
      <w:r w:rsidRPr="005906F5">
        <w:rPr>
          <w:rFonts w:ascii="Times New Roman" w:hAnsi="Times New Roman"/>
          <w:b/>
          <w:sz w:val="28"/>
          <w:szCs w:val="28"/>
        </w:rPr>
        <w:t xml:space="preserve"> год</w:t>
      </w:r>
    </w:p>
    <w:p w:rsidR="005906F5" w:rsidRPr="005906F5" w:rsidRDefault="005906F5" w:rsidP="005906F5">
      <w:pPr>
        <w:spacing w:after="0" w:line="240" w:lineRule="auto"/>
        <w:ind w:firstLine="708"/>
        <w:jc w:val="both"/>
        <w:rPr>
          <w:rFonts w:ascii="Times New Roman" w:hAnsi="Times New Roman"/>
          <w:sz w:val="28"/>
          <w:szCs w:val="28"/>
        </w:rPr>
      </w:pPr>
    </w:p>
    <w:p w:rsidR="005906F5" w:rsidRPr="005906F5" w:rsidRDefault="005906F5" w:rsidP="005906F5">
      <w:pPr>
        <w:autoSpaceDE w:val="0"/>
        <w:autoSpaceDN w:val="0"/>
        <w:adjustRightInd w:val="0"/>
        <w:spacing w:after="0" w:line="240" w:lineRule="auto"/>
        <w:ind w:firstLine="539"/>
        <w:jc w:val="both"/>
        <w:rPr>
          <w:rFonts w:ascii="Times New Roman" w:hAnsi="Times New Roman"/>
          <w:sz w:val="28"/>
          <w:szCs w:val="28"/>
        </w:rPr>
      </w:pPr>
      <w:proofErr w:type="gramStart"/>
      <w:r w:rsidRPr="005906F5">
        <w:rPr>
          <w:rFonts w:ascii="Times New Roman" w:hAnsi="Times New Roman"/>
          <w:sz w:val="28"/>
          <w:szCs w:val="28"/>
        </w:rPr>
        <w:t xml:space="preserve">В соответствии </w:t>
      </w:r>
      <w:r w:rsidR="00D3609B" w:rsidRPr="00C643F2">
        <w:rPr>
          <w:rFonts w:ascii="Times New Roman" w:hAnsi="Times New Roman"/>
          <w:sz w:val="28"/>
          <w:szCs w:val="28"/>
        </w:rPr>
        <w:t>с Федеральным законом от 20.03.2025</w:t>
      </w:r>
      <w:r w:rsidR="00D3609B">
        <w:rPr>
          <w:rFonts w:ascii="Times New Roman" w:hAnsi="Times New Roman"/>
          <w:sz w:val="28"/>
          <w:szCs w:val="28"/>
        </w:rPr>
        <w:t xml:space="preserve"> </w:t>
      </w:r>
      <w:r w:rsidR="00D3609B" w:rsidRPr="00C643F2">
        <w:rPr>
          <w:rFonts w:ascii="Times New Roman" w:hAnsi="Times New Roman"/>
          <w:sz w:val="28"/>
          <w:szCs w:val="28"/>
        </w:rPr>
        <w:t>N33-ФЗ «Об общих принципах организации местного самоуправления в единой системе публичной власти</w:t>
      </w:r>
      <w:r w:rsidR="00D3609B">
        <w:rPr>
          <w:rFonts w:ascii="Times New Roman" w:hAnsi="Times New Roman"/>
          <w:sz w:val="28"/>
          <w:szCs w:val="28"/>
        </w:rPr>
        <w:t>»</w:t>
      </w:r>
      <w:r w:rsidR="00D3609B" w:rsidRPr="00C643F2">
        <w:rPr>
          <w:rFonts w:ascii="Times New Roman" w:hAnsi="Times New Roman"/>
          <w:sz w:val="28"/>
          <w:szCs w:val="28"/>
        </w:rPr>
        <w:t>,</w:t>
      </w:r>
      <w:r w:rsidR="00D3609B">
        <w:rPr>
          <w:rFonts w:ascii="Times New Roman" w:hAnsi="Times New Roman"/>
          <w:sz w:val="28"/>
          <w:szCs w:val="28"/>
        </w:rPr>
        <w:t xml:space="preserve"> </w:t>
      </w:r>
      <w:r w:rsidRPr="005906F5">
        <w:rPr>
          <w:rFonts w:ascii="Times New Roman" w:hAnsi="Times New Roman"/>
          <w:sz w:val="28"/>
          <w:szCs w:val="28"/>
        </w:rPr>
        <w:t>Устав</w:t>
      </w:r>
      <w:r w:rsidR="00D3609B">
        <w:rPr>
          <w:rFonts w:ascii="Times New Roman" w:hAnsi="Times New Roman"/>
          <w:sz w:val="28"/>
          <w:szCs w:val="28"/>
        </w:rPr>
        <w:t>ом</w:t>
      </w:r>
      <w:r w:rsidRPr="005906F5">
        <w:rPr>
          <w:rFonts w:ascii="Times New Roman" w:hAnsi="Times New Roman"/>
          <w:sz w:val="28"/>
          <w:szCs w:val="28"/>
        </w:rPr>
        <w:t xml:space="preserve"> Новобурасского муниципального района,  Положением о контрольно-счетной комиссии </w:t>
      </w:r>
      <w:r w:rsidRPr="005906F5">
        <w:rPr>
          <w:rFonts w:ascii="Times New Roman" w:hAnsi="Times New Roman"/>
          <w:bCs/>
          <w:sz w:val="28"/>
          <w:szCs w:val="28"/>
        </w:rPr>
        <w:t>Новобурасского муниципального района Саратовской области,</w:t>
      </w:r>
      <w:r w:rsidRPr="005906F5">
        <w:rPr>
          <w:rFonts w:ascii="Times New Roman" w:hAnsi="Times New Roman"/>
          <w:sz w:val="28"/>
          <w:szCs w:val="28"/>
        </w:rPr>
        <w:t xml:space="preserve"> утвержденным решением муниципального Собрания Новобурасского муниципального района от 26.01.2022 №217, з</w:t>
      </w:r>
      <w:r w:rsidRPr="005906F5">
        <w:rPr>
          <w:rFonts w:ascii="Times New Roman" w:hAnsi="Times New Roman"/>
          <w:iCs/>
          <w:sz w:val="28"/>
          <w:szCs w:val="28"/>
        </w:rPr>
        <w:t>аслушав и обсудив отчет председателя Контрольно-счетной комиссии Новобурасского муниципального района о работе Контрольно-счетной комиссии в 202</w:t>
      </w:r>
      <w:r w:rsidR="00D3609B">
        <w:rPr>
          <w:rFonts w:ascii="Times New Roman" w:hAnsi="Times New Roman"/>
          <w:iCs/>
          <w:sz w:val="28"/>
          <w:szCs w:val="28"/>
        </w:rPr>
        <w:t>5</w:t>
      </w:r>
      <w:r w:rsidRPr="005906F5">
        <w:rPr>
          <w:rFonts w:ascii="Times New Roman" w:hAnsi="Times New Roman"/>
          <w:iCs/>
          <w:sz w:val="28"/>
          <w:szCs w:val="28"/>
        </w:rPr>
        <w:t xml:space="preserve"> году, </w:t>
      </w:r>
      <w:r w:rsidRPr="005906F5">
        <w:rPr>
          <w:rFonts w:ascii="Times New Roman" w:hAnsi="Times New Roman"/>
          <w:sz w:val="28"/>
          <w:szCs w:val="28"/>
        </w:rPr>
        <w:t>муниципальное</w:t>
      </w:r>
      <w:proofErr w:type="gramEnd"/>
      <w:r w:rsidRPr="005906F5">
        <w:rPr>
          <w:rFonts w:ascii="Times New Roman" w:hAnsi="Times New Roman"/>
          <w:sz w:val="28"/>
          <w:szCs w:val="28"/>
        </w:rPr>
        <w:t xml:space="preserve"> Собрание Новобурасского муниципального района </w:t>
      </w:r>
      <w:r w:rsidRPr="005906F5">
        <w:rPr>
          <w:rFonts w:ascii="Times New Roman" w:hAnsi="Times New Roman"/>
          <w:b/>
          <w:sz w:val="28"/>
          <w:szCs w:val="28"/>
        </w:rPr>
        <w:t>РЕШИЛО</w:t>
      </w:r>
      <w:r w:rsidRPr="005906F5">
        <w:rPr>
          <w:rFonts w:ascii="Times New Roman" w:hAnsi="Times New Roman"/>
          <w:sz w:val="28"/>
          <w:szCs w:val="28"/>
        </w:rPr>
        <w:t>:</w:t>
      </w:r>
    </w:p>
    <w:p w:rsidR="005906F5" w:rsidRPr="005906F5" w:rsidRDefault="005906F5" w:rsidP="005906F5">
      <w:pPr>
        <w:autoSpaceDE w:val="0"/>
        <w:autoSpaceDN w:val="0"/>
        <w:adjustRightInd w:val="0"/>
        <w:spacing w:after="0" w:line="240" w:lineRule="auto"/>
        <w:ind w:firstLine="540"/>
        <w:jc w:val="both"/>
        <w:rPr>
          <w:rFonts w:ascii="Times New Roman" w:hAnsi="Times New Roman"/>
          <w:sz w:val="28"/>
          <w:szCs w:val="28"/>
        </w:rPr>
      </w:pPr>
    </w:p>
    <w:p w:rsidR="005906F5" w:rsidRPr="005906F5" w:rsidRDefault="005906F5" w:rsidP="005906F5">
      <w:pPr>
        <w:spacing w:after="0" w:line="240" w:lineRule="auto"/>
        <w:ind w:firstLine="708"/>
        <w:jc w:val="both"/>
        <w:rPr>
          <w:rFonts w:ascii="Times New Roman" w:hAnsi="Times New Roman"/>
          <w:iCs/>
          <w:sz w:val="28"/>
          <w:szCs w:val="28"/>
        </w:rPr>
      </w:pPr>
      <w:r w:rsidRPr="005906F5">
        <w:rPr>
          <w:rFonts w:ascii="Times New Roman" w:hAnsi="Times New Roman"/>
          <w:sz w:val="28"/>
          <w:szCs w:val="28"/>
        </w:rPr>
        <w:t xml:space="preserve">1. Утвердить отчет о работе </w:t>
      </w:r>
      <w:r w:rsidRPr="005906F5">
        <w:rPr>
          <w:rFonts w:ascii="Times New Roman" w:hAnsi="Times New Roman"/>
          <w:iCs/>
          <w:sz w:val="28"/>
          <w:szCs w:val="28"/>
        </w:rPr>
        <w:t>Контрольно-счетной комиссии Новобурасского муниципального района Саратовской области за 202</w:t>
      </w:r>
      <w:r w:rsidR="00D3609B">
        <w:rPr>
          <w:rFonts w:ascii="Times New Roman" w:hAnsi="Times New Roman"/>
          <w:iCs/>
          <w:sz w:val="28"/>
          <w:szCs w:val="28"/>
        </w:rPr>
        <w:t>5</w:t>
      </w:r>
      <w:r w:rsidRPr="005906F5">
        <w:rPr>
          <w:rFonts w:ascii="Times New Roman" w:hAnsi="Times New Roman"/>
          <w:iCs/>
          <w:sz w:val="28"/>
          <w:szCs w:val="28"/>
        </w:rPr>
        <w:t xml:space="preserve"> год согласно приложению к настоящему решению.</w:t>
      </w:r>
    </w:p>
    <w:p w:rsidR="005906F5" w:rsidRPr="005906F5" w:rsidRDefault="005906F5" w:rsidP="005906F5">
      <w:pPr>
        <w:widowControl w:val="0"/>
        <w:shd w:val="clear" w:color="auto" w:fill="FFFFFF"/>
        <w:autoSpaceDE w:val="0"/>
        <w:autoSpaceDN w:val="0"/>
        <w:adjustRightInd w:val="0"/>
        <w:spacing w:after="0" w:line="240" w:lineRule="auto"/>
        <w:ind w:firstLine="708"/>
        <w:jc w:val="both"/>
        <w:rPr>
          <w:rFonts w:ascii="Times New Roman" w:hAnsi="Times New Roman"/>
          <w:sz w:val="28"/>
          <w:szCs w:val="28"/>
        </w:rPr>
      </w:pPr>
      <w:r w:rsidRPr="005906F5">
        <w:rPr>
          <w:rFonts w:ascii="Times New Roman" w:hAnsi="Times New Roman"/>
          <w:sz w:val="28"/>
          <w:szCs w:val="28"/>
        </w:rPr>
        <w:t xml:space="preserve">2. Настоящее Решение вступает в силу со дня принятия. Настоящее решение </w:t>
      </w:r>
      <w:r w:rsidRPr="005906F5">
        <w:rPr>
          <w:rFonts w:ascii="Times New Roman" w:hAnsi="Times New Roman"/>
          <w:bCs/>
          <w:sz w:val="28"/>
          <w:szCs w:val="28"/>
        </w:rPr>
        <w:t xml:space="preserve">подлежит размещению </w:t>
      </w:r>
      <w:r w:rsidRPr="005906F5">
        <w:rPr>
          <w:rFonts w:ascii="Times New Roman" w:hAnsi="Times New Roman"/>
          <w:sz w:val="28"/>
          <w:szCs w:val="28"/>
        </w:rPr>
        <w:t xml:space="preserve">на официальном </w:t>
      </w:r>
      <w:r w:rsidRPr="005906F5">
        <w:rPr>
          <w:rFonts w:ascii="Times New Roman" w:hAnsi="Times New Roman"/>
          <w:bCs/>
          <w:kern w:val="2"/>
          <w:sz w:val="28"/>
          <w:szCs w:val="28"/>
        </w:rPr>
        <w:t xml:space="preserve">сайте </w:t>
      </w:r>
      <w:r w:rsidRPr="005906F5">
        <w:rPr>
          <w:rFonts w:ascii="Times New Roman" w:hAnsi="Times New Roman"/>
          <w:sz w:val="28"/>
          <w:szCs w:val="28"/>
        </w:rPr>
        <w:t>администрации Новобурасского муниципального района в сети Интернет</w:t>
      </w:r>
      <w:r w:rsidRPr="005906F5">
        <w:rPr>
          <w:rFonts w:ascii="Times New Roman" w:hAnsi="Times New Roman"/>
          <w:bCs/>
          <w:kern w:val="2"/>
          <w:sz w:val="28"/>
          <w:szCs w:val="28"/>
        </w:rPr>
        <w:t xml:space="preserve"> (</w:t>
      </w:r>
      <w:hyperlink r:id="rId9" w:history="1">
        <w:r w:rsidRPr="005906F5">
          <w:rPr>
            <w:rStyle w:val="af3"/>
            <w:rFonts w:ascii="Times New Roman" w:hAnsi="Times New Roman"/>
            <w:bCs/>
            <w:kern w:val="2"/>
            <w:sz w:val="28"/>
            <w:szCs w:val="28"/>
            <w:lang w:val="en-US"/>
          </w:rPr>
          <w:t>http</w:t>
        </w:r>
        <w:r w:rsidRPr="005906F5">
          <w:rPr>
            <w:rStyle w:val="af3"/>
            <w:rFonts w:ascii="Times New Roman" w:hAnsi="Times New Roman"/>
            <w:bCs/>
            <w:kern w:val="2"/>
            <w:sz w:val="28"/>
            <w:szCs w:val="28"/>
          </w:rPr>
          <w:t>://</w:t>
        </w:r>
        <w:r w:rsidRPr="005906F5">
          <w:rPr>
            <w:rStyle w:val="af3"/>
            <w:rFonts w:ascii="Times New Roman" w:hAnsi="Times New Roman"/>
            <w:bCs/>
            <w:kern w:val="2"/>
            <w:sz w:val="28"/>
            <w:szCs w:val="28"/>
            <w:lang w:val="en-US"/>
          </w:rPr>
          <w:t>www</w:t>
        </w:r>
        <w:r w:rsidRPr="005906F5">
          <w:rPr>
            <w:rStyle w:val="af3"/>
            <w:rFonts w:ascii="Times New Roman" w:hAnsi="Times New Roman"/>
            <w:bCs/>
            <w:kern w:val="2"/>
            <w:sz w:val="28"/>
            <w:szCs w:val="28"/>
          </w:rPr>
          <w:t>.</w:t>
        </w:r>
        <w:proofErr w:type="spellStart"/>
        <w:r w:rsidRPr="005906F5">
          <w:rPr>
            <w:rStyle w:val="af3"/>
            <w:rFonts w:ascii="Times New Roman" w:hAnsi="Times New Roman"/>
            <w:bCs/>
            <w:kern w:val="2"/>
            <w:sz w:val="28"/>
            <w:szCs w:val="28"/>
            <w:lang w:val="en-US"/>
          </w:rPr>
          <w:t>admnburasy</w:t>
        </w:r>
        <w:proofErr w:type="spellEnd"/>
        <w:r w:rsidRPr="005906F5">
          <w:rPr>
            <w:rStyle w:val="af3"/>
            <w:rFonts w:ascii="Times New Roman" w:hAnsi="Times New Roman"/>
            <w:bCs/>
            <w:kern w:val="2"/>
            <w:sz w:val="28"/>
            <w:szCs w:val="28"/>
          </w:rPr>
          <w:t>.</w:t>
        </w:r>
        <w:proofErr w:type="spellStart"/>
        <w:r w:rsidRPr="005906F5">
          <w:rPr>
            <w:rStyle w:val="af3"/>
            <w:rFonts w:ascii="Times New Roman" w:hAnsi="Times New Roman"/>
            <w:bCs/>
            <w:kern w:val="2"/>
            <w:sz w:val="28"/>
            <w:szCs w:val="28"/>
            <w:lang w:val="en-US"/>
          </w:rPr>
          <w:t>ru</w:t>
        </w:r>
        <w:proofErr w:type="spellEnd"/>
      </w:hyperlink>
      <w:r w:rsidRPr="005906F5">
        <w:rPr>
          <w:rFonts w:ascii="Times New Roman" w:hAnsi="Times New Roman"/>
          <w:bCs/>
          <w:kern w:val="2"/>
          <w:sz w:val="28"/>
          <w:szCs w:val="28"/>
        </w:rPr>
        <w:t>)</w:t>
      </w:r>
      <w:r w:rsidRPr="005906F5">
        <w:rPr>
          <w:rFonts w:ascii="Times New Roman" w:hAnsi="Times New Roman"/>
          <w:sz w:val="28"/>
          <w:szCs w:val="28"/>
        </w:rPr>
        <w:t>.</w:t>
      </w:r>
    </w:p>
    <w:p w:rsidR="005906F5" w:rsidRPr="005906F5" w:rsidRDefault="005906F5" w:rsidP="005906F5">
      <w:pPr>
        <w:widowControl w:val="0"/>
        <w:shd w:val="clear" w:color="auto" w:fill="FFFFFF"/>
        <w:autoSpaceDE w:val="0"/>
        <w:autoSpaceDN w:val="0"/>
        <w:adjustRightInd w:val="0"/>
        <w:spacing w:after="0" w:line="240" w:lineRule="auto"/>
        <w:ind w:firstLine="708"/>
        <w:jc w:val="both"/>
        <w:rPr>
          <w:rFonts w:ascii="Times New Roman" w:hAnsi="Times New Roman"/>
          <w:sz w:val="28"/>
          <w:szCs w:val="28"/>
        </w:rPr>
      </w:pPr>
      <w:r w:rsidRPr="005906F5">
        <w:rPr>
          <w:rFonts w:ascii="Times New Roman" w:hAnsi="Times New Roman"/>
          <w:sz w:val="28"/>
          <w:szCs w:val="28"/>
        </w:rPr>
        <w:t xml:space="preserve"> </w:t>
      </w:r>
    </w:p>
    <w:p w:rsidR="005906F5" w:rsidRPr="005906F5" w:rsidRDefault="005906F5" w:rsidP="005906F5">
      <w:pPr>
        <w:spacing w:after="0" w:line="240" w:lineRule="auto"/>
        <w:jc w:val="both"/>
        <w:rPr>
          <w:rFonts w:ascii="Times New Roman" w:hAnsi="Times New Roman"/>
          <w:sz w:val="28"/>
          <w:szCs w:val="28"/>
        </w:rPr>
      </w:pPr>
    </w:p>
    <w:p w:rsidR="00943B53" w:rsidRDefault="00943B53" w:rsidP="005906F5">
      <w:pPr>
        <w:pStyle w:val="af1"/>
        <w:rPr>
          <w:rFonts w:ascii="Times New Roman" w:hAnsi="Times New Roman"/>
          <w:b/>
          <w:sz w:val="28"/>
          <w:szCs w:val="28"/>
        </w:rPr>
      </w:pPr>
      <w:proofErr w:type="gramStart"/>
      <w:r>
        <w:rPr>
          <w:rFonts w:ascii="Times New Roman" w:hAnsi="Times New Roman"/>
          <w:b/>
          <w:sz w:val="28"/>
          <w:szCs w:val="28"/>
        </w:rPr>
        <w:t>Исполняющий</w:t>
      </w:r>
      <w:proofErr w:type="gramEnd"/>
      <w:r>
        <w:rPr>
          <w:rFonts w:ascii="Times New Roman" w:hAnsi="Times New Roman"/>
          <w:b/>
          <w:sz w:val="28"/>
          <w:szCs w:val="28"/>
        </w:rPr>
        <w:t xml:space="preserve"> обязанности</w:t>
      </w:r>
      <w:r w:rsidR="005906F5" w:rsidRPr="005906F5">
        <w:rPr>
          <w:rFonts w:ascii="Times New Roman" w:hAnsi="Times New Roman"/>
          <w:b/>
          <w:sz w:val="28"/>
          <w:szCs w:val="28"/>
        </w:rPr>
        <w:t xml:space="preserve"> Председателя  </w:t>
      </w:r>
    </w:p>
    <w:p w:rsidR="005906F5" w:rsidRPr="005906F5" w:rsidRDefault="00943B53" w:rsidP="005906F5">
      <w:pPr>
        <w:pStyle w:val="af1"/>
        <w:rPr>
          <w:rFonts w:ascii="Times New Roman" w:hAnsi="Times New Roman"/>
          <w:b/>
          <w:sz w:val="28"/>
          <w:szCs w:val="28"/>
        </w:rPr>
      </w:pPr>
      <w:r>
        <w:rPr>
          <w:rFonts w:ascii="Times New Roman" w:hAnsi="Times New Roman"/>
          <w:b/>
          <w:sz w:val="28"/>
          <w:szCs w:val="28"/>
        </w:rPr>
        <w:t xml:space="preserve">Новобурасского </w:t>
      </w:r>
      <w:r w:rsidR="005906F5" w:rsidRPr="005906F5">
        <w:rPr>
          <w:rFonts w:ascii="Times New Roman" w:hAnsi="Times New Roman"/>
          <w:b/>
          <w:sz w:val="28"/>
          <w:szCs w:val="28"/>
        </w:rPr>
        <w:t>муниципального Собрания</w:t>
      </w:r>
    </w:p>
    <w:p w:rsidR="005906F5" w:rsidRPr="005906F5" w:rsidRDefault="005906F5" w:rsidP="005906F5">
      <w:pPr>
        <w:spacing w:after="0" w:line="240" w:lineRule="auto"/>
        <w:jc w:val="both"/>
        <w:rPr>
          <w:rFonts w:ascii="Times New Roman" w:hAnsi="Times New Roman"/>
          <w:b/>
          <w:sz w:val="28"/>
          <w:szCs w:val="28"/>
        </w:rPr>
      </w:pPr>
      <w:r w:rsidRPr="005906F5">
        <w:rPr>
          <w:rFonts w:ascii="Times New Roman" w:hAnsi="Times New Roman"/>
          <w:b/>
          <w:sz w:val="28"/>
          <w:szCs w:val="28"/>
        </w:rPr>
        <w:t>Новобурасского муниципального района</w:t>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t xml:space="preserve">                   Е.В. Шведова </w:t>
      </w:r>
    </w:p>
    <w:p w:rsidR="005906F5" w:rsidRPr="005906F5" w:rsidRDefault="005906F5" w:rsidP="005906F5">
      <w:pPr>
        <w:spacing w:after="0" w:line="240" w:lineRule="auto"/>
        <w:jc w:val="both"/>
        <w:rPr>
          <w:rFonts w:ascii="Times New Roman" w:hAnsi="Times New Roman"/>
          <w:b/>
          <w:sz w:val="28"/>
          <w:szCs w:val="28"/>
        </w:rPr>
      </w:pPr>
    </w:p>
    <w:p w:rsidR="005906F5" w:rsidRPr="005906F5" w:rsidRDefault="005906F5" w:rsidP="005906F5">
      <w:pPr>
        <w:spacing w:after="0" w:line="240" w:lineRule="auto"/>
        <w:jc w:val="both"/>
        <w:rPr>
          <w:rFonts w:ascii="Times New Roman" w:hAnsi="Times New Roman"/>
          <w:sz w:val="28"/>
          <w:szCs w:val="28"/>
        </w:rPr>
      </w:pPr>
    </w:p>
    <w:p w:rsidR="005906F5" w:rsidRPr="005906F5" w:rsidRDefault="005906F5" w:rsidP="005906F5">
      <w:pPr>
        <w:spacing w:after="0" w:line="240" w:lineRule="auto"/>
        <w:rPr>
          <w:rFonts w:ascii="Times New Roman" w:hAnsi="Times New Roman"/>
          <w:b/>
          <w:sz w:val="28"/>
          <w:szCs w:val="28"/>
        </w:rPr>
      </w:pPr>
      <w:r w:rsidRPr="005906F5">
        <w:rPr>
          <w:rFonts w:ascii="Times New Roman" w:hAnsi="Times New Roman"/>
          <w:b/>
          <w:sz w:val="28"/>
          <w:szCs w:val="28"/>
        </w:rPr>
        <w:t>Глава Новобурасского</w:t>
      </w:r>
    </w:p>
    <w:p w:rsidR="005906F5" w:rsidRPr="005906F5" w:rsidRDefault="005906F5" w:rsidP="005906F5">
      <w:pPr>
        <w:spacing w:after="0" w:line="240" w:lineRule="auto"/>
        <w:rPr>
          <w:rFonts w:ascii="Times New Roman" w:hAnsi="Times New Roman"/>
          <w:b/>
          <w:sz w:val="28"/>
          <w:szCs w:val="28"/>
        </w:rPr>
      </w:pPr>
      <w:r w:rsidRPr="005906F5">
        <w:rPr>
          <w:rFonts w:ascii="Times New Roman" w:hAnsi="Times New Roman"/>
          <w:b/>
          <w:sz w:val="28"/>
          <w:szCs w:val="28"/>
        </w:rPr>
        <w:t>муниципального района</w:t>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r>
      <w:r w:rsidRPr="005906F5">
        <w:rPr>
          <w:rFonts w:ascii="Times New Roman" w:hAnsi="Times New Roman"/>
          <w:b/>
          <w:sz w:val="28"/>
          <w:szCs w:val="28"/>
        </w:rPr>
        <w:tab/>
        <w:t xml:space="preserve">        А.Ф. Воробьев</w:t>
      </w:r>
    </w:p>
    <w:p w:rsidR="005906F5" w:rsidRPr="005906F5" w:rsidRDefault="005906F5" w:rsidP="005906F5">
      <w:pPr>
        <w:tabs>
          <w:tab w:val="left" w:pos="1365"/>
        </w:tabs>
        <w:spacing w:after="0" w:line="240" w:lineRule="auto"/>
        <w:rPr>
          <w:rFonts w:ascii="Times New Roman" w:hAnsi="Times New Roman"/>
          <w:sz w:val="28"/>
          <w:szCs w:val="28"/>
        </w:rPr>
      </w:pPr>
    </w:p>
    <w:p w:rsidR="005906F5" w:rsidRDefault="005906F5" w:rsidP="005906F5">
      <w:pPr>
        <w:tabs>
          <w:tab w:val="left" w:pos="1365"/>
        </w:tabs>
        <w:spacing w:after="0" w:line="240" w:lineRule="auto"/>
        <w:rPr>
          <w:rFonts w:ascii="Times New Roman" w:hAnsi="Times New Roman"/>
          <w:sz w:val="28"/>
          <w:szCs w:val="28"/>
        </w:rPr>
      </w:pPr>
    </w:p>
    <w:p w:rsidR="005906F5" w:rsidRDefault="005906F5" w:rsidP="005906F5">
      <w:pPr>
        <w:tabs>
          <w:tab w:val="left" w:pos="1365"/>
        </w:tabs>
        <w:spacing w:after="0" w:line="240" w:lineRule="auto"/>
        <w:rPr>
          <w:rFonts w:ascii="Times New Roman" w:hAnsi="Times New Roman"/>
          <w:sz w:val="28"/>
          <w:szCs w:val="28"/>
        </w:rPr>
      </w:pPr>
    </w:p>
    <w:p w:rsidR="005906F5" w:rsidRDefault="005906F5" w:rsidP="005906F5">
      <w:pPr>
        <w:tabs>
          <w:tab w:val="left" w:pos="1365"/>
        </w:tabs>
        <w:spacing w:after="0" w:line="240" w:lineRule="auto"/>
        <w:rPr>
          <w:rFonts w:ascii="Times New Roman" w:hAnsi="Times New Roman"/>
          <w:sz w:val="28"/>
          <w:szCs w:val="28"/>
        </w:rPr>
      </w:pPr>
    </w:p>
    <w:p w:rsidR="00943B53" w:rsidRPr="005906F5" w:rsidRDefault="00943B53" w:rsidP="005906F5">
      <w:pPr>
        <w:tabs>
          <w:tab w:val="left" w:pos="1365"/>
        </w:tabs>
        <w:spacing w:after="0" w:line="240" w:lineRule="auto"/>
        <w:rPr>
          <w:rFonts w:ascii="Times New Roman" w:hAnsi="Times New Roman"/>
          <w:sz w:val="28"/>
          <w:szCs w:val="28"/>
        </w:rPr>
      </w:pPr>
    </w:p>
    <w:p w:rsidR="005906F5" w:rsidRPr="005906F5" w:rsidRDefault="005906F5" w:rsidP="005906F5">
      <w:pPr>
        <w:tabs>
          <w:tab w:val="left" w:pos="1365"/>
        </w:tabs>
        <w:spacing w:after="0" w:line="240" w:lineRule="auto"/>
        <w:jc w:val="right"/>
        <w:rPr>
          <w:rFonts w:ascii="Times New Roman" w:hAnsi="Times New Roman"/>
          <w:sz w:val="28"/>
          <w:szCs w:val="28"/>
        </w:rPr>
      </w:pPr>
      <w:r w:rsidRPr="005906F5">
        <w:rPr>
          <w:rFonts w:ascii="Times New Roman" w:hAnsi="Times New Roman"/>
          <w:sz w:val="28"/>
          <w:szCs w:val="28"/>
        </w:rPr>
        <w:lastRenderedPageBreak/>
        <w:t xml:space="preserve">Приложение </w:t>
      </w:r>
    </w:p>
    <w:p w:rsidR="005906F5" w:rsidRPr="005906F5" w:rsidRDefault="005906F5" w:rsidP="005906F5">
      <w:pPr>
        <w:tabs>
          <w:tab w:val="left" w:pos="1365"/>
        </w:tabs>
        <w:spacing w:after="0" w:line="240" w:lineRule="auto"/>
        <w:jc w:val="right"/>
        <w:rPr>
          <w:rFonts w:ascii="Times New Roman" w:hAnsi="Times New Roman"/>
          <w:sz w:val="28"/>
          <w:szCs w:val="28"/>
        </w:rPr>
      </w:pPr>
      <w:r w:rsidRPr="005906F5">
        <w:rPr>
          <w:rFonts w:ascii="Times New Roman" w:hAnsi="Times New Roman"/>
          <w:sz w:val="28"/>
          <w:szCs w:val="28"/>
        </w:rPr>
        <w:t xml:space="preserve">к решению муниципального Собрания </w:t>
      </w:r>
    </w:p>
    <w:p w:rsidR="005906F5" w:rsidRPr="005906F5" w:rsidRDefault="005906F5" w:rsidP="005906F5">
      <w:pPr>
        <w:tabs>
          <w:tab w:val="left" w:pos="1365"/>
        </w:tabs>
        <w:spacing w:after="0" w:line="240" w:lineRule="auto"/>
        <w:jc w:val="right"/>
        <w:rPr>
          <w:rFonts w:ascii="Times New Roman" w:hAnsi="Times New Roman"/>
          <w:sz w:val="28"/>
          <w:szCs w:val="28"/>
        </w:rPr>
      </w:pPr>
      <w:r w:rsidRPr="005906F5">
        <w:rPr>
          <w:rFonts w:ascii="Times New Roman" w:hAnsi="Times New Roman"/>
          <w:sz w:val="28"/>
          <w:szCs w:val="28"/>
        </w:rPr>
        <w:t>Новобурасского муниципального района</w:t>
      </w:r>
    </w:p>
    <w:p w:rsidR="005906F5" w:rsidRPr="005906F5" w:rsidRDefault="005906F5" w:rsidP="005906F5">
      <w:pPr>
        <w:tabs>
          <w:tab w:val="left" w:pos="1365"/>
        </w:tabs>
        <w:spacing w:after="0" w:line="240" w:lineRule="auto"/>
        <w:jc w:val="right"/>
        <w:rPr>
          <w:rFonts w:ascii="Times New Roman" w:hAnsi="Times New Roman"/>
          <w:sz w:val="28"/>
          <w:szCs w:val="28"/>
        </w:rPr>
      </w:pPr>
      <w:r w:rsidRPr="005906F5">
        <w:rPr>
          <w:rFonts w:ascii="Times New Roman" w:hAnsi="Times New Roman"/>
          <w:sz w:val="28"/>
          <w:szCs w:val="28"/>
        </w:rPr>
        <w:t xml:space="preserve">Саратовской области </w:t>
      </w:r>
    </w:p>
    <w:p w:rsidR="005906F5" w:rsidRPr="005906F5" w:rsidRDefault="005906F5" w:rsidP="005906F5">
      <w:pPr>
        <w:spacing w:after="0" w:line="240" w:lineRule="auto"/>
        <w:jc w:val="right"/>
        <w:rPr>
          <w:rFonts w:ascii="Times New Roman" w:hAnsi="Times New Roman"/>
          <w:sz w:val="28"/>
          <w:szCs w:val="28"/>
        </w:rPr>
      </w:pPr>
      <w:r w:rsidRPr="005906F5">
        <w:rPr>
          <w:rFonts w:ascii="Times New Roman" w:hAnsi="Times New Roman"/>
          <w:sz w:val="28"/>
          <w:szCs w:val="28"/>
        </w:rPr>
        <w:t xml:space="preserve">от </w:t>
      </w:r>
      <w:r w:rsidR="00007403">
        <w:rPr>
          <w:rFonts w:ascii="Times New Roman" w:hAnsi="Times New Roman"/>
          <w:sz w:val="28"/>
          <w:szCs w:val="28"/>
        </w:rPr>
        <w:t xml:space="preserve">26 февраля </w:t>
      </w:r>
      <w:r w:rsidRPr="005906F5">
        <w:rPr>
          <w:rFonts w:ascii="Times New Roman" w:hAnsi="Times New Roman"/>
          <w:sz w:val="28"/>
          <w:szCs w:val="28"/>
        </w:rPr>
        <w:t>202</w:t>
      </w:r>
      <w:r w:rsidR="00D3609B">
        <w:rPr>
          <w:rFonts w:ascii="Times New Roman" w:hAnsi="Times New Roman"/>
          <w:sz w:val="28"/>
          <w:szCs w:val="28"/>
        </w:rPr>
        <w:t>6</w:t>
      </w:r>
      <w:r w:rsidRPr="005906F5">
        <w:rPr>
          <w:rFonts w:ascii="Times New Roman" w:hAnsi="Times New Roman"/>
          <w:sz w:val="28"/>
          <w:szCs w:val="28"/>
        </w:rPr>
        <w:t xml:space="preserve">г. № </w:t>
      </w:r>
      <w:r w:rsidR="00007403">
        <w:rPr>
          <w:rFonts w:ascii="Times New Roman" w:hAnsi="Times New Roman"/>
          <w:sz w:val="28"/>
          <w:szCs w:val="28"/>
        </w:rPr>
        <w:t>174</w:t>
      </w:r>
    </w:p>
    <w:p w:rsidR="00D3609B" w:rsidRPr="005906F5" w:rsidRDefault="00D3609B" w:rsidP="005906F5">
      <w:pPr>
        <w:spacing w:after="0" w:line="240" w:lineRule="auto"/>
        <w:rPr>
          <w:rFonts w:ascii="Times New Roman" w:hAnsi="Times New Roman"/>
          <w:sz w:val="28"/>
          <w:szCs w:val="28"/>
        </w:rPr>
      </w:pPr>
    </w:p>
    <w:p w:rsidR="005906F5" w:rsidRPr="005906F5" w:rsidRDefault="005906F5" w:rsidP="005906F5">
      <w:pPr>
        <w:spacing w:after="0" w:line="240" w:lineRule="auto"/>
        <w:jc w:val="center"/>
        <w:rPr>
          <w:rFonts w:ascii="Times New Roman" w:hAnsi="Times New Roman"/>
          <w:b/>
          <w:sz w:val="28"/>
          <w:szCs w:val="28"/>
        </w:rPr>
      </w:pPr>
      <w:r w:rsidRPr="005906F5">
        <w:rPr>
          <w:rFonts w:ascii="Times New Roman" w:hAnsi="Times New Roman"/>
          <w:b/>
          <w:sz w:val="28"/>
          <w:szCs w:val="28"/>
        </w:rPr>
        <w:t>Отчет</w:t>
      </w:r>
    </w:p>
    <w:p w:rsidR="009B7044" w:rsidRPr="005906F5" w:rsidRDefault="005906F5" w:rsidP="005906F5">
      <w:pPr>
        <w:spacing w:after="0" w:line="240" w:lineRule="auto"/>
        <w:jc w:val="center"/>
        <w:rPr>
          <w:rFonts w:ascii="Times New Roman" w:hAnsi="Times New Roman"/>
          <w:b/>
          <w:iCs/>
          <w:sz w:val="28"/>
          <w:szCs w:val="28"/>
        </w:rPr>
      </w:pPr>
      <w:r w:rsidRPr="005906F5">
        <w:rPr>
          <w:rFonts w:ascii="Times New Roman" w:hAnsi="Times New Roman"/>
          <w:b/>
          <w:sz w:val="28"/>
          <w:szCs w:val="28"/>
        </w:rPr>
        <w:t xml:space="preserve">о работе </w:t>
      </w:r>
      <w:r w:rsidRPr="005906F5">
        <w:rPr>
          <w:rFonts w:ascii="Times New Roman" w:hAnsi="Times New Roman"/>
          <w:b/>
          <w:iCs/>
          <w:sz w:val="28"/>
          <w:szCs w:val="28"/>
        </w:rPr>
        <w:t>Контрольно-счетной комиссии Новобурасского муниципального района Саратовской области за 2025 год</w:t>
      </w:r>
    </w:p>
    <w:p w:rsidR="005906F5" w:rsidRPr="005906F5" w:rsidRDefault="005906F5" w:rsidP="005906F5">
      <w:pPr>
        <w:spacing w:after="0" w:line="240" w:lineRule="auto"/>
        <w:jc w:val="center"/>
        <w:rPr>
          <w:rFonts w:ascii="Times New Roman" w:hAnsi="Times New Roman"/>
          <w:b/>
          <w:iCs/>
          <w:sz w:val="28"/>
          <w:szCs w:val="28"/>
        </w:rPr>
      </w:pPr>
    </w:p>
    <w:p w:rsidR="00EE5944" w:rsidRDefault="003A5D9C" w:rsidP="005906F5">
      <w:pPr>
        <w:pStyle w:val="a3"/>
        <w:numPr>
          <w:ilvl w:val="0"/>
          <w:numId w:val="5"/>
        </w:numPr>
        <w:spacing w:after="0" w:line="240" w:lineRule="auto"/>
        <w:ind w:left="0"/>
        <w:jc w:val="center"/>
        <w:rPr>
          <w:rFonts w:ascii="Times New Roman" w:hAnsi="Times New Roman"/>
          <w:b/>
          <w:sz w:val="28"/>
          <w:szCs w:val="28"/>
        </w:rPr>
      </w:pPr>
      <w:r w:rsidRPr="005906F5">
        <w:rPr>
          <w:rFonts w:ascii="Times New Roman" w:hAnsi="Times New Roman"/>
          <w:b/>
          <w:sz w:val="28"/>
          <w:szCs w:val="28"/>
        </w:rPr>
        <w:t>ОСНОВНЫЕ ИТОГИ ДЕЯТЕЛЬНОСТИ</w:t>
      </w:r>
    </w:p>
    <w:p w:rsidR="005906F5" w:rsidRPr="005906F5" w:rsidRDefault="005906F5" w:rsidP="005906F5">
      <w:pPr>
        <w:pStyle w:val="a3"/>
        <w:spacing w:after="0" w:line="240" w:lineRule="auto"/>
        <w:ind w:left="0"/>
        <w:rPr>
          <w:rFonts w:ascii="Times New Roman" w:hAnsi="Times New Roman"/>
          <w:b/>
          <w:sz w:val="28"/>
          <w:szCs w:val="28"/>
        </w:rPr>
      </w:pPr>
    </w:p>
    <w:p w:rsidR="00E36E17" w:rsidRPr="005906F5" w:rsidRDefault="00FF0D45" w:rsidP="005906F5">
      <w:pPr>
        <w:spacing w:after="0" w:line="240" w:lineRule="auto"/>
        <w:jc w:val="both"/>
        <w:textAlignment w:val="baseline"/>
        <w:rPr>
          <w:rFonts w:ascii="Times New Roman" w:eastAsia="Times New Roman" w:hAnsi="Times New Roman"/>
          <w:sz w:val="28"/>
          <w:szCs w:val="28"/>
          <w:lang w:eastAsia="ru-RU"/>
        </w:rPr>
      </w:pPr>
      <w:r w:rsidRPr="005906F5">
        <w:rPr>
          <w:rFonts w:ascii="Times New Roman" w:eastAsia="Times New Roman" w:hAnsi="Times New Roman"/>
          <w:sz w:val="28"/>
          <w:szCs w:val="28"/>
          <w:lang w:eastAsia="ru-RU"/>
        </w:rPr>
        <w:t xml:space="preserve">     </w:t>
      </w:r>
      <w:r w:rsidR="005906F5">
        <w:rPr>
          <w:rFonts w:ascii="Times New Roman" w:eastAsia="Times New Roman" w:hAnsi="Times New Roman"/>
          <w:sz w:val="28"/>
          <w:szCs w:val="28"/>
          <w:lang w:eastAsia="ru-RU"/>
        </w:rPr>
        <w:t xml:space="preserve">  </w:t>
      </w:r>
      <w:proofErr w:type="gramStart"/>
      <w:r w:rsidRPr="005906F5">
        <w:rPr>
          <w:rFonts w:ascii="Times New Roman" w:eastAsia="Times New Roman" w:hAnsi="Times New Roman"/>
          <w:sz w:val="28"/>
          <w:szCs w:val="28"/>
          <w:lang w:eastAsia="ru-RU"/>
        </w:rPr>
        <w:t xml:space="preserve">Настоящий отчёт подготовлен в соответствии с требованиями Федерального закона от 07.02.2011 №6-ФЗ «Об общих принципах организации и деятельности контрольно-счетных органов субъектов РФ и муниципальных образований», Устава Новобурасского муниципального района, </w:t>
      </w:r>
      <w:r w:rsidR="00243F7C" w:rsidRPr="005906F5">
        <w:rPr>
          <w:rFonts w:ascii="Times New Roman" w:hAnsi="Times New Roman"/>
          <w:sz w:val="28"/>
          <w:szCs w:val="28"/>
        </w:rPr>
        <w:t>Положени</w:t>
      </w:r>
      <w:r w:rsidRPr="005906F5">
        <w:rPr>
          <w:rFonts w:ascii="Times New Roman" w:hAnsi="Times New Roman"/>
          <w:sz w:val="28"/>
          <w:szCs w:val="28"/>
        </w:rPr>
        <w:t>ем</w:t>
      </w:r>
      <w:r w:rsidR="00243F7C" w:rsidRPr="005906F5">
        <w:rPr>
          <w:rFonts w:ascii="Times New Roman" w:hAnsi="Times New Roman"/>
          <w:sz w:val="28"/>
          <w:szCs w:val="28"/>
        </w:rPr>
        <w:t xml:space="preserve"> о Контрольно-счетной комиссии Ново</w:t>
      </w:r>
      <w:r w:rsidR="00D31391" w:rsidRPr="005906F5">
        <w:rPr>
          <w:rFonts w:ascii="Times New Roman" w:hAnsi="Times New Roman"/>
          <w:sz w:val="28"/>
          <w:szCs w:val="28"/>
        </w:rPr>
        <w:t>б</w:t>
      </w:r>
      <w:r w:rsidR="00243F7C" w:rsidRPr="005906F5">
        <w:rPr>
          <w:rFonts w:ascii="Times New Roman" w:hAnsi="Times New Roman"/>
          <w:sz w:val="28"/>
          <w:szCs w:val="28"/>
        </w:rPr>
        <w:t>у</w:t>
      </w:r>
      <w:r w:rsidR="00D31391" w:rsidRPr="005906F5">
        <w:rPr>
          <w:rFonts w:ascii="Times New Roman" w:hAnsi="Times New Roman"/>
          <w:sz w:val="28"/>
          <w:szCs w:val="28"/>
        </w:rPr>
        <w:t>рас</w:t>
      </w:r>
      <w:r w:rsidR="00243F7C" w:rsidRPr="005906F5">
        <w:rPr>
          <w:rFonts w:ascii="Times New Roman" w:hAnsi="Times New Roman"/>
          <w:sz w:val="28"/>
          <w:szCs w:val="28"/>
        </w:rPr>
        <w:t>ского муниципального района Саратовской области</w:t>
      </w:r>
      <w:r w:rsidR="006F7AF3" w:rsidRPr="005906F5">
        <w:rPr>
          <w:rFonts w:ascii="Times New Roman" w:hAnsi="Times New Roman"/>
          <w:sz w:val="28"/>
          <w:szCs w:val="28"/>
        </w:rPr>
        <w:t xml:space="preserve"> (далее Положение)</w:t>
      </w:r>
      <w:r w:rsidR="002E732B" w:rsidRPr="005906F5">
        <w:rPr>
          <w:rFonts w:ascii="Times New Roman" w:hAnsi="Times New Roman"/>
          <w:sz w:val="28"/>
          <w:szCs w:val="28"/>
        </w:rPr>
        <w:t>,</w:t>
      </w:r>
      <w:r w:rsidR="002D5E09" w:rsidRPr="005906F5">
        <w:rPr>
          <w:rFonts w:ascii="Times New Roman" w:hAnsi="Times New Roman"/>
          <w:sz w:val="28"/>
          <w:szCs w:val="28"/>
        </w:rPr>
        <w:t xml:space="preserve"> утвержденн</w:t>
      </w:r>
      <w:r w:rsidRPr="005906F5">
        <w:rPr>
          <w:rFonts w:ascii="Times New Roman" w:hAnsi="Times New Roman"/>
          <w:sz w:val="28"/>
          <w:szCs w:val="28"/>
        </w:rPr>
        <w:t>ым</w:t>
      </w:r>
      <w:r w:rsidR="002D5E09" w:rsidRPr="005906F5">
        <w:rPr>
          <w:rFonts w:ascii="Times New Roman" w:hAnsi="Times New Roman"/>
          <w:sz w:val="28"/>
          <w:szCs w:val="28"/>
        </w:rPr>
        <w:t xml:space="preserve"> </w:t>
      </w:r>
      <w:r w:rsidR="00272B42" w:rsidRPr="005906F5">
        <w:rPr>
          <w:rFonts w:ascii="Times New Roman" w:hAnsi="Times New Roman"/>
          <w:sz w:val="28"/>
          <w:szCs w:val="28"/>
        </w:rPr>
        <w:t xml:space="preserve">решением </w:t>
      </w:r>
      <w:r w:rsidR="002D5E09" w:rsidRPr="005906F5">
        <w:rPr>
          <w:rFonts w:ascii="Times New Roman" w:hAnsi="Times New Roman"/>
          <w:sz w:val="28"/>
          <w:szCs w:val="28"/>
        </w:rPr>
        <w:t xml:space="preserve">муниципального </w:t>
      </w:r>
      <w:r w:rsidR="00272B42" w:rsidRPr="005906F5">
        <w:rPr>
          <w:rFonts w:ascii="Times New Roman" w:hAnsi="Times New Roman"/>
          <w:sz w:val="28"/>
          <w:szCs w:val="28"/>
        </w:rPr>
        <w:t>Собрания Ново</w:t>
      </w:r>
      <w:r w:rsidR="00D31391" w:rsidRPr="005906F5">
        <w:rPr>
          <w:rFonts w:ascii="Times New Roman" w:hAnsi="Times New Roman"/>
          <w:sz w:val="28"/>
          <w:szCs w:val="28"/>
        </w:rPr>
        <w:t>б</w:t>
      </w:r>
      <w:r w:rsidR="00272B42" w:rsidRPr="005906F5">
        <w:rPr>
          <w:rFonts w:ascii="Times New Roman" w:hAnsi="Times New Roman"/>
          <w:sz w:val="28"/>
          <w:szCs w:val="28"/>
        </w:rPr>
        <w:t>у</w:t>
      </w:r>
      <w:r w:rsidR="00D31391" w:rsidRPr="005906F5">
        <w:rPr>
          <w:rFonts w:ascii="Times New Roman" w:hAnsi="Times New Roman"/>
          <w:sz w:val="28"/>
          <w:szCs w:val="28"/>
        </w:rPr>
        <w:t>рас</w:t>
      </w:r>
      <w:r w:rsidR="00272B42" w:rsidRPr="005906F5">
        <w:rPr>
          <w:rFonts w:ascii="Times New Roman" w:hAnsi="Times New Roman"/>
          <w:sz w:val="28"/>
          <w:szCs w:val="28"/>
        </w:rPr>
        <w:t xml:space="preserve">ского муниципального района Саратовской области от </w:t>
      </w:r>
      <w:r w:rsidR="00CB068D" w:rsidRPr="005906F5">
        <w:rPr>
          <w:rFonts w:ascii="Times New Roman" w:hAnsi="Times New Roman"/>
          <w:sz w:val="28"/>
          <w:szCs w:val="28"/>
        </w:rPr>
        <w:t>26</w:t>
      </w:r>
      <w:r w:rsidR="00272B42" w:rsidRPr="005906F5">
        <w:rPr>
          <w:rFonts w:ascii="Times New Roman" w:hAnsi="Times New Roman"/>
          <w:sz w:val="28"/>
          <w:szCs w:val="28"/>
        </w:rPr>
        <w:t xml:space="preserve"> </w:t>
      </w:r>
      <w:r w:rsidR="00CB068D" w:rsidRPr="005906F5">
        <w:rPr>
          <w:rFonts w:ascii="Times New Roman" w:hAnsi="Times New Roman"/>
          <w:sz w:val="28"/>
          <w:szCs w:val="28"/>
        </w:rPr>
        <w:t>января</w:t>
      </w:r>
      <w:r w:rsidR="00272B42" w:rsidRPr="005906F5">
        <w:rPr>
          <w:rFonts w:ascii="Times New Roman" w:hAnsi="Times New Roman"/>
          <w:sz w:val="28"/>
          <w:szCs w:val="28"/>
        </w:rPr>
        <w:t xml:space="preserve"> 20</w:t>
      </w:r>
      <w:r w:rsidR="00CB068D" w:rsidRPr="005906F5">
        <w:rPr>
          <w:rFonts w:ascii="Times New Roman" w:hAnsi="Times New Roman"/>
          <w:sz w:val="28"/>
          <w:szCs w:val="28"/>
        </w:rPr>
        <w:t>22</w:t>
      </w:r>
      <w:r w:rsidR="00272B42" w:rsidRPr="005906F5">
        <w:rPr>
          <w:rFonts w:ascii="Times New Roman" w:hAnsi="Times New Roman"/>
          <w:sz w:val="28"/>
          <w:szCs w:val="28"/>
        </w:rPr>
        <w:t xml:space="preserve"> года №</w:t>
      </w:r>
      <w:r w:rsidR="004F11CF" w:rsidRPr="005906F5">
        <w:rPr>
          <w:rFonts w:ascii="Times New Roman" w:hAnsi="Times New Roman"/>
          <w:sz w:val="28"/>
          <w:szCs w:val="28"/>
        </w:rPr>
        <w:t xml:space="preserve"> </w:t>
      </w:r>
      <w:r w:rsidR="00272B42" w:rsidRPr="005906F5">
        <w:rPr>
          <w:rFonts w:ascii="Times New Roman" w:hAnsi="Times New Roman"/>
          <w:sz w:val="28"/>
          <w:szCs w:val="28"/>
        </w:rPr>
        <w:t>2</w:t>
      </w:r>
      <w:r w:rsidR="00CB068D" w:rsidRPr="005906F5">
        <w:rPr>
          <w:rFonts w:ascii="Times New Roman" w:hAnsi="Times New Roman"/>
          <w:sz w:val="28"/>
          <w:szCs w:val="28"/>
        </w:rPr>
        <w:t>17</w:t>
      </w:r>
      <w:r w:rsidRPr="005906F5">
        <w:rPr>
          <w:rFonts w:ascii="Times New Roman" w:eastAsia="Times New Roman" w:hAnsi="Times New Roman"/>
          <w:sz w:val="28"/>
          <w:szCs w:val="28"/>
          <w:lang w:eastAsia="ru-RU"/>
        </w:rPr>
        <w:t>, и содержит информацию о деятельности</w:t>
      </w:r>
      <w:proofErr w:type="gramEnd"/>
      <w:r w:rsidRPr="005906F5">
        <w:rPr>
          <w:rFonts w:ascii="Times New Roman" w:eastAsia="Times New Roman" w:hAnsi="Times New Roman"/>
          <w:sz w:val="28"/>
          <w:szCs w:val="28"/>
          <w:lang w:eastAsia="ru-RU"/>
        </w:rPr>
        <w:t xml:space="preserve"> контрольно-счетной комиссии Новобурасского муниципального района (далее – КСК), результатах проведенных экспертно-аналитических и контрольных мероприятий за 20</w:t>
      </w:r>
      <w:r w:rsidR="00090266" w:rsidRPr="005906F5">
        <w:rPr>
          <w:rFonts w:ascii="Times New Roman" w:eastAsia="Times New Roman" w:hAnsi="Times New Roman"/>
          <w:sz w:val="28"/>
          <w:szCs w:val="28"/>
          <w:lang w:eastAsia="ru-RU"/>
        </w:rPr>
        <w:t>2</w:t>
      </w:r>
      <w:r w:rsidR="006431A7" w:rsidRPr="005906F5">
        <w:rPr>
          <w:rFonts w:ascii="Times New Roman" w:eastAsia="Times New Roman" w:hAnsi="Times New Roman"/>
          <w:sz w:val="28"/>
          <w:szCs w:val="28"/>
          <w:lang w:eastAsia="ru-RU"/>
        </w:rPr>
        <w:t>5</w:t>
      </w:r>
      <w:r w:rsidRPr="005906F5">
        <w:rPr>
          <w:rFonts w:ascii="Times New Roman" w:eastAsia="Times New Roman" w:hAnsi="Times New Roman"/>
          <w:sz w:val="28"/>
          <w:szCs w:val="28"/>
          <w:lang w:eastAsia="ru-RU"/>
        </w:rPr>
        <w:t xml:space="preserve"> год.</w:t>
      </w:r>
    </w:p>
    <w:p w:rsidR="0049744A" w:rsidRPr="005906F5" w:rsidRDefault="00974115" w:rsidP="005906F5">
      <w:pPr>
        <w:spacing w:after="0" w:line="240" w:lineRule="auto"/>
        <w:jc w:val="both"/>
        <w:textAlignment w:val="baseline"/>
        <w:rPr>
          <w:rFonts w:ascii="Times New Roman" w:eastAsia="Times New Roman" w:hAnsi="Times New Roman"/>
          <w:sz w:val="28"/>
          <w:szCs w:val="28"/>
          <w:lang w:eastAsia="ru-RU"/>
        </w:rPr>
      </w:pPr>
      <w:r w:rsidRPr="005906F5">
        <w:rPr>
          <w:rFonts w:ascii="Times New Roman" w:hAnsi="Times New Roman"/>
          <w:sz w:val="28"/>
          <w:szCs w:val="28"/>
        </w:rPr>
        <w:t xml:space="preserve">    </w:t>
      </w:r>
      <w:r w:rsidR="005906F5">
        <w:rPr>
          <w:rFonts w:ascii="Times New Roman" w:hAnsi="Times New Roman"/>
          <w:sz w:val="28"/>
          <w:szCs w:val="28"/>
        </w:rPr>
        <w:t xml:space="preserve">   </w:t>
      </w:r>
      <w:r w:rsidR="0049744A" w:rsidRPr="005906F5">
        <w:rPr>
          <w:rFonts w:ascii="Times New Roman" w:hAnsi="Times New Roman"/>
          <w:sz w:val="28"/>
          <w:szCs w:val="28"/>
        </w:rPr>
        <w:t>Контрольно-счетная комиссия Ново</w:t>
      </w:r>
      <w:r w:rsidR="00D31391" w:rsidRPr="005906F5">
        <w:rPr>
          <w:rFonts w:ascii="Times New Roman" w:hAnsi="Times New Roman"/>
          <w:sz w:val="28"/>
          <w:szCs w:val="28"/>
        </w:rPr>
        <w:t>б</w:t>
      </w:r>
      <w:r w:rsidR="0049744A" w:rsidRPr="005906F5">
        <w:rPr>
          <w:rFonts w:ascii="Times New Roman" w:hAnsi="Times New Roman"/>
          <w:sz w:val="28"/>
          <w:szCs w:val="28"/>
        </w:rPr>
        <w:t>у</w:t>
      </w:r>
      <w:r w:rsidR="00D31391" w:rsidRPr="005906F5">
        <w:rPr>
          <w:rFonts w:ascii="Times New Roman" w:hAnsi="Times New Roman"/>
          <w:sz w:val="28"/>
          <w:szCs w:val="28"/>
        </w:rPr>
        <w:t>рас</w:t>
      </w:r>
      <w:r w:rsidR="0049744A" w:rsidRPr="005906F5">
        <w:rPr>
          <w:rFonts w:ascii="Times New Roman" w:hAnsi="Times New Roman"/>
          <w:sz w:val="28"/>
          <w:szCs w:val="28"/>
        </w:rPr>
        <w:t>ского муниципального района Саратовской области является постоянно действующим контрольным органом Ново</w:t>
      </w:r>
      <w:r w:rsidR="00D31391" w:rsidRPr="005906F5">
        <w:rPr>
          <w:rFonts w:ascii="Times New Roman" w:hAnsi="Times New Roman"/>
          <w:sz w:val="28"/>
          <w:szCs w:val="28"/>
        </w:rPr>
        <w:t>б</w:t>
      </w:r>
      <w:r w:rsidR="0049744A" w:rsidRPr="005906F5">
        <w:rPr>
          <w:rFonts w:ascii="Times New Roman" w:hAnsi="Times New Roman"/>
          <w:sz w:val="28"/>
          <w:szCs w:val="28"/>
        </w:rPr>
        <w:t>у</w:t>
      </w:r>
      <w:r w:rsidR="00D31391" w:rsidRPr="005906F5">
        <w:rPr>
          <w:rFonts w:ascii="Times New Roman" w:hAnsi="Times New Roman"/>
          <w:sz w:val="28"/>
          <w:szCs w:val="28"/>
        </w:rPr>
        <w:t>рас</w:t>
      </w:r>
      <w:r w:rsidR="0049744A" w:rsidRPr="005906F5">
        <w:rPr>
          <w:rFonts w:ascii="Times New Roman" w:hAnsi="Times New Roman"/>
          <w:sz w:val="28"/>
          <w:szCs w:val="28"/>
        </w:rPr>
        <w:t>ского муниципального района и образована Собранием Ново</w:t>
      </w:r>
      <w:r w:rsidR="00D31391" w:rsidRPr="005906F5">
        <w:rPr>
          <w:rFonts w:ascii="Times New Roman" w:hAnsi="Times New Roman"/>
          <w:sz w:val="28"/>
          <w:szCs w:val="28"/>
        </w:rPr>
        <w:t>б</w:t>
      </w:r>
      <w:r w:rsidR="0049744A" w:rsidRPr="005906F5">
        <w:rPr>
          <w:rFonts w:ascii="Times New Roman" w:hAnsi="Times New Roman"/>
          <w:sz w:val="28"/>
          <w:szCs w:val="28"/>
        </w:rPr>
        <w:t>у</w:t>
      </w:r>
      <w:r w:rsidR="00D31391" w:rsidRPr="005906F5">
        <w:rPr>
          <w:rFonts w:ascii="Times New Roman" w:hAnsi="Times New Roman"/>
          <w:sz w:val="28"/>
          <w:szCs w:val="28"/>
        </w:rPr>
        <w:t>рас</w:t>
      </w:r>
      <w:r w:rsidR="0049744A" w:rsidRPr="005906F5">
        <w:rPr>
          <w:rFonts w:ascii="Times New Roman" w:hAnsi="Times New Roman"/>
          <w:sz w:val="28"/>
          <w:szCs w:val="28"/>
        </w:rPr>
        <w:t>ского муниципальног</w:t>
      </w:r>
      <w:r w:rsidR="001B000C" w:rsidRPr="005906F5">
        <w:rPr>
          <w:rFonts w:ascii="Times New Roman" w:hAnsi="Times New Roman"/>
          <w:sz w:val="28"/>
          <w:szCs w:val="28"/>
        </w:rPr>
        <w:t>о района</w:t>
      </w:r>
      <w:r w:rsidR="009B6890" w:rsidRPr="005906F5">
        <w:rPr>
          <w:rFonts w:ascii="Times New Roman" w:hAnsi="Times New Roman"/>
          <w:sz w:val="28"/>
          <w:szCs w:val="28"/>
        </w:rPr>
        <w:t>.</w:t>
      </w:r>
    </w:p>
    <w:p w:rsidR="00710FCF" w:rsidRPr="005906F5" w:rsidRDefault="00817AD0" w:rsidP="005906F5">
      <w:pPr>
        <w:spacing w:after="0" w:line="240" w:lineRule="auto"/>
        <w:ind w:firstLine="567"/>
        <w:contextualSpacing/>
        <w:jc w:val="both"/>
        <w:rPr>
          <w:rFonts w:ascii="Times New Roman" w:hAnsi="Times New Roman"/>
          <w:spacing w:val="-7"/>
          <w:sz w:val="28"/>
          <w:szCs w:val="28"/>
        </w:rPr>
      </w:pPr>
      <w:r w:rsidRPr="005906F5">
        <w:rPr>
          <w:rFonts w:ascii="Times New Roman" w:hAnsi="Times New Roman"/>
          <w:sz w:val="28"/>
          <w:szCs w:val="28"/>
        </w:rPr>
        <w:t>В рамках задач, определенных действующим законодательством, Комиссия обладает организационной и функциональной независимостью и осуществляет свою деятельность самостоятельно.</w:t>
      </w:r>
      <w:r w:rsidR="00974115" w:rsidRPr="005906F5">
        <w:rPr>
          <w:rFonts w:ascii="Times New Roman" w:hAnsi="Times New Roman"/>
          <w:sz w:val="28"/>
          <w:szCs w:val="28"/>
        </w:rPr>
        <w:t xml:space="preserve">  </w:t>
      </w:r>
      <w:r w:rsidR="00732AC6" w:rsidRPr="005906F5">
        <w:rPr>
          <w:rFonts w:ascii="Times New Roman" w:hAnsi="Times New Roman"/>
          <w:sz w:val="28"/>
          <w:szCs w:val="28"/>
        </w:rPr>
        <w:t>Организация деятельности контрольно - счётной комиссии строилась на основе принципов законности, объективности, независимости, системности, гласности, профессиональной этики</w:t>
      </w:r>
      <w:r w:rsidR="00E26769" w:rsidRPr="005906F5">
        <w:rPr>
          <w:rFonts w:ascii="Times New Roman" w:hAnsi="Times New Roman"/>
          <w:sz w:val="28"/>
          <w:szCs w:val="28"/>
        </w:rPr>
        <w:t>.</w:t>
      </w:r>
      <w:r w:rsidR="008955F0" w:rsidRPr="005906F5">
        <w:rPr>
          <w:rFonts w:ascii="Times New Roman" w:hAnsi="Times New Roman"/>
          <w:sz w:val="28"/>
          <w:szCs w:val="28"/>
        </w:rPr>
        <w:t xml:space="preserve"> </w:t>
      </w:r>
      <w:r w:rsidR="00974115" w:rsidRPr="005906F5">
        <w:rPr>
          <w:rFonts w:ascii="Times New Roman" w:hAnsi="Times New Roman"/>
          <w:spacing w:val="-7"/>
          <w:sz w:val="28"/>
          <w:szCs w:val="28"/>
        </w:rPr>
        <w:t xml:space="preserve">Основными функциями контрольно-счетной комиссии являются: контроль над исполнением бюджета Новобурасского муниципального района, соблюдением установленного порядка подготовки и рассмотрения проекта районного бюджета, отчета о его исполнении, контроль над соблюдением установленного порядка управления и распоряжения имуществом, находящимся в муниципальной собственности района. </w:t>
      </w:r>
    </w:p>
    <w:p w:rsidR="00710FCF" w:rsidRPr="005906F5" w:rsidRDefault="00710FCF" w:rsidP="005906F5">
      <w:pPr>
        <w:spacing w:after="0" w:line="240" w:lineRule="auto"/>
        <w:ind w:firstLine="567"/>
        <w:contextualSpacing/>
        <w:jc w:val="both"/>
        <w:rPr>
          <w:rFonts w:ascii="Times New Roman" w:hAnsi="Times New Roman"/>
          <w:sz w:val="28"/>
          <w:szCs w:val="28"/>
        </w:rPr>
      </w:pPr>
      <w:r w:rsidRPr="005906F5">
        <w:rPr>
          <w:rStyle w:val="FontStyle11"/>
          <w:b w:val="0"/>
          <w:sz w:val="28"/>
          <w:szCs w:val="28"/>
        </w:rPr>
        <w:t>Федеральным законом № 6-ФЗ предусмотрена возможность передачи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 Соответствующие решения на уровне поселений и муниципальном уровне приняты.</w:t>
      </w:r>
      <w:r w:rsidR="00216409" w:rsidRPr="005906F5">
        <w:rPr>
          <w:rStyle w:val="FontStyle11"/>
          <w:b w:val="0"/>
          <w:sz w:val="28"/>
          <w:szCs w:val="28"/>
        </w:rPr>
        <w:t xml:space="preserve"> </w:t>
      </w:r>
      <w:r w:rsidRPr="005906F5">
        <w:rPr>
          <w:rStyle w:val="FontStyle11"/>
          <w:b w:val="0"/>
          <w:sz w:val="28"/>
          <w:szCs w:val="28"/>
        </w:rPr>
        <w:t>З</w:t>
      </w:r>
      <w:r w:rsidRPr="005906F5">
        <w:rPr>
          <w:rFonts w:ascii="Times New Roman" w:hAnsi="Times New Roman"/>
          <w:sz w:val="28"/>
          <w:szCs w:val="28"/>
        </w:rPr>
        <w:t xml:space="preserve">аключены  соглашения со всеми муниципальными образованиями по осуществлению  </w:t>
      </w:r>
      <w:proofErr w:type="gramStart"/>
      <w:r w:rsidRPr="005906F5">
        <w:rPr>
          <w:rFonts w:ascii="Times New Roman" w:hAnsi="Times New Roman"/>
          <w:sz w:val="28"/>
          <w:szCs w:val="28"/>
        </w:rPr>
        <w:t>контроля за</w:t>
      </w:r>
      <w:proofErr w:type="gramEnd"/>
      <w:r w:rsidRPr="005906F5">
        <w:rPr>
          <w:rFonts w:ascii="Times New Roman" w:hAnsi="Times New Roman"/>
          <w:sz w:val="28"/>
          <w:szCs w:val="28"/>
        </w:rPr>
        <w:t xml:space="preserve"> исполнением бюджета данных поселений. </w:t>
      </w:r>
    </w:p>
    <w:p w:rsidR="00710FCF" w:rsidRPr="005906F5" w:rsidRDefault="00710FCF" w:rsidP="005906F5">
      <w:pPr>
        <w:autoSpaceDE w:val="0"/>
        <w:autoSpaceDN w:val="0"/>
        <w:adjustRightInd w:val="0"/>
        <w:spacing w:after="0" w:line="240" w:lineRule="auto"/>
        <w:ind w:firstLine="567"/>
        <w:contextualSpacing/>
        <w:jc w:val="both"/>
        <w:rPr>
          <w:rFonts w:ascii="Times New Roman" w:hAnsi="Times New Roman"/>
          <w:sz w:val="28"/>
          <w:szCs w:val="28"/>
        </w:rPr>
      </w:pPr>
      <w:r w:rsidRPr="005906F5">
        <w:rPr>
          <w:rFonts w:ascii="Times New Roman" w:hAnsi="Times New Roman"/>
          <w:sz w:val="28"/>
          <w:szCs w:val="28"/>
        </w:rPr>
        <w:lastRenderedPageBreak/>
        <w:t xml:space="preserve">В рамках заключенных соглашений были проведены внешние проверки в муниципальных образованиях входящих в состав </w:t>
      </w:r>
      <w:r w:rsidR="003276D7" w:rsidRPr="005906F5">
        <w:rPr>
          <w:rFonts w:ascii="Times New Roman" w:hAnsi="Times New Roman"/>
          <w:sz w:val="28"/>
          <w:szCs w:val="28"/>
        </w:rPr>
        <w:t>Новобурас</w:t>
      </w:r>
      <w:r w:rsidRPr="005906F5">
        <w:rPr>
          <w:rFonts w:ascii="Times New Roman" w:hAnsi="Times New Roman"/>
          <w:sz w:val="28"/>
          <w:szCs w:val="28"/>
        </w:rPr>
        <w:t xml:space="preserve">ского муниципального района. </w:t>
      </w:r>
    </w:p>
    <w:p w:rsidR="00710FCF" w:rsidRPr="005906F5" w:rsidRDefault="00710FCF" w:rsidP="005906F5">
      <w:pPr>
        <w:autoSpaceDE w:val="0"/>
        <w:autoSpaceDN w:val="0"/>
        <w:adjustRightInd w:val="0"/>
        <w:spacing w:after="0" w:line="240" w:lineRule="auto"/>
        <w:ind w:firstLine="567"/>
        <w:contextualSpacing/>
        <w:jc w:val="both"/>
        <w:rPr>
          <w:rFonts w:ascii="Times New Roman" w:hAnsi="Times New Roman"/>
          <w:sz w:val="28"/>
          <w:szCs w:val="28"/>
        </w:rPr>
      </w:pPr>
      <w:r w:rsidRPr="005906F5">
        <w:rPr>
          <w:rFonts w:ascii="Times New Roman" w:hAnsi="Times New Roman"/>
          <w:sz w:val="28"/>
          <w:szCs w:val="28"/>
        </w:rPr>
        <w:t>В ходе проведения внешних проверок и подготовки заключений на отчеты об исполнении бюджетов поселений осуществлен анализ организации бюджетного процесса в поселениях по составлению и представлению бюджетной отчетности за 20</w:t>
      </w:r>
      <w:r w:rsidR="00E10760" w:rsidRPr="005906F5">
        <w:rPr>
          <w:rFonts w:ascii="Times New Roman" w:hAnsi="Times New Roman"/>
          <w:sz w:val="28"/>
          <w:szCs w:val="28"/>
        </w:rPr>
        <w:t>2</w:t>
      </w:r>
      <w:r w:rsidR="00DE567E" w:rsidRPr="005906F5">
        <w:rPr>
          <w:rFonts w:ascii="Times New Roman" w:hAnsi="Times New Roman"/>
          <w:sz w:val="28"/>
          <w:szCs w:val="28"/>
        </w:rPr>
        <w:t>2</w:t>
      </w:r>
      <w:r w:rsidRPr="005906F5">
        <w:rPr>
          <w:rFonts w:ascii="Times New Roman" w:hAnsi="Times New Roman"/>
          <w:sz w:val="28"/>
          <w:szCs w:val="28"/>
        </w:rPr>
        <w:t xml:space="preserve"> год, по исполнению основных характеристик бюджета (доходы, расходы, дефицит). </w:t>
      </w:r>
    </w:p>
    <w:p w:rsidR="00974115" w:rsidRPr="005906F5" w:rsidRDefault="00710FCF" w:rsidP="005906F5">
      <w:pPr>
        <w:spacing w:after="0" w:line="240" w:lineRule="auto"/>
        <w:ind w:firstLine="567"/>
        <w:contextualSpacing/>
        <w:jc w:val="both"/>
        <w:rPr>
          <w:rFonts w:ascii="Times New Roman" w:eastAsia="Times New Roman" w:hAnsi="Times New Roman"/>
          <w:sz w:val="28"/>
          <w:szCs w:val="28"/>
        </w:rPr>
      </w:pPr>
      <w:r w:rsidRPr="005906F5">
        <w:rPr>
          <w:rFonts w:ascii="Times New Roman" w:eastAsia="Times New Roman" w:hAnsi="Times New Roman"/>
          <w:sz w:val="28"/>
          <w:szCs w:val="28"/>
        </w:rPr>
        <w:t xml:space="preserve">Результаты внешних проверок отражены в заключениях на отчет об исполнении бюджета за соответствующий год и направлены в адрес </w:t>
      </w:r>
      <w:r w:rsidR="003276D7" w:rsidRPr="005906F5">
        <w:rPr>
          <w:rFonts w:ascii="Times New Roman" w:eastAsia="Times New Roman" w:hAnsi="Times New Roman"/>
          <w:sz w:val="28"/>
          <w:szCs w:val="28"/>
        </w:rPr>
        <w:t>Новобурас</w:t>
      </w:r>
      <w:r w:rsidRPr="005906F5">
        <w:rPr>
          <w:rFonts w:ascii="Times New Roman" w:eastAsia="Times New Roman" w:hAnsi="Times New Roman"/>
          <w:sz w:val="28"/>
          <w:szCs w:val="28"/>
        </w:rPr>
        <w:t>ского муниципального Собрания, Глав</w:t>
      </w:r>
      <w:r w:rsidR="0097256C" w:rsidRPr="005906F5">
        <w:rPr>
          <w:rFonts w:ascii="Times New Roman" w:eastAsia="Times New Roman" w:hAnsi="Times New Roman"/>
          <w:sz w:val="28"/>
          <w:szCs w:val="28"/>
        </w:rPr>
        <w:t>е</w:t>
      </w:r>
      <w:r w:rsidRPr="005906F5">
        <w:rPr>
          <w:rFonts w:ascii="Times New Roman" w:eastAsia="Times New Roman" w:hAnsi="Times New Roman"/>
          <w:sz w:val="28"/>
          <w:szCs w:val="28"/>
        </w:rPr>
        <w:t xml:space="preserve">  </w:t>
      </w:r>
      <w:r w:rsidR="003276D7" w:rsidRPr="005906F5">
        <w:rPr>
          <w:rFonts w:ascii="Times New Roman" w:eastAsia="Times New Roman" w:hAnsi="Times New Roman"/>
          <w:sz w:val="28"/>
          <w:szCs w:val="28"/>
        </w:rPr>
        <w:t>Новобурас</w:t>
      </w:r>
      <w:r w:rsidRPr="005906F5">
        <w:rPr>
          <w:rFonts w:ascii="Times New Roman" w:eastAsia="Times New Roman" w:hAnsi="Times New Roman"/>
          <w:sz w:val="28"/>
          <w:szCs w:val="28"/>
        </w:rPr>
        <w:t xml:space="preserve">ского муниципального района, Советы муниципальных образований </w:t>
      </w:r>
      <w:r w:rsidR="003276D7" w:rsidRPr="005906F5">
        <w:rPr>
          <w:rFonts w:ascii="Times New Roman" w:eastAsia="Times New Roman" w:hAnsi="Times New Roman"/>
          <w:sz w:val="28"/>
          <w:szCs w:val="28"/>
        </w:rPr>
        <w:t>Н</w:t>
      </w:r>
      <w:r w:rsidRPr="005906F5">
        <w:rPr>
          <w:rFonts w:ascii="Times New Roman" w:eastAsia="Times New Roman" w:hAnsi="Times New Roman"/>
          <w:sz w:val="28"/>
          <w:szCs w:val="28"/>
        </w:rPr>
        <w:t xml:space="preserve">МР, Главам муниципальных образований.  </w:t>
      </w:r>
    </w:p>
    <w:p w:rsidR="005B35EC" w:rsidRPr="005906F5" w:rsidRDefault="00732AC6"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План работы на 20</w:t>
      </w:r>
      <w:r w:rsidR="00DC5EB4" w:rsidRPr="005906F5">
        <w:rPr>
          <w:rFonts w:ascii="Times New Roman" w:hAnsi="Times New Roman"/>
          <w:sz w:val="28"/>
          <w:szCs w:val="28"/>
        </w:rPr>
        <w:t>2</w:t>
      </w:r>
      <w:r w:rsidR="006431A7" w:rsidRPr="005906F5">
        <w:rPr>
          <w:rFonts w:ascii="Times New Roman" w:hAnsi="Times New Roman"/>
          <w:sz w:val="28"/>
          <w:szCs w:val="28"/>
        </w:rPr>
        <w:t>5</w:t>
      </w:r>
      <w:r w:rsidRPr="005906F5">
        <w:rPr>
          <w:rFonts w:ascii="Times New Roman" w:hAnsi="Times New Roman"/>
          <w:sz w:val="28"/>
          <w:szCs w:val="28"/>
        </w:rPr>
        <w:t xml:space="preserve"> год</w:t>
      </w:r>
      <w:r w:rsidR="00E10760" w:rsidRPr="005906F5">
        <w:rPr>
          <w:rFonts w:ascii="Times New Roman" w:hAnsi="Times New Roman"/>
          <w:sz w:val="28"/>
          <w:szCs w:val="28"/>
        </w:rPr>
        <w:t xml:space="preserve">  </w:t>
      </w:r>
      <w:r w:rsidRPr="005906F5">
        <w:rPr>
          <w:rFonts w:ascii="Times New Roman" w:hAnsi="Times New Roman"/>
          <w:sz w:val="28"/>
          <w:szCs w:val="28"/>
        </w:rPr>
        <w:t xml:space="preserve">утверждённый распоряжением председателя Контрольно-счётной комиссии </w:t>
      </w:r>
      <w:r w:rsidR="00E26769" w:rsidRPr="005906F5">
        <w:rPr>
          <w:rFonts w:ascii="Times New Roman" w:hAnsi="Times New Roman"/>
          <w:sz w:val="28"/>
          <w:szCs w:val="28"/>
        </w:rPr>
        <w:t>Новобурас</w:t>
      </w:r>
      <w:r w:rsidRPr="005906F5">
        <w:rPr>
          <w:rFonts w:ascii="Times New Roman" w:hAnsi="Times New Roman"/>
          <w:sz w:val="28"/>
          <w:szCs w:val="28"/>
        </w:rPr>
        <w:t>ского муниципального района</w:t>
      </w:r>
      <w:r w:rsidR="00AB6B92" w:rsidRPr="005906F5">
        <w:rPr>
          <w:rFonts w:ascii="Times New Roman" w:hAnsi="Times New Roman"/>
          <w:sz w:val="28"/>
          <w:szCs w:val="28"/>
        </w:rPr>
        <w:t xml:space="preserve"> </w:t>
      </w:r>
      <w:r w:rsidR="00461EF3" w:rsidRPr="005906F5">
        <w:rPr>
          <w:rFonts w:ascii="Times New Roman" w:hAnsi="Times New Roman"/>
          <w:sz w:val="28"/>
          <w:szCs w:val="28"/>
        </w:rPr>
        <w:t>2</w:t>
      </w:r>
      <w:r w:rsidR="00E025A7" w:rsidRPr="005906F5">
        <w:rPr>
          <w:rFonts w:ascii="Times New Roman" w:hAnsi="Times New Roman"/>
          <w:sz w:val="28"/>
          <w:szCs w:val="28"/>
        </w:rPr>
        <w:t>3</w:t>
      </w:r>
      <w:r w:rsidR="00AB6B92" w:rsidRPr="005906F5">
        <w:rPr>
          <w:rFonts w:ascii="Times New Roman" w:hAnsi="Times New Roman"/>
          <w:sz w:val="28"/>
          <w:szCs w:val="28"/>
        </w:rPr>
        <w:t>.</w:t>
      </w:r>
      <w:r w:rsidR="00E10760" w:rsidRPr="005906F5">
        <w:rPr>
          <w:rFonts w:ascii="Times New Roman" w:hAnsi="Times New Roman"/>
          <w:sz w:val="28"/>
          <w:szCs w:val="28"/>
        </w:rPr>
        <w:t>12</w:t>
      </w:r>
      <w:r w:rsidR="00AB6B92" w:rsidRPr="005906F5">
        <w:rPr>
          <w:rFonts w:ascii="Times New Roman" w:hAnsi="Times New Roman"/>
          <w:sz w:val="28"/>
          <w:szCs w:val="28"/>
        </w:rPr>
        <w:t>.20</w:t>
      </w:r>
      <w:r w:rsidR="00DC5EB4" w:rsidRPr="005906F5">
        <w:rPr>
          <w:rFonts w:ascii="Times New Roman" w:hAnsi="Times New Roman"/>
          <w:sz w:val="28"/>
          <w:szCs w:val="28"/>
        </w:rPr>
        <w:t>2</w:t>
      </w:r>
      <w:r w:rsidR="00E025A7" w:rsidRPr="005906F5">
        <w:rPr>
          <w:rFonts w:ascii="Times New Roman" w:hAnsi="Times New Roman"/>
          <w:sz w:val="28"/>
          <w:szCs w:val="28"/>
        </w:rPr>
        <w:t>4</w:t>
      </w:r>
      <w:r w:rsidR="00AB6B92" w:rsidRPr="005906F5">
        <w:rPr>
          <w:rFonts w:ascii="Times New Roman" w:hAnsi="Times New Roman"/>
          <w:sz w:val="28"/>
          <w:szCs w:val="28"/>
        </w:rPr>
        <w:t xml:space="preserve">г. </w:t>
      </w:r>
    </w:p>
    <w:p w:rsidR="00732AC6" w:rsidRPr="005906F5" w:rsidRDefault="00AB6B92" w:rsidP="005906F5">
      <w:pPr>
        <w:spacing w:after="0" w:line="240" w:lineRule="auto"/>
        <w:jc w:val="both"/>
        <w:rPr>
          <w:rFonts w:ascii="Times New Roman" w:hAnsi="Times New Roman"/>
          <w:spacing w:val="-7"/>
          <w:sz w:val="28"/>
          <w:szCs w:val="28"/>
        </w:rPr>
      </w:pPr>
      <w:r w:rsidRPr="005906F5">
        <w:rPr>
          <w:rFonts w:ascii="Times New Roman" w:hAnsi="Times New Roman"/>
          <w:sz w:val="28"/>
          <w:szCs w:val="28"/>
        </w:rPr>
        <w:t xml:space="preserve">№ </w:t>
      </w:r>
      <w:r w:rsidR="00D32057" w:rsidRPr="005906F5">
        <w:rPr>
          <w:rFonts w:ascii="Times New Roman" w:hAnsi="Times New Roman"/>
          <w:sz w:val="28"/>
          <w:szCs w:val="28"/>
        </w:rPr>
        <w:t>1</w:t>
      </w:r>
      <w:r w:rsidR="00E025A7" w:rsidRPr="005906F5">
        <w:rPr>
          <w:rFonts w:ascii="Times New Roman" w:hAnsi="Times New Roman"/>
          <w:sz w:val="28"/>
          <w:szCs w:val="28"/>
        </w:rPr>
        <w:t>0</w:t>
      </w:r>
      <w:r w:rsidR="00461EF3" w:rsidRPr="005906F5">
        <w:rPr>
          <w:rFonts w:ascii="Times New Roman" w:hAnsi="Times New Roman"/>
          <w:sz w:val="28"/>
          <w:szCs w:val="28"/>
        </w:rPr>
        <w:t>-р</w:t>
      </w:r>
      <w:r w:rsidRPr="005906F5">
        <w:rPr>
          <w:rFonts w:ascii="Times New Roman" w:hAnsi="Times New Roman"/>
          <w:sz w:val="28"/>
          <w:szCs w:val="28"/>
        </w:rPr>
        <w:t xml:space="preserve"> </w:t>
      </w:r>
      <w:r w:rsidR="00732AC6" w:rsidRPr="005906F5">
        <w:rPr>
          <w:rFonts w:ascii="Times New Roman" w:hAnsi="Times New Roman"/>
          <w:sz w:val="28"/>
          <w:szCs w:val="28"/>
        </w:rPr>
        <w:t xml:space="preserve"> </w:t>
      </w:r>
      <w:proofErr w:type="gramStart"/>
      <w:r w:rsidR="00732AC6" w:rsidRPr="005906F5">
        <w:rPr>
          <w:rFonts w:ascii="Times New Roman" w:hAnsi="Times New Roman"/>
          <w:sz w:val="28"/>
          <w:szCs w:val="28"/>
        </w:rPr>
        <w:t>выполнен</w:t>
      </w:r>
      <w:proofErr w:type="gramEnd"/>
      <w:r w:rsidR="00732AC6" w:rsidRPr="005906F5">
        <w:rPr>
          <w:rFonts w:ascii="Times New Roman" w:hAnsi="Times New Roman"/>
          <w:sz w:val="28"/>
          <w:szCs w:val="28"/>
        </w:rPr>
        <w:t xml:space="preserve"> в полном объёме.</w:t>
      </w:r>
    </w:p>
    <w:p w:rsidR="008B5FC3" w:rsidRPr="005906F5" w:rsidRDefault="00BB4898" w:rsidP="005906F5">
      <w:pPr>
        <w:spacing w:after="0" w:line="240" w:lineRule="auto"/>
        <w:ind w:firstLine="567"/>
        <w:contextualSpacing/>
        <w:jc w:val="both"/>
        <w:rPr>
          <w:rFonts w:ascii="Times New Roman" w:hAnsi="Times New Roman"/>
          <w:sz w:val="28"/>
          <w:szCs w:val="28"/>
        </w:rPr>
      </w:pPr>
      <w:proofErr w:type="gramStart"/>
      <w:r w:rsidRPr="005906F5">
        <w:rPr>
          <w:rFonts w:ascii="Times New Roman" w:hAnsi="Times New Roman"/>
          <w:sz w:val="28"/>
          <w:szCs w:val="28"/>
        </w:rPr>
        <w:t>В</w:t>
      </w:r>
      <w:r w:rsidR="00A76954" w:rsidRPr="005906F5">
        <w:rPr>
          <w:rFonts w:ascii="Times New Roman" w:hAnsi="Times New Roman"/>
          <w:sz w:val="28"/>
          <w:szCs w:val="28"/>
        </w:rPr>
        <w:t xml:space="preserve"> течение прошедшего </w:t>
      </w:r>
      <w:r w:rsidRPr="005906F5">
        <w:rPr>
          <w:rFonts w:ascii="Times New Roman" w:hAnsi="Times New Roman"/>
          <w:sz w:val="28"/>
          <w:szCs w:val="28"/>
        </w:rPr>
        <w:t>год</w:t>
      </w:r>
      <w:r w:rsidR="00A76954" w:rsidRPr="005906F5">
        <w:rPr>
          <w:rFonts w:ascii="Times New Roman" w:hAnsi="Times New Roman"/>
          <w:sz w:val="28"/>
          <w:szCs w:val="28"/>
        </w:rPr>
        <w:t>а</w:t>
      </w:r>
      <w:r w:rsidRPr="005906F5">
        <w:rPr>
          <w:rFonts w:ascii="Times New Roman" w:hAnsi="Times New Roman"/>
          <w:sz w:val="28"/>
          <w:szCs w:val="28"/>
        </w:rPr>
        <w:t xml:space="preserve"> п</w:t>
      </w:r>
      <w:r w:rsidR="00732AC6" w:rsidRPr="005906F5">
        <w:rPr>
          <w:rFonts w:ascii="Times New Roman" w:hAnsi="Times New Roman"/>
          <w:sz w:val="28"/>
          <w:szCs w:val="28"/>
        </w:rPr>
        <w:t xml:space="preserve">роведено </w:t>
      </w:r>
      <w:r w:rsidR="009A5DC6" w:rsidRPr="005906F5">
        <w:rPr>
          <w:rFonts w:ascii="Times New Roman" w:hAnsi="Times New Roman"/>
          <w:sz w:val="28"/>
          <w:szCs w:val="28"/>
        </w:rPr>
        <w:t xml:space="preserve"> Контрольно-счетной комиссией проведено </w:t>
      </w:r>
      <w:r w:rsidR="009367AD" w:rsidRPr="005906F5">
        <w:rPr>
          <w:rFonts w:ascii="Times New Roman" w:hAnsi="Times New Roman"/>
          <w:sz w:val="28"/>
          <w:szCs w:val="28"/>
        </w:rPr>
        <w:t>5</w:t>
      </w:r>
      <w:r w:rsidR="005C1360" w:rsidRPr="005906F5">
        <w:rPr>
          <w:rFonts w:ascii="Times New Roman" w:hAnsi="Times New Roman"/>
          <w:sz w:val="28"/>
          <w:szCs w:val="28"/>
        </w:rPr>
        <w:t xml:space="preserve"> </w:t>
      </w:r>
      <w:r w:rsidR="009A5DC6" w:rsidRPr="005906F5">
        <w:rPr>
          <w:rFonts w:ascii="Times New Roman" w:hAnsi="Times New Roman"/>
          <w:sz w:val="28"/>
          <w:szCs w:val="28"/>
        </w:rPr>
        <w:t xml:space="preserve"> мероприятий по контрольной деятельности</w:t>
      </w:r>
      <w:r w:rsidR="00631AA2" w:rsidRPr="005906F5">
        <w:rPr>
          <w:rFonts w:ascii="Times New Roman" w:hAnsi="Times New Roman"/>
          <w:sz w:val="28"/>
          <w:szCs w:val="28"/>
        </w:rPr>
        <w:t>, 7 мероприятий внешней проверки годового ответа</w:t>
      </w:r>
      <w:r w:rsidR="009367AD" w:rsidRPr="005906F5">
        <w:rPr>
          <w:rFonts w:ascii="Times New Roman" w:hAnsi="Times New Roman"/>
          <w:sz w:val="28"/>
          <w:szCs w:val="28"/>
        </w:rPr>
        <w:t xml:space="preserve"> об исполнении местного бюджета</w:t>
      </w:r>
      <w:r w:rsidR="00631AA2" w:rsidRPr="005906F5">
        <w:rPr>
          <w:rFonts w:ascii="Times New Roman" w:hAnsi="Times New Roman"/>
          <w:sz w:val="28"/>
          <w:szCs w:val="28"/>
        </w:rPr>
        <w:t xml:space="preserve">, </w:t>
      </w:r>
      <w:r w:rsidR="005C1360" w:rsidRPr="005906F5">
        <w:rPr>
          <w:rFonts w:ascii="Times New Roman" w:hAnsi="Times New Roman"/>
          <w:sz w:val="28"/>
          <w:szCs w:val="28"/>
        </w:rPr>
        <w:t>2</w:t>
      </w:r>
      <w:r w:rsidR="009367AD" w:rsidRPr="005906F5">
        <w:rPr>
          <w:rFonts w:ascii="Times New Roman" w:hAnsi="Times New Roman"/>
          <w:sz w:val="28"/>
          <w:szCs w:val="28"/>
        </w:rPr>
        <w:t>8</w:t>
      </w:r>
      <w:r w:rsidR="002A143E" w:rsidRPr="005906F5">
        <w:rPr>
          <w:rFonts w:ascii="Times New Roman" w:hAnsi="Times New Roman"/>
          <w:sz w:val="28"/>
          <w:szCs w:val="28"/>
        </w:rPr>
        <w:t xml:space="preserve"> </w:t>
      </w:r>
      <w:r w:rsidR="009A5DC6" w:rsidRPr="005906F5">
        <w:rPr>
          <w:rFonts w:ascii="Times New Roman" w:hAnsi="Times New Roman"/>
          <w:sz w:val="28"/>
          <w:szCs w:val="28"/>
        </w:rPr>
        <w:t xml:space="preserve">по экспертно-аналитической деятельности, которые включают финансово-экономическую экспертизу проектов бюджета и вносимых в него изменений,  </w:t>
      </w:r>
      <w:r w:rsidR="00035322" w:rsidRPr="005906F5">
        <w:rPr>
          <w:rFonts w:ascii="Times New Roman" w:hAnsi="Times New Roman"/>
          <w:sz w:val="28"/>
          <w:szCs w:val="28"/>
        </w:rPr>
        <w:t xml:space="preserve"> подготовлено 1</w:t>
      </w:r>
      <w:r w:rsidR="009367AD" w:rsidRPr="005906F5">
        <w:rPr>
          <w:rFonts w:ascii="Times New Roman" w:hAnsi="Times New Roman"/>
          <w:sz w:val="28"/>
          <w:szCs w:val="28"/>
        </w:rPr>
        <w:t>99</w:t>
      </w:r>
      <w:r w:rsidR="00035322" w:rsidRPr="005906F5">
        <w:rPr>
          <w:rFonts w:ascii="Times New Roman" w:hAnsi="Times New Roman"/>
          <w:sz w:val="28"/>
          <w:szCs w:val="28"/>
        </w:rPr>
        <w:t xml:space="preserve">  экспертизы на </w:t>
      </w:r>
      <w:r w:rsidR="009A5DC6" w:rsidRPr="005906F5">
        <w:rPr>
          <w:rFonts w:ascii="Times New Roman" w:hAnsi="Times New Roman"/>
          <w:sz w:val="28"/>
          <w:szCs w:val="28"/>
        </w:rPr>
        <w:t>проект</w:t>
      </w:r>
      <w:r w:rsidR="00035322" w:rsidRPr="005906F5">
        <w:rPr>
          <w:rFonts w:ascii="Times New Roman" w:hAnsi="Times New Roman"/>
          <w:sz w:val="28"/>
          <w:szCs w:val="28"/>
        </w:rPr>
        <w:t xml:space="preserve">ы </w:t>
      </w:r>
      <w:r w:rsidR="009A5DC6" w:rsidRPr="005906F5">
        <w:rPr>
          <w:rFonts w:ascii="Times New Roman" w:hAnsi="Times New Roman"/>
          <w:sz w:val="28"/>
          <w:szCs w:val="28"/>
        </w:rPr>
        <w:t xml:space="preserve"> муниципальных правовых актов  касающихся расходных обязательств </w:t>
      </w:r>
      <w:r w:rsidR="008B5FC3" w:rsidRPr="005906F5">
        <w:rPr>
          <w:rFonts w:ascii="Times New Roman" w:hAnsi="Times New Roman"/>
          <w:sz w:val="28"/>
          <w:szCs w:val="28"/>
        </w:rPr>
        <w:t>Новобурас</w:t>
      </w:r>
      <w:r w:rsidR="009A5DC6" w:rsidRPr="005906F5">
        <w:rPr>
          <w:rFonts w:ascii="Times New Roman" w:hAnsi="Times New Roman"/>
          <w:sz w:val="28"/>
          <w:szCs w:val="28"/>
        </w:rPr>
        <w:t>ского муниципального района, а так же муниципальных программ и подготовку заключений</w:t>
      </w:r>
      <w:proofErr w:type="gramEnd"/>
      <w:r w:rsidR="009A5DC6" w:rsidRPr="005906F5">
        <w:rPr>
          <w:rFonts w:ascii="Times New Roman" w:hAnsi="Times New Roman"/>
          <w:sz w:val="28"/>
          <w:szCs w:val="28"/>
        </w:rPr>
        <w:t xml:space="preserve"> по ним.</w:t>
      </w:r>
    </w:p>
    <w:p w:rsidR="00F862AF" w:rsidRPr="005906F5" w:rsidRDefault="001C2567" w:rsidP="005906F5">
      <w:pPr>
        <w:spacing w:after="0" w:line="240" w:lineRule="auto"/>
        <w:ind w:firstLine="567"/>
        <w:jc w:val="both"/>
        <w:rPr>
          <w:rFonts w:ascii="Times New Roman" w:hAnsi="Times New Roman"/>
          <w:color w:val="000000"/>
          <w:sz w:val="28"/>
          <w:szCs w:val="28"/>
        </w:rPr>
      </w:pPr>
      <w:proofErr w:type="gramStart"/>
      <w:r w:rsidRPr="005906F5">
        <w:rPr>
          <w:rFonts w:ascii="Times New Roman" w:hAnsi="Times New Roman"/>
          <w:color w:val="000000"/>
          <w:sz w:val="28"/>
          <w:szCs w:val="28"/>
        </w:rPr>
        <w:t xml:space="preserve">Преобладающим направлением контрольных мероприятий являлись </w:t>
      </w:r>
      <w:r w:rsidR="00631AA2" w:rsidRPr="005906F5">
        <w:rPr>
          <w:rFonts w:ascii="Times New Roman" w:hAnsi="Times New Roman"/>
          <w:color w:val="000000"/>
          <w:sz w:val="28"/>
          <w:szCs w:val="28"/>
        </w:rPr>
        <w:t xml:space="preserve">проверка </w:t>
      </w:r>
      <w:r w:rsidR="009367AD" w:rsidRPr="005906F5">
        <w:rPr>
          <w:rFonts w:ascii="Times New Roman" w:hAnsi="Times New Roman"/>
          <w:sz w:val="28"/>
          <w:szCs w:val="28"/>
        </w:rPr>
        <w:t xml:space="preserve">реализации национальных  и </w:t>
      </w:r>
      <w:r w:rsidR="003C47F0" w:rsidRPr="005906F5">
        <w:rPr>
          <w:rFonts w:ascii="Times New Roman" w:hAnsi="Times New Roman"/>
          <w:sz w:val="28"/>
          <w:szCs w:val="28"/>
        </w:rPr>
        <w:t>региональ</w:t>
      </w:r>
      <w:r w:rsidR="00631AA2" w:rsidRPr="005906F5">
        <w:rPr>
          <w:rFonts w:ascii="Times New Roman" w:hAnsi="Times New Roman"/>
          <w:sz w:val="28"/>
          <w:szCs w:val="28"/>
        </w:rPr>
        <w:t>ных проектов на территории Новобурасского муниципального района Саратовской области  в</w:t>
      </w:r>
      <w:r w:rsidR="00631AA2" w:rsidRPr="005906F5">
        <w:rPr>
          <w:rFonts w:ascii="Times New Roman" w:hAnsi="Times New Roman"/>
          <w:color w:val="000000"/>
          <w:sz w:val="28"/>
          <w:szCs w:val="28"/>
        </w:rPr>
        <w:t xml:space="preserve"> соответствия с действующим законодательством уставных и нормативно-правовых актов, оценки эффективности формирова</w:t>
      </w:r>
      <w:r w:rsidR="005C1360" w:rsidRPr="005906F5">
        <w:rPr>
          <w:rFonts w:ascii="Times New Roman" w:hAnsi="Times New Roman"/>
          <w:color w:val="000000"/>
          <w:sz w:val="28"/>
          <w:szCs w:val="28"/>
        </w:rPr>
        <w:t>ния муниципальной собственности</w:t>
      </w:r>
      <w:r w:rsidR="00631AA2" w:rsidRPr="005906F5">
        <w:rPr>
          <w:rFonts w:ascii="Times New Roman" w:hAnsi="Times New Roman"/>
          <w:color w:val="000000"/>
          <w:sz w:val="28"/>
          <w:szCs w:val="28"/>
        </w:rPr>
        <w:t xml:space="preserve">, управления и распоряжения такой собственностью и контроль за соблюдением установленного порядка такой собственности, а также  проверка  </w:t>
      </w:r>
      <w:r w:rsidR="00CD29C4" w:rsidRPr="005906F5">
        <w:rPr>
          <w:rFonts w:ascii="Times New Roman" w:hAnsi="Times New Roman"/>
          <w:color w:val="000000"/>
          <w:sz w:val="28"/>
          <w:szCs w:val="28"/>
        </w:rPr>
        <w:t>законности, целесообразности и результативности</w:t>
      </w:r>
      <w:r w:rsidR="005C1360" w:rsidRPr="005906F5">
        <w:rPr>
          <w:rFonts w:ascii="Times New Roman" w:hAnsi="Times New Roman"/>
          <w:color w:val="000000"/>
          <w:sz w:val="28"/>
          <w:szCs w:val="28"/>
        </w:rPr>
        <w:t xml:space="preserve"> </w:t>
      </w:r>
      <w:r w:rsidR="00CD29C4" w:rsidRPr="005906F5">
        <w:rPr>
          <w:rFonts w:ascii="Times New Roman" w:hAnsi="Times New Roman"/>
          <w:color w:val="000000"/>
          <w:sz w:val="28"/>
          <w:szCs w:val="28"/>
        </w:rPr>
        <w:t xml:space="preserve"> расходов на закупки по планируемым к заключению, заключен</w:t>
      </w:r>
      <w:r w:rsidR="00BF696C" w:rsidRPr="005906F5">
        <w:rPr>
          <w:rFonts w:ascii="Times New Roman" w:hAnsi="Times New Roman"/>
          <w:color w:val="000000"/>
          <w:sz w:val="28"/>
          <w:szCs w:val="28"/>
        </w:rPr>
        <w:t>ным</w:t>
      </w:r>
      <w:proofErr w:type="gramEnd"/>
      <w:r w:rsidR="00BF696C" w:rsidRPr="005906F5">
        <w:rPr>
          <w:rFonts w:ascii="Times New Roman" w:hAnsi="Times New Roman"/>
          <w:color w:val="000000"/>
          <w:sz w:val="28"/>
          <w:szCs w:val="28"/>
        </w:rPr>
        <w:t xml:space="preserve">  и исполненным контрактам (</w:t>
      </w:r>
      <w:r w:rsidR="00CD29C4" w:rsidRPr="005906F5">
        <w:rPr>
          <w:rFonts w:ascii="Times New Roman" w:hAnsi="Times New Roman"/>
          <w:color w:val="000000"/>
          <w:sz w:val="28"/>
          <w:szCs w:val="28"/>
        </w:rPr>
        <w:t>аудит в сфере закупок)</w:t>
      </w:r>
      <w:r w:rsidR="00032390" w:rsidRPr="005906F5">
        <w:rPr>
          <w:rFonts w:ascii="Times New Roman" w:hAnsi="Times New Roman"/>
          <w:color w:val="000000"/>
          <w:sz w:val="28"/>
          <w:szCs w:val="28"/>
        </w:rPr>
        <w:t>.</w:t>
      </w:r>
    </w:p>
    <w:p w:rsidR="00D77529" w:rsidRPr="005906F5" w:rsidRDefault="00506D64" w:rsidP="005906F5">
      <w:pPr>
        <w:spacing w:after="0" w:line="240" w:lineRule="auto"/>
        <w:ind w:firstLine="567"/>
        <w:jc w:val="both"/>
        <w:rPr>
          <w:rFonts w:ascii="Times New Roman" w:eastAsia="Times New Roman" w:hAnsi="Times New Roman"/>
          <w:sz w:val="28"/>
          <w:szCs w:val="28"/>
          <w:lang w:eastAsia="ru-RU"/>
        </w:rPr>
      </w:pPr>
      <w:r w:rsidRPr="005906F5">
        <w:rPr>
          <w:rFonts w:ascii="Times New Roman" w:eastAsia="Times New Roman" w:hAnsi="Times New Roman"/>
          <w:sz w:val="28"/>
          <w:szCs w:val="28"/>
          <w:lang w:eastAsia="ru-RU"/>
        </w:rPr>
        <w:t xml:space="preserve">В ходе контрольных и экспертно-аналитических мероприятий проверено расходование бюджетных средств на общую сумму </w:t>
      </w:r>
      <w:r w:rsidR="004879B6" w:rsidRPr="005906F5">
        <w:rPr>
          <w:rFonts w:ascii="Times New Roman" w:eastAsia="Times New Roman" w:hAnsi="Times New Roman"/>
          <w:sz w:val="28"/>
          <w:szCs w:val="28"/>
          <w:lang w:eastAsia="ru-RU"/>
        </w:rPr>
        <w:t>637</w:t>
      </w:r>
      <w:r w:rsidRPr="005906F5">
        <w:rPr>
          <w:rFonts w:ascii="Times New Roman" w:eastAsia="Times New Roman" w:hAnsi="Times New Roman"/>
          <w:sz w:val="28"/>
          <w:szCs w:val="28"/>
          <w:lang w:eastAsia="ru-RU"/>
        </w:rPr>
        <w:t>,</w:t>
      </w:r>
      <w:r w:rsidR="004879B6" w:rsidRPr="005906F5">
        <w:rPr>
          <w:rFonts w:ascii="Times New Roman" w:eastAsia="Times New Roman" w:hAnsi="Times New Roman"/>
          <w:sz w:val="28"/>
          <w:szCs w:val="28"/>
          <w:lang w:eastAsia="ru-RU"/>
        </w:rPr>
        <w:t>0</w:t>
      </w:r>
      <w:r w:rsidRPr="005906F5">
        <w:rPr>
          <w:rFonts w:ascii="Times New Roman" w:eastAsia="Times New Roman" w:hAnsi="Times New Roman"/>
          <w:sz w:val="28"/>
          <w:szCs w:val="28"/>
          <w:lang w:eastAsia="ru-RU"/>
        </w:rPr>
        <w:t xml:space="preserve"> млн. рублей</w:t>
      </w:r>
      <w:r w:rsidR="00D77529" w:rsidRPr="005906F5">
        <w:rPr>
          <w:rFonts w:ascii="Times New Roman" w:eastAsia="Times New Roman" w:hAnsi="Times New Roman"/>
          <w:sz w:val="28"/>
          <w:szCs w:val="28"/>
          <w:lang w:eastAsia="ru-RU"/>
        </w:rPr>
        <w:t>.</w:t>
      </w:r>
    </w:p>
    <w:p w:rsidR="00B10E9E" w:rsidRPr="005906F5" w:rsidRDefault="00D77529" w:rsidP="005906F5">
      <w:pPr>
        <w:spacing w:after="0" w:line="240" w:lineRule="auto"/>
        <w:ind w:firstLine="567"/>
        <w:jc w:val="both"/>
        <w:rPr>
          <w:rFonts w:ascii="Times New Roman" w:hAnsi="Times New Roman"/>
          <w:sz w:val="28"/>
          <w:szCs w:val="28"/>
        </w:rPr>
      </w:pPr>
      <w:r w:rsidRPr="005906F5">
        <w:rPr>
          <w:rFonts w:ascii="Times New Roman" w:eastAsia="Times New Roman" w:hAnsi="Times New Roman"/>
          <w:sz w:val="28"/>
          <w:szCs w:val="28"/>
          <w:lang w:eastAsia="ru-RU"/>
        </w:rPr>
        <w:t xml:space="preserve">При осуществлении внешнего муниципального финансового контроля выявлено </w:t>
      </w:r>
      <w:r w:rsidR="004879B6" w:rsidRPr="005906F5">
        <w:rPr>
          <w:rFonts w:ascii="Times New Roman" w:eastAsia="Times New Roman" w:hAnsi="Times New Roman"/>
          <w:sz w:val="28"/>
          <w:szCs w:val="28"/>
          <w:lang w:eastAsia="ru-RU"/>
        </w:rPr>
        <w:t>92</w:t>
      </w:r>
      <w:r w:rsidRPr="005906F5">
        <w:rPr>
          <w:rFonts w:ascii="Times New Roman" w:eastAsia="Times New Roman" w:hAnsi="Times New Roman"/>
          <w:sz w:val="28"/>
          <w:szCs w:val="28"/>
          <w:lang w:eastAsia="ru-RU"/>
        </w:rPr>
        <w:t xml:space="preserve"> нарушений и недостатков в финансово-бюджетной сфере  на сумму</w:t>
      </w:r>
      <w:r w:rsidRPr="005906F5">
        <w:rPr>
          <w:rFonts w:ascii="Times New Roman" w:eastAsia="Times New Roman" w:hAnsi="Times New Roman"/>
          <w:color w:val="FF0000"/>
          <w:sz w:val="28"/>
          <w:szCs w:val="28"/>
          <w:lang w:eastAsia="ru-RU"/>
        </w:rPr>
        <w:t xml:space="preserve"> </w:t>
      </w:r>
      <w:r w:rsidR="004879B6" w:rsidRPr="005906F5">
        <w:rPr>
          <w:rFonts w:ascii="Times New Roman" w:eastAsia="Times New Roman" w:hAnsi="Times New Roman"/>
          <w:sz w:val="28"/>
          <w:szCs w:val="28"/>
          <w:lang w:eastAsia="ru-RU"/>
        </w:rPr>
        <w:t>46509</w:t>
      </w:r>
      <w:r w:rsidR="00325B0D" w:rsidRPr="005906F5">
        <w:rPr>
          <w:rFonts w:ascii="Times New Roman" w:eastAsia="Times New Roman" w:hAnsi="Times New Roman"/>
          <w:sz w:val="28"/>
          <w:szCs w:val="28"/>
          <w:lang w:eastAsia="ru-RU"/>
        </w:rPr>
        <w:t>,</w:t>
      </w:r>
      <w:r w:rsidR="004879B6" w:rsidRPr="005906F5">
        <w:rPr>
          <w:rFonts w:ascii="Times New Roman" w:eastAsia="Times New Roman" w:hAnsi="Times New Roman"/>
          <w:sz w:val="28"/>
          <w:szCs w:val="28"/>
          <w:lang w:eastAsia="ru-RU"/>
        </w:rPr>
        <w:t>3</w:t>
      </w:r>
      <w:r w:rsidRPr="005906F5">
        <w:rPr>
          <w:rFonts w:ascii="Times New Roman" w:eastAsia="Times New Roman" w:hAnsi="Times New Roman"/>
          <w:sz w:val="28"/>
          <w:szCs w:val="28"/>
          <w:lang w:eastAsia="ru-RU"/>
        </w:rPr>
        <w:t xml:space="preserve"> </w:t>
      </w:r>
      <w:r w:rsidR="00D07EE1" w:rsidRPr="005906F5">
        <w:rPr>
          <w:rFonts w:ascii="Times New Roman" w:eastAsia="Times New Roman" w:hAnsi="Times New Roman"/>
          <w:sz w:val="28"/>
          <w:szCs w:val="28"/>
          <w:lang w:eastAsia="ru-RU"/>
        </w:rPr>
        <w:t>тыс</w:t>
      </w:r>
      <w:r w:rsidRPr="005906F5">
        <w:rPr>
          <w:rFonts w:ascii="Times New Roman" w:eastAsia="Times New Roman" w:hAnsi="Times New Roman"/>
          <w:sz w:val="28"/>
          <w:szCs w:val="28"/>
          <w:lang w:eastAsia="ru-RU"/>
        </w:rPr>
        <w:t>. рублей,</w:t>
      </w:r>
      <w:r w:rsidRPr="005906F5">
        <w:rPr>
          <w:rFonts w:ascii="Times New Roman" w:eastAsia="Times New Roman" w:hAnsi="Times New Roman"/>
          <w:color w:val="FF0000"/>
          <w:sz w:val="28"/>
          <w:szCs w:val="28"/>
          <w:lang w:eastAsia="ru-RU"/>
        </w:rPr>
        <w:t xml:space="preserve"> </w:t>
      </w:r>
      <w:r w:rsidRPr="005906F5">
        <w:rPr>
          <w:rFonts w:ascii="Times New Roman" w:eastAsia="Times New Roman" w:hAnsi="Times New Roman"/>
          <w:sz w:val="28"/>
          <w:szCs w:val="28"/>
          <w:lang w:eastAsia="ru-RU"/>
        </w:rPr>
        <w:t xml:space="preserve">в том числе при формировании и исполнении бюджетов – на сумму </w:t>
      </w:r>
      <w:r w:rsidR="00D07EE1" w:rsidRPr="005906F5">
        <w:rPr>
          <w:rFonts w:ascii="Times New Roman" w:eastAsia="Times New Roman" w:hAnsi="Times New Roman"/>
          <w:sz w:val="28"/>
          <w:szCs w:val="28"/>
          <w:lang w:eastAsia="ru-RU"/>
        </w:rPr>
        <w:t>3</w:t>
      </w:r>
      <w:r w:rsidR="004879B6" w:rsidRPr="005906F5">
        <w:rPr>
          <w:rFonts w:ascii="Times New Roman" w:eastAsia="Times New Roman" w:hAnsi="Times New Roman"/>
          <w:sz w:val="28"/>
          <w:szCs w:val="28"/>
          <w:lang w:eastAsia="ru-RU"/>
        </w:rPr>
        <w:t>6292</w:t>
      </w:r>
      <w:r w:rsidRPr="005906F5">
        <w:rPr>
          <w:rFonts w:ascii="Times New Roman" w:eastAsia="Times New Roman" w:hAnsi="Times New Roman"/>
          <w:sz w:val="28"/>
          <w:szCs w:val="28"/>
          <w:lang w:eastAsia="ru-RU"/>
        </w:rPr>
        <w:t>,</w:t>
      </w:r>
      <w:r w:rsidR="004879B6" w:rsidRPr="005906F5">
        <w:rPr>
          <w:rFonts w:ascii="Times New Roman" w:eastAsia="Times New Roman" w:hAnsi="Times New Roman"/>
          <w:sz w:val="28"/>
          <w:szCs w:val="28"/>
          <w:lang w:eastAsia="ru-RU"/>
        </w:rPr>
        <w:t>5</w:t>
      </w:r>
      <w:r w:rsidR="00D07EE1" w:rsidRPr="005906F5">
        <w:rPr>
          <w:rFonts w:ascii="Times New Roman" w:eastAsia="Times New Roman" w:hAnsi="Times New Roman"/>
          <w:sz w:val="28"/>
          <w:szCs w:val="28"/>
          <w:lang w:eastAsia="ru-RU"/>
        </w:rPr>
        <w:t xml:space="preserve"> тыс.</w:t>
      </w:r>
      <w:r w:rsidRPr="005906F5">
        <w:rPr>
          <w:rFonts w:ascii="Times New Roman" w:eastAsia="Times New Roman" w:hAnsi="Times New Roman"/>
          <w:sz w:val="28"/>
          <w:szCs w:val="28"/>
          <w:lang w:eastAsia="ru-RU"/>
        </w:rPr>
        <w:t xml:space="preserve"> рублей, </w:t>
      </w:r>
      <w:r w:rsidR="00F10031" w:rsidRPr="005906F5">
        <w:rPr>
          <w:rFonts w:ascii="Times New Roman" w:hAnsi="Times New Roman"/>
          <w:sz w:val="28"/>
          <w:szCs w:val="28"/>
        </w:rPr>
        <w:t xml:space="preserve"> </w:t>
      </w:r>
    </w:p>
    <w:p w:rsidR="00560495" w:rsidRPr="005906F5" w:rsidRDefault="002F0C75"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560495" w:rsidRPr="005906F5">
        <w:rPr>
          <w:rFonts w:ascii="Times New Roman" w:hAnsi="Times New Roman"/>
          <w:sz w:val="28"/>
          <w:szCs w:val="28"/>
        </w:rPr>
        <w:t xml:space="preserve"> нецелевое использование бюджетных средств</w:t>
      </w:r>
      <w:r w:rsidR="000705C4" w:rsidRPr="005906F5">
        <w:rPr>
          <w:rFonts w:ascii="Times New Roman" w:hAnsi="Times New Roman"/>
          <w:sz w:val="28"/>
          <w:szCs w:val="28"/>
        </w:rPr>
        <w:t xml:space="preserve"> </w:t>
      </w:r>
      <w:r w:rsidR="00560495" w:rsidRPr="005906F5">
        <w:rPr>
          <w:rFonts w:ascii="Times New Roman" w:hAnsi="Times New Roman"/>
          <w:sz w:val="28"/>
          <w:szCs w:val="28"/>
        </w:rPr>
        <w:t xml:space="preserve">- </w:t>
      </w:r>
      <w:r w:rsidR="008808CD" w:rsidRPr="005906F5">
        <w:rPr>
          <w:rFonts w:ascii="Times New Roman" w:hAnsi="Times New Roman"/>
          <w:sz w:val="28"/>
          <w:szCs w:val="28"/>
        </w:rPr>
        <w:t>0</w:t>
      </w:r>
      <w:r w:rsidR="00560495" w:rsidRPr="005906F5">
        <w:rPr>
          <w:rFonts w:ascii="Times New Roman" w:hAnsi="Times New Roman"/>
          <w:sz w:val="28"/>
          <w:szCs w:val="28"/>
        </w:rPr>
        <w:t xml:space="preserve"> тыс</w:t>
      </w:r>
      <w:proofErr w:type="gramStart"/>
      <w:r w:rsidR="00560495" w:rsidRPr="005906F5">
        <w:rPr>
          <w:rFonts w:ascii="Times New Roman" w:hAnsi="Times New Roman"/>
          <w:sz w:val="28"/>
          <w:szCs w:val="28"/>
        </w:rPr>
        <w:t>.р</w:t>
      </w:r>
      <w:proofErr w:type="gramEnd"/>
      <w:r w:rsidR="00560495" w:rsidRPr="005906F5">
        <w:rPr>
          <w:rFonts w:ascii="Times New Roman" w:hAnsi="Times New Roman"/>
          <w:sz w:val="28"/>
          <w:szCs w:val="28"/>
        </w:rPr>
        <w:t>уб.,</w:t>
      </w:r>
    </w:p>
    <w:p w:rsidR="00560495" w:rsidRPr="005906F5" w:rsidRDefault="002F0C75" w:rsidP="005906F5">
      <w:pPr>
        <w:spacing w:after="0" w:line="240" w:lineRule="auto"/>
        <w:jc w:val="both"/>
        <w:rPr>
          <w:rFonts w:ascii="Times New Roman" w:hAnsi="Times New Roman"/>
          <w:sz w:val="28"/>
          <w:szCs w:val="28"/>
        </w:rPr>
      </w:pPr>
      <w:r w:rsidRPr="005906F5">
        <w:rPr>
          <w:rFonts w:ascii="Times New Roman" w:hAnsi="Times New Roman"/>
          <w:sz w:val="28"/>
          <w:szCs w:val="28"/>
        </w:rPr>
        <w:t>-</w:t>
      </w:r>
      <w:r w:rsidR="00560495" w:rsidRPr="005906F5">
        <w:rPr>
          <w:rFonts w:ascii="Times New Roman" w:hAnsi="Times New Roman"/>
          <w:sz w:val="28"/>
          <w:szCs w:val="28"/>
        </w:rPr>
        <w:t xml:space="preserve"> неэффективное, неэкономное использование бюджетных средств- </w:t>
      </w:r>
      <w:r w:rsidR="004879B6" w:rsidRPr="005906F5">
        <w:rPr>
          <w:rFonts w:ascii="Times New Roman" w:hAnsi="Times New Roman"/>
          <w:sz w:val="28"/>
          <w:szCs w:val="28"/>
        </w:rPr>
        <w:t>0</w:t>
      </w:r>
      <w:r w:rsidR="00121369" w:rsidRPr="005906F5">
        <w:rPr>
          <w:rFonts w:ascii="Times New Roman" w:hAnsi="Times New Roman"/>
          <w:sz w:val="28"/>
          <w:szCs w:val="28"/>
        </w:rPr>
        <w:t>,</w:t>
      </w:r>
      <w:r w:rsidR="004879B6" w:rsidRPr="005906F5">
        <w:rPr>
          <w:rFonts w:ascii="Times New Roman" w:hAnsi="Times New Roman"/>
          <w:sz w:val="28"/>
          <w:szCs w:val="28"/>
        </w:rPr>
        <w:t>0</w:t>
      </w:r>
      <w:r w:rsidR="00560495" w:rsidRPr="005906F5">
        <w:rPr>
          <w:rFonts w:ascii="Times New Roman" w:hAnsi="Times New Roman"/>
          <w:sz w:val="28"/>
          <w:szCs w:val="28"/>
        </w:rPr>
        <w:t xml:space="preserve"> тыс</w:t>
      </w:r>
      <w:proofErr w:type="gramStart"/>
      <w:r w:rsidR="00560495" w:rsidRPr="005906F5">
        <w:rPr>
          <w:rFonts w:ascii="Times New Roman" w:hAnsi="Times New Roman"/>
          <w:sz w:val="28"/>
          <w:szCs w:val="28"/>
        </w:rPr>
        <w:t>.р</w:t>
      </w:r>
      <w:proofErr w:type="gramEnd"/>
      <w:r w:rsidR="00560495" w:rsidRPr="005906F5">
        <w:rPr>
          <w:rFonts w:ascii="Times New Roman" w:hAnsi="Times New Roman"/>
          <w:sz w:val="28"/>
          <w:szCs w:val="28"/>
        </w:rPr>
        <w:t>уб.</w:t>
      </w:r>
    </w:p>
    <w:p w:rsidR="00560495" w:rsidRPr="005906F5" w:rsidRDefault="002F0C75" w:rsidP="005906F5">
      <w:pPr>
        <w:spacing w:after="0" w:line="240" w:lineRule="auto"/>
        <w:jc w:val="both"/>
        <w:rPr>
          <w:rFonts w:ascii="Times New Roman" w:hAnsi="Times New Roman"/>
          <w:sz w:val="28"/>
          <w:szCs w:val="28"/>
        </w:rPr>
      </w:pPr>
      <w:r w:rsidRPr="005906F5">
        <w:rPr>
          <w:rFonts w:ascii="Times New Roman" w:hAnsi="Times New Roman"/>
          <w:sz w:val="28"/>
          <w:szCs w:val="28"/>
        </w:rPr>
        <w:t>-</w:t>
      </w:r>
      <w:r w:rsidR="00560495" w:rsidRPr="005906F5">
        <w:rPr>
          <w:rFonts w:ascii="Times New Roman" w:hAnsi="Times New Roman"/>
          <w:sz w:val="28"/>
          <w:szCs w:val="28"/>
        </w:rPr>
        <w:t xml:space="preserve"> </w:t>
      </w:r>
      <w:r w:rsidR="00494ECA" w:rsidRPr="005906F5">
        <w:rPr>
          <w:rFonts w:ascii="Times New Roman" w:hAnsi="Times New Roman"/>
          <w:sz w:val="28"/>
          <w:szCs w:val="28"/>
        </w:rPr>
        <w:t>о</w:t>
      </w:r>
      <w:r w:rsidR="00560495" w:rsidRPr="005906F5">
        <w:rPr>
          <w:rFonts w:ascii="Times New Roman" w:hAnsi="Times New Roman"/>
          <w:sz w:val="28"/>
          <w:szCs w:val="28"/>
        </w:rPr>
        <w:t>существление расходов с нарушением нормативно-правовых актов, иных требований действующего законодательства</w:t>
      </w:r>
      <w:r w:rsidR="00DB1C93" w:rsidRPr="005906F5">
        <w:rPr>
          <w:rFonts w:ascii="Times New Roman" w:hAnsi="Times New Roman"/>
          <w:sz w:val="28"/>
          <w:szCs w:val="28"/>
        </w:rPr>
        <w:t xml:space="preserve"> </w:t>
      </w:r>
      <w:r w:rsidR="00560495" w:rsidRPr="005906F5">
        <w:rPr>
          <w:rFonts w:ascii="Times New Roman" w:hAnsi="Times New Roman"/>
          <w:sz w:val="28"/>
          <w:szCs w:val="28"/>
        </w:rPr>
        <w:t xml:space="preserve"> –</w:t>
      </w:r>
      <w:r w:rsidR="005D7784" w:rsidRPr="005906F5">
        <w:rPr>
          <w:rFonts w:ascii="Times New Roman" w:hAnsi="Times New Roman"/>
          <w:sz w:val="28"/>
          <w:szCs w:val="28"/>
        </w:rPr>
        <w:t xml:space="preserve"> </w:t>
      </w:r>
      <w:r w:rsidR="00DB1C93" w:rsidRPr="005906F5">
        <w:rPr>
          <w:rFonts w:ascii="Times New Roman" w:hAnsi="Times New Roman"/>
          <w:sz w:val="28"/>
          <w:szCs w:val="28"/>
        </w:rPr>
        <w:t>0</w:t>
      </w:r>
      <w:r w:rsidR="00F40942" w:rsidRPr="005906F5">
        <w:rPr>
          <w:rFonts w:ascii="Times New Roman" w:hAnsi="Times New Roman"/>
          <w:sz w:val="28"/>
          <w:szCs w:val="28"/>
        </w:rPr>
        <w:t>,</w:t>
      </w:r>
      <w:r w:rsidR="00DB1C93" w:rsidRPr="005906F5">
        <w:rPr>
          <w:rFonts w:ascii="Times New Roman" w:hAnsi="Times New Roman"/>
          <w:sz w:val="28"/>
          <w:szCs w:val="28"/>
        </w:rPr>
        <w:t>0</w:t>
      </w:r>
      <w:r w:rsidR="00560495" w:rsidRPr="005906F5">
        <w:rPr>
          <w:rFonts w:ascii="Times New Roman" w:hAnsi="Times New Roman"/>
          <w:sz w:val="28"/>
          <w:szCs w:val="28"/>
        </w:rPr>
        <w:t xml:space="preserve"> тыс</w:t>
      </w:r>
      <w:proofErr w:type="gramStart"/>
      <w:r w:rsidR="00560495" w:rsidRPr="005906F5">
        <w:rPr>
          <w:rFonts w:ascii="Times New Roman" w:hAnsi="Times New Roman"/>
          <w:sz w:val="28"/>
          <w:szCs w:val="28"/>
        </w:rPr>
        <w:t>.р</w:t>
      </w:r>
      <w:proofErr w:type="gramEnd"/>
      <w:r w:rsidR="00560495" w:rsidRPr="005906F5">
        <w:rPr>
          <w:rFonts w:ascii="Times New Roman" w:hAnsi="Times New Roman"/>
          <w:sz w:val="28"/>
          <w:szCs w:val="28"/>
        </w:rPr>
        <w:t>уб.</w:t>
      </w:r>
    </w:p>
    <w:p w:rsidR="00DB1C93" w:rsidRPr="005906F5" w:rsidRDefault="00DB1C93"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нарушения в сфере управления и распоряжения муниципальной собственностью-  </w:t>
      </w:r>
      <w:r w:rsidR="004879B6" w:rsidRPr="005906F5">
        <w:rPr>
          <w:rFonts w:ascii="Times New Roman" w:hAnsi="Times New Roman"/>
          <w:sz w:val="28"/>
          <w:szCs w:val="28"/>
        </w:rPr>
        <w:t>3876</w:t>
      </w:r>
      <w:r w:rsidRPr="005906F5">
        <w:rPr>
          <w:rFonts w:ascii="Times New Roman" w:hAnsi="Times New Roman"/>
          <w:sz w:val="28"/>
          <w:szCs w:val="28"/>
        </w:rPr>
        <w:t>,</w:t>
      </w:r>
      <w:r w:rsidR="004879B6" w:rsidRPr="005906F5">
        <w:rPr>
          <w:rFonts w:ascii="Times New Roman" w:hAnsi="Times New Roman"/>
          <w:sz w:val="28"/>
          <w:szCs w:val="28"/>
        </w:rPr>
        <w:t>9</w:t>
      </w:r>
      <w:r w:rsidRPr="005906F5">
        <w:rPr>
          <w:rFonts w:ascii="Times New Roman" w:hAnsi="Times New Roman"/>
          <w:sz w:val="28"/>
          <w:szCs w:val="28"/>
        </w:rPr>
        <w:t xml:space="preserve"> тыс</w:t>
      </w:r>
      <w:proofErr w:type="gramStart"/>
      <w:r w:rsidRPr="005906F5">
        <w:rPr>
          <w:rFonts w:ascii="Times New Roman" w:hAnsi="Times New Roman"/>
          <w:sz w:val="28"/>
          <w:szCs w:val="28"/>
        </w:rPr>
        <w:t>.р</w:t>
      </w:r>
      <w:proofErr w:type="gramEnd"/>
      <w:r w:rsidRPr="005906F5">
        <w:rPr>
          <w:rFonts w:ascii="Times New Roman" w:hAnsi="Times New Roman"/>
          <w:sz w:val="28"/>
          <w:szCs w:val="28"/>
        </w:rPr>
        <w:t>ублей.</w:t>
      </w:r>
    </w:p>
    <w:p w:rsidR="003968E8" w:rsidRPr="005906F5" w:rsidRDefault="003968E8" w:rsidP="005906F5">
      <w:pPr>
        <w:spacing w:after="0" w:line="240" w:lineRule="auto"/>
        <w:jc w:val="both"/>
        <w:rPr>
          <w:rFonts w:ascii="Times New Roman" w:hAnsi="Times New Roman"/>
          <w:sz w:val="28"/>
          <w:szCs w:val="28"/>
        </w:rPr>
      </w:pPr>
      <w:r w:rsidRPr="005906F5">
        <w:rPr>
          <w:rFonts w:ascii="Times New Roman" w:hAnsi="Times New Roman"/>
          <w:sz w:val="28"/>
          <w:szCs w:val="28"/>
        </w:rPr>
        <w:lastRenderedPageBreak/>
        <w:t xml:space="preserve">- осуществление государственных или муниципальных закупок с нарушением установленного порядка- </w:t>
      </w:r>
      <w:r w:rsidR="004879B6" w:rsidRPr="005906F5">
        <w:rPr>
          <w:rFonts w:ascii="Times New Roman" w:hAnsi="Times New Roman"/>
          <w:sz w:val="28"/>
          <w:szCs w:val="28"/>
        </w:rPr>
        <w:t>5701</w:t>
      </w:r>
      <w:r w:rsidR="005D7784" w:rsidRPr="005906F5">
        <w:rPr>
          <w:rFonts w:ascii="Times New Roman" w:hAnsi="Times New Roman"/>
          <w:sz w:val="28"/>
          <w:szCs w:val="28"/>
        </w:rPr>
        <w:t>,</w:t>
      </w:r>
      <w:r w:rsidR="004879B6" w:rsidRPr="005906F5">
        <w:rPr>
          <w:rFonts w:ascii="Times New Roman" w:hAnsi="Times New Roman"/>
          <w:sz w:val="28"/>
          <w:szCs w:val="28"/>
        </w:rPr>
        <w:t>5</w:t>
      </w:r>
      <w:r w:rsidRPr="005906F5">
        <w:rPr>
          <w:rFonts w:ascii="Times New Roman" w:hAnsi="Times New Roman"/>
          <w:sz w:val="28"/>
          <w:szCs w:val="28"/>
        </w:rPr>
        <w:t xml:space="preserve"> тыс</w:t>
      </w:r>
      <w:proofErr w:type="gramStart"/>
      <w:r w:rsidRPr="005906F5">
        <w:rPr>
          <w:rFonts w:ascii="Times New Roman" w:hAnsi="Times New Roman"/>
          <w:sz w:val="28"/>
          <w:szCs w:val="28"/>
        </w:rPr>
        <w:t>.р</w:t>
      </w:r>
      <w:proofErr w:type="gramEnd"/>
      <w:r w:rsidRPr="005906F5">
        <w:rPr>
          <w:rFonts w:ascii="Times New Roman" w:hAnsi="Times New Roman"/>
          <w:sz w:val="28"/>
          <w:szCs w:val="28"/>
        </w:rPr>
        <w:t>уб.</w:t>
      </w:r>
    </w:p>
    <w:p w:rsidR="004879B6" w:rsidRPr="005906F5" w:rsidRDefault="004879B6" w:rsidP="005906F5">
      <w:pPr>
        <w:spacing w:after="0" w:line="240" w:lineRule="auto"/>
        <w:jc w:val="both"/>
        <w:rPr>
          <w:rFonts w:ascii="Times New Roman" w:hAnsi="Times New Roman"/>
          <w:sz w:val="28"/>
          <w:szCs w:val="28"/>
        </w:rPr>
      </w:pPr>
      <w:r w:rsidRPr="005906F5">
        <w:rPr>
          <w:rFonts w:ascii="Times New Roman" w:hAnsi="Times New Roman"/>
          <w:sz w:val="28"/>
          <w:szCs w:val="28"/>
        </w:rPr>
        <w:t>- нарушения ведения бухгалтерского учета, составления и представления бухгалтерской (финансовой ) отчетности – 639,4тыс</w:t>
      </w:r>
      <w:proofErr w:type="gramStart"/>
      <w:r w:rsidRPr="005906F5">
        <w:rPr>
          <w:rFonts w:ascii="Times New Roman" w:hAnsi="Times New Roman"/>
          <w:sz w:val="28"/>
          <w:szCs w:val="28"/>
        </w:rPr>
        <w:t>.р</w:t>
      </w:r>
      <w:proofErr w:type="gramEnd"/>
      <w:r w:rsidRPr="005906F5">
        <w:rPr>
          <w:rFonts w:ascii="Times New Roman" w:hAnsi="Times New Roman"/>
          <w:sz w:val="28"/>
          <w:szCs w:val="28"/>
        </w:rPr>
        <w:t>уб.</w:t>
      </w:r>
    </w:p>
    <w:p w:rsidR="00E1476F" w:rsidRPr="005906F5" w:rsidRDefault="002F0C75"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494ECA" w:rsidRPr="005906F5">
        <w:rPr>
          <w:rFonts w:ascii="Times New Roman" w:hAnsi="Times New Roman"/>
          <w:sz w:val="28"/>
          <w:szCs w:val="28"/>
        </w:rPr>
        <w:t xml:space="preserve">прочие нарушения – </w:t>
      </w:r>
      <w:r w:rsidR="00DB1C93" w:rsidRPr="005906F5">
        <w:rPr>
          <w:rFonts w:ascii="Times New Roman" w:hAnsi="Times New Roman"/>
          <w:sz w:val="28"/>
          <w:szCs w:val="28"/>
        </w:rPr>
        <w:t>0</w:t>
      </w:r>
      <w:r w:rsidR="00121369" w:rsidRPr="005906F5">
        <w:rPr>
          <w:rFonts w:ascii="Times New Roman" w:hAnsi="Times New Roman"/>
          <w:sz w:val="28"/>
          <w:szCs w:val="28"/>
        </w:rPr>
        <w:t>,</w:t>
      </w:r>
      <w:r w:rsidR="00DB1C93" w:rsidRPr="005906F5">
        <w:rPr>
          <w:rFonts w:ascii="Times New Roman" w:hAnsi="Times New Roman"/>
          <w:sz w:val="28"/>
          <w:szCs w:val="28"/>
        </w:rPr>
        <w:t>0</w:t>
      </w:r>
      <w:r w:rsidR="00494ECA" w:rsidRPr="005906F5">
        <w:rPr>
          <w:rFonts w:ascii="Times New Roman" w:hAnsi="Times New Roman"/>
          <w:sz w:val="28"/>
          <w:szCs w:val="28"/>
        </w:rPr>
        <w:t xml:space="preserve"> тыс</w:t>
      </w:r>
      <w:proofErr w:type="gramStart"/>
      <w:r w:rsidR="00494ECA" w:rsidRPr="005906F5">
        <w:rPr>
          <w:rFonts w:ascii="Times New Roman" w:hAnsi="Times New Roman"/>
          <w:sz w:val="28"/>
          <w:szCs w:val="28"/>
        </w:rPr>
        <w:t>.р</w:t>
      </w:r>
      <w:proofErr w:type="gramEnd"/>
      <w:r w:rsidR="00494ECA" w:rsidRPr="005906F5">
        <w:rPr>
          <w:rFonts w:ascii="Times New Roman" w:hAnsi="Times New Roman"/>
          <w:sz w:val="28"/>
          <w:szCs w:val="28"/>
        </w:rPr>
        <w:t>уб.</w:t>
      </w:r>
    </w:p>
    <w:p w:rsidR="005B35EC" w:rsidRPr="005906F5" w:rsidRDefault="005B35EC"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5906F5">
        <w:rPr>
          <w:rFonts w:ascii="Times New Roman" w:hAnsi="Times New Roman"/>
          <w:sz w:val="28"/>
          <w:szCs w:val="28"/>
        </w:rPr>
        <w:t xml:space="preserve">   </w:t>
      </w:r>
      <w:r w:rsidRPr="005906F5">
        <w:rPr>
          <w:rFonts w:ascii="Times New Roman" w:hAnsi="Times New Roman"/>
          <w:sz w:val="28"/>
          <w:szCs w:val="28"/>
        </w:rPr>
        <w:t xml:space="preserve">Сведения об исполнения полномочий Контрольно-счетной комиссией представлены в приложении №1. </w:t>
      </w:r>
    </w:p>
    <w:p w:rsidR="00EE2D39" w:rsidRPr="005906F5" w:rsidRDefault="005B35EC"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B143D6" w:rsidRPr="005906F5">
        <w:rPr>
          <w:rFonts w:ascii="Times New Roman" w:hAnsi="Times New Roman"/>
          <w:sz w:val="28"/>
          <w:szCs w:val="28"/>
        </w:rPr>
        <w:t xml:space="preserve"> </w:t>
      </w:r>
      <w:r w:rsidR="005906F5">
        <w:rPr>
          <w:rFonts w:ascii="Times New Roman" w:hAnsi="Times New Roman"/>
          <w:sz w:val="28"/>
          <w:szCs w:val="28"/>
        </w:rPr>
        <w:t xml:space="preserve">    </w:t>
      </w:r>
      <w:r w:rsidR="00B143D6" w:rsidRPr="005906F5">
        <w:rPr>
          <w:rFonts w:ascii="Times New Roman" w:hAnsi="Times New Roman"/>
          <w:sz w:val="28"/>
          <w:szCs w:val="28"/>
        </w:rPr>
        <w:t xml:space="preserve">Основные показатели </w:t>
      </w:r>
      <w:r w:rsidRPr="005906F5">
        <w:rPr>
          <w:rFonts w:ascii="Times New Roman" w:hAnsi="Times New Roman"/>
          <w:sz w:val="28"/>
          <w:szCs w:val="28"/>
        </w:rPr>
        <w:t xml:space="preserve">деятельности </w:t>
      </w:r>
      <w:r w:rsidR="00B143D6" w:rsidRPr="005906F5">
        <w:rPr>
          <w:rFonts w:ascii="Times New Roman" w:hAnsi="Times New Roman"/>
          <w:sz w:val="28"/>
          <w:szCs w:val="28"/>
        </w:rPr>
        <w:t xml:space="preserve"> Комиссии за 20</w:t>
      </w:r>
      <w:r w:rsidR="00F40942" w:rsidRPr="005906F5">
        <w:rPr>
          <w:rFonts w:ascii="Times New Roman" w:hAnsi="Times New Roman"/>
          <w:sz w:val="28"/>
          <w:szCs w:val="28"/>
        </w:rPr>
        <w:t>2</w:t>
      </w:r>
      <w:r w:rsidR="004879B6" w:rsidRPr="005906F5">
        <w:rPr>
          <w:rFonts w:ascii="Times New Roman" w:hAnsi="Times New Roman"/>
          <w:sz w:val="28"/>
          <w:szCs w:val="28"/>
        </w:rPr>
        <w:t>5</w:t>
      </w:r>
      <w:r w:rsidR="00B143D6" w:rsidRPr="005906F5">
        <w:rPr>
          <w:rFonts w:ascii="Times New Roman" w:hAnsi="Times New Roman"/>
          <w:sz w:val="28"/>
          <w:szCs w:val="28"/>
        </w:rPr>
        <w:t xml:space="preserve"> год представлены в </w:t>
      </w:r>
      <w:r w:rsidR="00DB1C93" w:rsidRPr="005906F5">
        <w:rPr>
          <w:rFonts w:ascii="Times New Roman" w:hAnsi="Times New Roman"/>
          <w:sz w:val="28"/>
          <w:szCs w:val="28"/>
        </w:rPr>
        <w:t>п</w:t>
      </w:r>
      <w:r w:rsidR="00B143D6" w:rsidRPr="005906F5">
        <w:rPr>
          <w:rFonts w:ascii="Times New Roman" w:hAnsi="Times New Roman"/>
          <w:sz w:val="28"/>
          <w:szCs w:val="28"/>
        </w:rPr>
        <w:t>риложении №</w:t>
      </w:r>
      <w:r w:rsidRPr="005906F5">
        <w:rPr>
          <w:rFonts w:ascii="Times New Roman" w:hAnsi="Times New Roman"/>
          <w:sz w:val="28"/>
          <w:szCs w:val="28"/>
        </w:rPr>
        <w:t xml:space="preserve"> 2,</w:t>
      </w:r>
    </w:p>
    <w:p w:rsidR="00AA6B16" w:rsidRPr="005906F5" w:rsidRDefault="005B35EC" w:rsidP="005906F5">
      <w:pPr>
        <w:spacing w:after="0" w:line="240" w:lineRule="auto"/>
        <w:jc w:val="both"/>
        <w:rPr>
          <w:rFonts w:ascii="Times New Roman" w:hAnsi="Times New Roman"/>
          <w:color w:val="000000"/>
          <w:sz w:val="28"/>
          <w:szCs w:val="28"/>
        </w:rPr>
      </w:pPr>
      <w:r w:rsidRPr="005906F5">
        <w:rPr>
          <w:rFonts w:ascii="Times New Roman" w:hAnsi="Times New Roman"/>
          <w:color w:val="000000"/>
          <w:sz w:val="28"/>
          <w:szCs w:val="28"/>
        </w:rPr>
        <w:t xml:space="preserve">  </w:t>
      </w:r>
      <w:r w:rsidR="005906F5">
        <w:rPr>
          <w:rFonts w:ascii="Times New Roman" w:hAnsi="Times New Roman"/>
          <w:color w:val="000000"/>
          <w:sz w:val="28"/>
          <w:szCs w:val="28"/>
        </w:rPr>
        <w:t xml:space="preserve">     </w:t>
      </w:r>
      <w:r w:rsidR="00E92DB0" w:rsidRPr="005906F5">
        <w:rPr>
          <w:rFonts w:ascii="Times New Roman" w:hAnsi="Times New Roman"/>
          <w:color w:val="000000"/>
          <w:sz w:val="28"/>
          <w:szCs w:val="28"/>
        </w:rPr>
        <w:t>Информация о выявленных нарушениях по результатам контрольных и экспертно-аналитических мероприятий, проведенных</w:t>
      </w:r>
      <w:r w:rsidR="004879B6" w:rsidRPr="005906F5">
        <w:rPr>
          <w:rFonts w:ascii="Times New Roman" w:hAnsi="Times New Roman"/>
          <w:color w:val="000000"/>
          <w:sz w:val="28"/>
          <w:szCs w:val="28"/>
        </w:rPr>
        <w:t xml:space="preserve"> </w:t>
      </w:r>
      <w:r w:rsidR="00E92DB0" w:rsidRPr="005906F5">
        <w:rPr>
          <w:rFonts w:ascii="Times New Roman" w:hAnsi="Times New Roman"/>
          <w:color w:val="000000"/>
          <w:sz w:val="28"/>
          <w:szCs w:val="28"/>
        </w:rPr>
        <w:t>Комиссией в 20</w:t>
      </w:r>
      <w:r w:rsidR="00F40942" w:rsidRPr="005906F5">
        <w:rPr>
          <w:rFonts w:ascii="Times New Roman" w:hAnsi="Times New Roman"/>
          <w:color w:val="000000"/>
          <w:sz w:val="28"/>
          <w:szCs w:val="28"/>
        </w:rPr>
        <w:t>2</w:t>
      </w:r>
      <w:r w:rsidR="004879B6" w:rsidRPr="005906F5">
        <w:rPr>
          <w:rFonts w:ascii="Times New Roman" w:hAnsi="Times New Roman"/>
          <w:color w:val="000000"/>
          <w:sz w:val="28"/>
          <w:szCs w:val="28"/>
        </w:rPr>
        <w:t>5</w:t>
      </w:r>
      <w:r w:rsidR="00E92DB0" w:rsidRPr="005906F5">
        <w:rPr>
          <w:rFonts w:ascii="Times New Roman" w:hAnsi="Times New Roman"/>
          <w:color w:val="000000"/>
          <w:sz w:val="28"/>
          <w:szCs w:val="28"/>
        </w:rPr>
        <w:t xml:space="preserve"> году</w:t>
      </w:r>
      <w:r w:rsidR="004879B6" w:rsidRPr="005906F5">
        <w:rPr>
          <w:rFonts w:ascii="Times New Roman" w:hAnsi="Times New Roman"/>
          <w:color w:val="000000"/>
          <w:sz w:val="28"/>
          <w:szCs w:val="28"/>
        </w:rPr>
        <w:t xml:space="preserve"> </w:t>
      </w:r>
      <w:proofErr w:type="gramStart"/>
      <w:r w:rsidRPr="005906F5">
        <w:rPr>
          <w:rFonts w:ascii="Times New Roman" w:hAnsi="Times New Roman"/>
          <w:color w:val="000000"/>
          <w:sz w:val="28"/>
          <w:szCs w:val="28"/>
        </w:rPr>
        <w:t>представлены</w:t>
      </w:r>
      <w:proofErr w:type="gramEnd"/>
      <w:r w:rsidRPr="005906F5">
        <w:rPr>
          <w:rFonts w:ascii="Times New Roman" w:hAnsi="Times New Roman"/>
          <w:color w:val="000000"/>
          <w:sz w:val="28"/>
          <w:szCs w:val="28"/>
        </w:rPr>
        <w:t xml:space="preserve"> в приложении №3 </w:t>
      </w:r>
      <w:r w:rsidR="00B31B07" w:rsidRPr="005906F5">
        <w:rPr>
          <w:rFonts w:ascii="Times New Roman" w:hAnsi="Times New Roman"/>
          <w:color w:val="000000"/>
          <w:sz w:val="28"/>
          <w:szCs w:val="28"/>
        </w:rPr>
        <w:t xml:space="preserve">. </w:t>
      </w:r>
    </w:p>
    <w:p w:rsidR="006D0BDD" w:rsidRPr="005906F5" w:rsidRDefault="004F7F15" w:rsidP="005906F5">
      <w:pPr>
        <w:spacing w:after="0" w:line="240" w:lineRule="auto"/>
        <w:jc w:val="both"/>
        <w:rPr>
          <w:rFonts w:ascii="Times New Roman" w:hAnsi="Times New Roman"/>
          <w:color w:val="000000"/>
          <w:sz w:val="28"/>
          <w:szCs w:val="28"/>
        </w:rPr>
      </w:pPr>
      <w:r w:rsidRPr="005906F5">
        <w:rPr>
          <w:rFonts w:ascii="Times New Roman" w:hAnsi="Times New Roman"/>
          <w:color w:val="000000"/>
          <w:sz w:val="28"/>
          <w:szCs w:val="28"/>
        </w:rPr>
        <w:t xml:space="preserve"> </w:t>
      </w:r>
    </w:p>
    <w:p w:rsidR="00D60495" w:rsidRPr="005906F5" w:rsidRDefault="00BF4BA3" w:rsidP="005906F5">
      <w:pPr>
        <w:pStyle w:val="a3"/>
        <w:spacing w:after="0" w:line="240" w:lineRule="auto"/>
        <w:ind w:left="0"/>
        <w:jc w:val="center"/>
        <w:rPr>
          <w:rFonts w:ascii="Times New Roman" w:hAnsi="Times New Roman"/>
          <w:b/>
          <w:sz w:val="28"/>
          <w:szCs w:val="28"/>
        </w:rPr>
      </w:pPr>
      <w:r w:rsidRPr="005906F5">
        <w:rPr>
          <w:rFonts w:ascii="Times New Roman" w:hAnsi="Times New Roman"/>
          <w:b/>
          <w:sz w:val="28"/>
          <w:szCs w:val="28"/>
        </w:rPr>
        <w:t>Результаты к</w:t>
      </w:r>
      <w:r w:rsidR="00D60495" w:rsidRPr="005906F5">
        <w:rPr>
          <w:rFonts w:ascii="Times New Roman" w:hAnsi="Times New Roman"/>
          <w:b/>
          <w:sz w:val="28"/>
          <w:szCs w:val="28"/>
        </w:rPr>
        <w:t>онтрольн</w:t>
      </w:r>
      <w:r w:rsidRPr="005906F5">
        <w:rPr>
          <w:rFonts w:ascii="Times New Roman" w:hAnsi="Times New Roman"/>
          <w:b/>
          <w:sz w:val="28"/>
          <w:szCs w:val="28"/>
        </w:rPr>
        <w:t>ых</w:t>
      </w:r>
      <w:r w:rsidR="00D60495" w:rsidRPr="005906F5">
        <w:rPr>
          <w:rFonts w:ascii="Times New Roman" w:hAnsi="Times New Roman"/>
          <w:b/>
          <w:sz w:val="28"/>
          <w:szCs w:val="28"/>
        </w:rPr>
        <w:t xml:space="preserve"> </w:t>
      </w:r>
      <w:r w:rsidRPr="005906F5">
        <w:rPr>
          <w:rFonts w:ascii="Times New Roman" w:hAnsi="Times New Roman"/>
          <w:b/>
          <w:sz w:val="28"/>
          <w:szCs w:val="28"/>
        </w:rPr>
        <w:t>мероприятий</w:t>
      </w:r>
    </w:p>
    <w:p w:rsidR="004F7F15" w:rsidRPr="005906F5" w:rsidRDefault="004F7F15" w:rsidP="005906F5">
      <w:pPr>
        <w:spacing w:after="0" w:line="240" w:lineRule="auto"/>
        <w:jc w:val="both"/>
        <w:rPr>
          <w:rFonts w:ascii="Times New Roman" w:hAnsi="Times New Roman"/>
          <w:color w:val="FF0000"/>
          <w:sz w:val="28"/>
          <w:szCs w:val="28"/>
        </w:rPr>
      </w:pPr>
    </w:p>
    <w:p w:rsidR="005F3856" w:rsidRPr="005906F5" w:rsidRDefault="00D60495" w:rsidP="005906F5">
      <w:pPr>
        <w:pStyle w:val="af1"/>
        <w:ind w:firstLine="567"/>
        <w:jc w:val="both"/>
        <w:rPr>
          <w:rFonts w:ascii="Times New Roman" w:hAnsi="Times New Roman"/>
          <w:color w:val="FF0000"/>
          <w:sz w:val="28"/>
          <w:szCs w:val="28"/>
        </w:rPr>
      </w:pPr>
      <w:r w:rsidRPr="005906F5">
        <w:rPr>
          <w:rFonts w:ascii="Times New Roman" w:hAnsi="Times New Roman"/>
          <w:sz w:val="28"/>
          <w:szCs w:val="28"/>
        </w:rPr>
        <w:t xml:space="preserve">В соответствии с планом работы в отчетном периоде было запланировано  </w:t>
      </w:r>
      <w:r w:rsidR="00CD5031" w:rsidRPr="005906F5">
        <w:rPr>
          <w:rFonts w:ascii="Times New Roman" w:hAnsi="Times New Roman"/>
          <w:sz w:val="28"/>
          <w:szCs w:val="28"/>
        </w:rPr>
        <w:t>5</w:t>
      </w:r>
      <w:r w:rsidRPr="005906F5">
        <w:rPr>
          <w:rFonts w:ascii="Times New Roman" w:hAnsi="Times New Roman"/>
          <w:sz w:val="28"/>
          <w:szCs w:val="28"/>
        </w:rPr>
        <w:t xml:space="preserve"> контрольных мероприяти</w:t>
      </w:r>
      <w:r w:rsidR="00CD7AF7" w:rsidRPr="005906F5">
        <w:rPr>
          <w:rFonts w:ascii="Times New Roman" w:hAnsi="Times New Roman"/>
          <w:sz w:val="28"/>
          <w:szCs w:val="28"/>
        </w:rPr>
        <w:t>й,</w:t>
      </w:r>
      <w:r w:rsidR="0062218F" w:rsidRPr="005906F5">
        <w:rPr>
          <w:rFonts w:ascii="Times New Roman" w:hAnsi="Times New Roman"/>
          <w:sz w:val="28"/>
          <w:szCs w:val="28"/>
        </w:rPr>
        <w:t xml:space="preserve"> план </w:t>
      </w:r>
      <w:r w:rsidRPr="005906F5">
        <w:rPr>
          <w:rFonts w:ascii="Times New Roman" w:hAnsi="Times New Roman"/>
          <w:sz w:val="28"/>
          <w:szCs w:val="28"/>
        </w:rPr>
        <w:t xml:space="preserve"> исполнен</w:t>
      </w:r>
      <w:r w:rsidR="0062218F" w:rsidRPr="005906F5">
        <w:rPr>
          <w:rFonts w:ascii="Times New Roman" w:hAnsi="Times New Roman"/>
          <w:sz w:val="28"/>
          <w:szCs w:val="28"/>
        </w:rPr>
        <w:t xml:space="preserve"> в полном объеме</w:t>
      </w:r>
      <w:r w:rsidR="00BF4BA3" w:rsidRPr="005906F5">
        <w:rPr>
          <w:rFonts w:ascii="Times New Roman" w:hAnsi="Times New Roman"/>
          <w:sz w:val="28"/>
          <w:szCs w:val="28"/>
        </w:rPr>
        <w:t>.</w:t>
      </w:r>
      <w:r w:rsidR="00D621EA" w:rsidRPr="005906F5">
        <w:rPr>
          <w:rFonts w:ascii="Times New Roman" w:hAnsi="Times New Roman"/>
          <w:color w:val="000000"/>
          <w:sz w:val="28"/>
          <w:szCs w:val="28"/>
        </w:rPr>
        <w:t xml:space="preserve">  </w:t>
      </w:r>
      <w:r w:rsidR="00BF4BA3" w:rsidRPr="005906F5">
        <w:rPr>
          <w:rFonts w:ascii="Times New Roman" w:hAnsi="Times New Roman"/>
          <w:color w:val="000000"/>
          <w:sz w:val="28"/>
          <w:szCs w:val="28"/>
        </w:rPr>
        <w:t xml:space="preserve">Общий объем  проверенных </w:t>
      </w:r>
      <w:r w:rsidR="00D621EA" w:rsidRPr="005906F5">
        <w:rPr>
          <w:rFonts w:ascii="Times New Roman" w:hAnsi="Times New Roman"/>
          <w:color w:val="000000"/>
          <w:sz w:val="28"/>
          <w:szCs w:val="28"/>
        </w:rPr>
        <w:t xml:space="preserve"> </w:t>
      </w:r>
      <w:r w:rsidR="00BF4BA3" w:rsidRPr="005906F5">
        <w:rPr>
          <w:rFonts w:ascii="Times New Roman" w:hAnsi="Times New Roman"/>
          <w:sz w:val="28"/>
          <w:szCs w:val="28"/>
        </w:rPr>
        <w:t xml:space="preserve">средств составил </w:t>
      </w:r>
      <w:r w:rsidR="00BB1214" w:rsidRPr="005906F5">
        <w:rPr>
          <w:rFonts w:ascii="Times New Roman" w:hAnsi="Times New Roman"/>
          <w:sz w:val="28"/>
          <w:szCs w:val="28"/>
        </w:rPr>
        <w:t xml:space="preserve"> </w:t>
      </w:r>
      <w:r w:rsidR="00C22430" w:rsidRPr="005906F5">
        <w:rPr>
          <w:rFonts w:ascii="Times New Roman" w:hAnsi="Times New Roman"/>
          <w:sz w:val="28"/>
          <w:szCs w:val="28"/>
        </w:rPr>
        <w:t>62992</w:t>
      </w:r>
      <w:r w:rsidR="00CD7AF7" w:rsidRPr="005906F5">
        <w:rPr>
          <w:rFonts w:ascii="Times New Roman" w:hAnsi="Times New Roman"/>
          <w:sz w:val="28"/>
          <w:szCs w:val="28"/>
        </w:rPr>
        <w:t xml:space="preserve"> </w:t>
      </w:r>
      <w:r w:rsidR="00422280" w:rsidRPr="005906F5">
        <w:rPr>
          <w:rFonts w:ascii="Times New Roman" w:hAnsi="Times New Roman"/>
          <w:sz w:val="28"/>
          <w:szCs w:val="28"/>
        </w:rPr>
        <w:t>,</w:t>
      </w:r>
      <w:r w:rsidR="00C22430" w:rsidRPr="005906F5">
        <w:rPr>
          <w:rFonts w:ascii="Times New Roman" w:hAnsi="Times New Roman"/>
          <w:sz w:val="28"/>
          <w:szCs w:val="28"/>
        </w:rPr>
        <w:t>2</w:t>
      </w:r>
      <w:r w:rsidR="00422280" w:rsidRPr="005906F5">
        <w:rPr>
          <w:rFonts w:ascii="Times New Roman" w:hAnsi="Times New Roman"/>
          <w:sz w:val="28"/>
          <w:szCs w:val="28"/>
        </w:rPr>
        <w:t xml:space="preserve">  тыс</w:t>
      </w:r>
      <w:proofErr w:type="gramStart"/>
      <w:r w:rsidR="00422280" w:rsidRPr="005906F5">
        <w:rPr>
          <w:rFonts w:ascii="Times New Roman" w:hAnsi="Times New Roman"/>
          <w:sz w:val="28"/>
          <w:szCs w:val="28"/>
        </w:rPr>
        <w:t>.р</w:t>
      </w:r>
      <w:proofErr w:type="gramEnd"/>
      <w:r w:rsidR="00422280" w:rsidRPr="005906F5">
        <w:rPr>
          <w:rFonts w:ascii="Times New Roman" w:hAnsi="Times New Roman"/>
          <w:sz w:val="28"/>
          <w:szCs w:val="28"/>
        </w:rPr>
        <w:t>ублей</w:t>
      </w:r>
      <w:r w:rsidR="00BF4BA3" w:rsidRPr="005906F5">
        <w:rPr>
          <w:rFonts w:ascii="Times New Roman" w:hAnsi="Times New Roman"/>
          <w:color w:val="FF0000"/>
          <w:sz w:val="28"/>
          <w:szCs w:val="28"/>
        </w:rPr>
        <w:t>.</w:t>
      </w:r>
      <w:r w:rsidR="00D621EA" w:rsidRPr="005906F5">
        <w:rPr>
          <w:rFonts w:ascii="Times New Roman" w:hAnsi="Times New Roman"/>
          <w:color w:val="FF0000"/>
          <w:sz w:val="28"/>
          <w:szCs w:val="28"/>
        </w:rPr>
        <w:t xml:space="preserve">      </w:t>
      </w:r>
    </w:p>
    <w:p w:rsidR="005906F5" w:rsidRDefault="0063101A" w:rsidP="005906F5">
      <w:pPr>
        <w:pStyle w:val="a3"/>
        <w:spacing w:after="0" w:line="240" w:lineRule="auto"/>
        <w:ind w:left="0"/>
        <w:jc w:val="both"/>
        <w:rPr>
          <w:rFonts w:ascii="Times New Roman" w:hAnsi="Times New Roman"/>
          <w:bCs/>
          <w:sz w:val="28"/>
          <w:szCs w:val="28"/>
        </w:rPr>
      </w:pPr>
      <w:r w:rsidRPr="005906F5">
        <w:rPr>
          <w:rFonts w:ascii="Times New Roman" w:hAnsi="Times New Roman"/>
          <w:bCs/>
          <w:sz w:val="28"/>
          <w:szCs w:val="28"/>
        </w:rPr>
        <w:t xml:space="preserve">Проверка </w:t>
      </w:r>
      <w:r w:rsidR="007B1D8E" w:rsidRPr="005906F5">
        <w:rPr>
          <w:rFonts w:ascii="Times New Roman" w:hAnsi="Times New Roman"/>
          <w:bCs/>
          <w:sz w:val="28"/>
          <w:szCs w:val="28"/>
        </w:rPr>
        <w:t>реализация национальных проектов  на территории Новобурасского муниципального района Саратовской области «Жилье и городская среда». Использования бюджетных средств, направленных на реализацию муниципальной программы «Комфортная городская среда в  Новобурасском муниципальном образовании на 2022-2026 годы», в части проведения работ по благоустройству общественной территории с установкой спортивной площадки, детских игровых площадок, а также благоустройство дворовой территории   в 2024 году.</w:t>
      </w:r>
    </w:p>
    <w:p w:rsidR="007B1D8E" w:rsidRPr="005906F5" w:rsidRDefault="00D3609B" w:rsidP="005906F5">
      <w:pPr>
        <w:pStyle w:val="a3"/>
        <w:spacing w:after="0" w:line="240" w:lineRule="auto"/>
        <w:ind w:left="0"/>
        <w:jc w:val="both"/>
        <w:rPr>
          <w:rFonts w:ascii="Times New Roman" w:hAnsi="Times New Roman"/>
          <w:bCs/>
          <w:sz w:val="28"/>
          <w:szCs w:val="28"/>
        </w:rPr>
      </w:pPr>
      <w:r>
        <w:rPr>
          <w:rFonts w:ascii="Times New Roman" w:eastAsia="Times New Roman" w:hAnsi="Times New Roman"/>
          <w:sz w:val="28"/>
          <w:szCs w:val="28"/>
          <w:lang w:eastAsia="ru-RU"/>
        </w:rPr>
        <w:t xml:space="preserve">       </w:t>
      </w:r>
      <w:r w:rsidR="007B1D8E" w:rsidRPr="005906F5">
        <w:rPr>
          <w:rFonts w:ascii="Times New Roman" w:eastAsia="Times New Roman" w:hAnsi="Times New Roman"/>
          <w:sz w:val="28"/>
          <w:szCs w:val="28"/>
          <w:lang w:eastAsia="ru-RU"/>
        </w:rPr>
        <w:t xml:space="preserve">В ходе контрольного мероприятия выявлены нарушения: </w:t>
      </w:r>
    </w:p>
    <w:p w:rsidR="007B1D8E" w:rsidRPr="005906F5" w:rsidRDefault="007B1D8E" w:rsidP="005906F5">
      <w:pPr>
        <w:spacing w:after="0" w:line="240" w:lineRule="auto"/>
        <w:jc w:val="both"/>
        <w:rPr>
          <w:rFonts w:ascii="Times New Roman" w:hAnsi="Times New Roman"/>
          <w:sz w:val="28"/>
          <w:szCs w:val="28"/>
        </w:rPr>
      </w:pPr>
      <w:r w:rsidRPr="005906F5">
        <w:rPr>
          <w:rFonts w:ascii="Times New Roman" w:hAnsi="Times New Roman"/>
          <w:color w:val="000000"/>
          <w:sz w:val="28"/>
          <w:szCs w:val="28"/>
          <w:shd w:val="clear" w:color="auto" w:fill="FFFFFF"/>
        </w:rPr>
        <w:t xml:space="preserve">- </w:t>
      </w:r>
      <w:r w:rsidRPr="005906F5">
        <w:rPr>
          <w:rFonts w:ascii="Times New Roman" w:hAnsi="Times New Roman"/>
          <w:sz w:val="28"/>
          <w:szCs w:val="28"/>
        </w:rPr>
        <w:t>Контракт №3/3 от 29.03.2024г. на оказание услуги по разработке проектно-сметной документации  с ИП «</w:t>
      </w:r>
      <w:proofErr w:type="spellStart"/>
      <w:r w:rsidRPr="005906F5">
        <w:rPr>
          <w:rFonts w:ascii="Times New Roman" w:hAnsi="Times New Roman"/>
          <w:sz w:val="28"/>
          <w:szCs w:val="28"/>
        </w:rPr>
        <w:t>Аскерова</w:t>
      </w:r>
      <w:proofErr w:type="spellEnd"/>
      <w:r w:rsidRPr="005906F5">
        <w:rPr>
          <w:rFonts w:ascii="Times New Roman" w:hAnsi="Times New Roman"/>
          <w:sz w:val="28"/>
          <w:szCs w:val="28"/>
        </w:rPr>
        <w:t xml:space="preserve"> К.О.» на сумму 14 000,0 рублей. На основании акта выполненных работ/оказанных услуг №1 от 04.04.24 г. оплачено </w:t>
      </w:r>
      <w:proofErr w:type="spellStart"/>
      <w:proofErr w:type="gramStart"/>
      <w:r w:rsidRPr="005906F5">
        <w:rPr>
          <w:rFonts w:ascii="Times New Roman" w:hAnsi="Times New Roman"/>
          <w:sz w:val="28"/>
          <w:szCs w:val="28"/>
        </w:rPr>
        <w:t>п</w:t>
      </w:r>
      <w:proofErr w:type="spellEnd"/>
      <w:proofErr w:type="gramEnd"/>
      <w:r w:rsidRPr="005906F5">
        <w:rPr>
          <w:rFonts w:ascii="Times New Roman" w:hAnsi="Times New Roman"/>
          <w:sz w:val="28"/>
          <w:szCs w:val="28"/>
        </w:rPr>
        <w:t>/</w:t>
      </w:r>
      <w:proofErr w:type="spellStart"/>
      <w:r w:rsidRPr="005906F5">
        <w:rPr>
          <w:rFonts w:ascii="Times New Roman" w:hAnsi="Times New Roman"/>
          <w:sz w:val="28"/>
          <w:szCs w:val="28"/>
        </w:rPr>
        <w:t>п</w:t>
      </w:r>
      <w:proofErr w:type="spellEnd"/>
      <w:r w:rsidRPr="005906F5">
        <w:rPr>
          <w:rFonts w:ascii="Times New Roman" w:hAnsi="Times New Roman"/>
          <w:sz w:val="28"/>
          <w:szCs w:val="28"/>
        </w:rPr>
        <w:t xml:space="preserve"> №106 от 16.05.24 г. (Средства местного бюджета).</w:t>
      </w:r>
    </w:p>
    <w:p w:rsidR="007B1D8E" w:rsidRPr="005906F5" w:rsidRDefault="007B1D8E" w:rsidP="005906F5">
      <w:pPr>
        <w:pStyle w:val="ac"/>
        <w:rPr>
          <w:i/>
          <w:szCs w:val="28"/>
          <w:u w:val="single"/>
        </w:rPr>
      </w:pPr>
      <w:r w:rsidRPr="005906F5">
        <w:rPr>
          <w:i/>
          <w:szCs w:val="28"/>
          <w:u w:val="single"/>
        </w:rPr>
        <w:t>Выявлено нарушение пункта 3.2 контракта, где указано, что оплата осуществляется в течение 10 (десяти) рабочих дней со дня подписания заказчиком первичных учетных документов  (04.04.24г.) оплата же произведена 16.05.24г. т.е. на 25 рабочий день.</w:t>
      </w:r>
    </w:p>
    <w:p w:rsidR="007B1D8E" w:rsidRPr="005906F5" w:rsidRDefault="007B1D8E" w:rsidP="005906F5">
      <w:pPr>
        <w:pStyle w:val="ac"/>
        <w:rPr>
          <w:szCs w:val="28"/>
        </w:rPr>
      </w:pPr>
      <w:r w:rsidRPr="005906F5">
        <w:rPr>
          <w:szCs w:val="28"/>
        </w:rPr>
        <w:t xml:space="preserve">- Договор №132 от 21.02.24г. на выполнение экспертизы достоверности сметных расценок  с ООО «Инфраструктура» на сумму 30 000,0 рублей. На основании акта о приемки выполненных работ №1 от 07.03.24 г. оплачено </w:t>
      </w:r>
      <w:proofErr w:type="spellStart"/>
      <w:proofErr w:type="gramStart"/>
      <w:r w:rsidRPr="005906F5">
        <w:rPr>
          <w:szCs w:val="28"/>
        </w:rPr>
        <w:t>п</w:t>
      </w:r>
      <w:proofErr w:type="spellEnd"/>
      <w:proofErr w:type="gramEnd"/>
      <w:r w:rsidRPr="005906F5">
        <w:rPr>
          <w:szCs w:val="28"/>
        </w:rPr>
        <w:t>/</w:t>
      </w:r>
      <w:proofErr w:type="spellStart"/>
      <w:r w:rsidRPr="005906F5">
        <w:rPr>
          <w:szCs w:val="28"/>
        </w:rPr>
        <w:t>п</w:t>
      </w:r>
      <w:proofErr w:type="spellEnd"/>
      <w:r w:rsidRPr="005906F5">
        <w:rPr>
          <w:szCs w:val="28"/>
        </w:rPr>
        <w:t xml:space="preserve"> №82 от 17.04.24 г. (Средства местного бюджета).</w:t>
      </w:r>
    </w:p>
    <w:p w:rsidR="007B1D8E" w:rsidRPr="005906F5" w:rsidRDefault="007B1D8E" w:rsidP="005906F5">
      <w:pPr>
        <w:pStyle w:val="ac"/>
        <w:rPr>
          <w:i/>
          <w:szCs w:val="28"/>
          <w:u w:val="single"/>
        </w:rPr>
      </w:pPr>
      <w:r w:rsidRPr="005906F5">
        <w:rPr>
          <w:i/>
          <w:szCs w:val="28"/>
          <w:u w:val="single"/>
        </w:rPr>
        <w:t>Выявлено нарушение пункта 2.2 контракта, где указано, что оплата осуществляется в течение 10 (десяти) календарных дней со дня подписания заказчиком первичных учетных документов  (07.03.24г.) оплата же произведена 17.04.24г. т.е. на 40  день.</w:t>
      </w:r>
    </w:p>
    <w:p w:rsidR="007B1D8E" w:rsidRPr="005906F5" w:rsidRDefault="007B1D8E" w:rsidP="005906F5">
      <w:pPr>
        <w:pStyle w:val="ac"/>
        <w:rPr>
          <w:szCs w:val="28"/>
        </w:rPr>
      </w:pPr>
      <w:r w:rsidRPr="005906F5">
        <w:rPr>
          <w:szCs w:val="28"/>
        </w:rPr>
        <w:t xml:space="preserve">-  Договор №338 от 18.06.24г. на работы по строительному </w:t>
      </w:r>
      <w:proofErr w:type="gramStart"/>
      <w:r w:rsidRPr="005906F5">
        <w:rPr>
          <w:szCs w:val="28"/>
        </w:rPr>
        <w:t>контролю за</w:t>
      </w:r>
      <w:proofErr w:type="gramEnd"/>
      <w:r w:rsidRPr="005906F5">
        <w:rPr>
          <w:szCs w:val="28"/>
        </w:rPr>
        <w:t xml:space="preserve"> выполнением подрядных работ  с ООО «Инфраструктура» на сумму 112 555,43 </w:t>
      </w:r>
      <w:r w:rsidRPr="005906F5">
        <w:rPr>
          <w:szCs w:val="28"/>
        </w:rPr>
        <w:lastRenderedPageBreak/>
        <w:t xml:space="preserve">рублей. На основании акта о приемки выполненных работ №1 от 09.07.24 г. оплачено </w:t>
      </w:r>
      <w:proofErr w:type="spellStart"/>
      <w:proofErr w:type="gramStart"/>
      <w:r w:rsidRPr="005906F5">
        <w:rPr>
          <w:szCs w:val="28"/>
        </w:rPr>
        <w:t>п</w:t>
      </w:r>
      <w:proofErr w:type="spellEnd"/>
      <w:proofErr w:type="gramEnd"/>
      <w:r w:rsidRPr="005906F5">
        <w:rPr>
          <w:szCs w:val="28"/>
        </w:rPr>
        <w:t>/</w:t>
      </w:r>
      <w:proofErr w:type="spellStart"/>
      <w:r w:rsidRPr="005906F5">
        <w:rPr>
          <w:szCs w:val="28"/>
        </w:rPr>
        <w:t>п</w:t>
      </w:r>
      <w:proofErr w:type="spellEnd"/>
      <w:r w:rsidRPr="005906F5">
        <w:rPr>
          <w:szCs w:val="28"/>
        </w:rPr>
        <w:t xml:space="preserve"> №212 от 06.09.24 г. (Средства местного бюджета).</w:t>
      </w:r>
    </w:p>
    <w:p w:rsidR="007B1D8E" w:rsidRPr="005906F5" w:rsidRDefault="007B1D8E" w:rsidP="005906F5">
      <w:pPr>
        <w:pStyle w:val="ac"/>
        <w:rPr>
          <w:i/>
          <w:szCs w:val="28"/>
          <w:u w:val="single"/>
        </w:rPr>
      </w:pPr>
      <w:r w:rsidRPr="005906F5">
        <w:rPr>
          <w:i/>
          <w:szCs w:val="28"/>
          <w:u w:val="single"/>
        </w:rPr>
        <w:t>Выявлено нарушение пункта 4.2 контракта, где указано, что оплата осуществляется в течение 30 календарных дней со дня подписания заказчиком первичных учетных документов  (09.07.24г.) оплата же произведена 16.09.24г. т.е. на 67  день.</w:t>
      </w:r>
    </w:p>
    <w:p w:rsidR="007B1D8E" w:rsidRPr="005906F5" w:rsidRDefault="007B1D8E" w:rsidP="005906F5">
      <w:pPr>
        <w:pStyle w:val="ac"/>
        <w:rPr>
          <w:i/>
          <w:szCs w:val="28"/>
        </w:rPr>
      </w:pPr>
      <w:r w:rsidRPr="005906F5">
        <w:rPr>
          <w:szCs w:val="28"/>
        </w:rPr>
        <w:t>-муниципальный контракт №ЭА-42-К от 14.06.24 г. с</w:t>
      </w:r>
      <w:r w:rsidRPr="005906F5">
        <w:rPr>
          <w:szCs w:val="28"/>
          <w:shd w:val="clear" w:color="auto" w:fill="FFFFFF"/>
        </w:rPr>
        <w:t xml:space="preserve"> ИП «Мальков А.В.» </w:t>
      </w:r>
      <w:r w:rsidRPr="005906F5">
        <w:rPr>
          <w:szCs w:val="28"/>
        </w:rPr>
        <w:t xml:space="preserve"> на</w:t>
      </w:r>
      <w:r w:rsidRPr="005906F5">
        <w:rPr>
          <w:szCs w:val="28"/>
          <w:shd w:val="clear" w:color="auto" w:fill="FFFFFF"/>
        </w:rPr>
        <w:t xml:space="preserve"> </w:t>
      </w:r>
      <w:r w:rsidRPr="005906F5">
        <w:rPr>
          <w:szCs w:val="28"/>
        </w:rPr>
        <w:t xml:space="preserve">выполнение работ по благоустройству дворовой территории в сумме 5 189 722,99  рублей. </w:t>
      </w:r>
      <w:r w:rsidRPr="005906F5">
        <w:rPr>
          <w:i/>
          <w:szCs w:val="28"/>
        </w:rPr>
        <w:t>Выявлено нарушение пункта 3.3 контракта, где указано, что оплата осуществляется в течение 7 (семи) рабочих дней со дня подписания заказчиком первичных учетных документов  (15.08.24г.) оплата же произведена 29.08.24г. т.е. на 10 рабочий день.</w:t>
      </w:r>
    </w:p>
    <w:p w:rsidR="007B1D8E" w:rsidRPr="005906F5" w:rsidRDefault="007B1D8E" w:rsidP="005906F5">
      <w:pPr>
        <w:pStyle w:val="af4"/>
        <w:tabs>
          <w:tab w:val="left" w:pos="851"/>
        </w:tabs>
        <w:spacing w:after="0" w:line="240" w:lineRule="auto"/>
        <w:ind w:left="0"/>
        <w:jc w:val="both"/>
        <w:rPr>
          <w:rFonts w:ascii="Times New Roman" w:hAnsi="Times New Roman"/>
          <w:sz w:val="28"/>
          <w:szCs w:val="28"/>
        </w:rPr>
      </w:pPr>
      <w:r w:rsidRPr="005906F5">
        <w:rPr>
          <w:rFonts w:ascii="Times New Roman" w:hAnsi="Times New Roman"/>
          <w:sz w:val="28"/>
          <w:szCs w:val="28"/>
        </w:rPr>
        <w:t>- Договор №3/12 от 10.07.2024г. на оказание услуги по разработке проектно-сметной документации на объект «Благоустройство дворовой территории»  с ИП «</w:t>
      </w:r>
      <w:proofErr w:type="spellStart"/>
      <w:r w:rsidRPr="005906F5">
        <w:rPr>
          <w:rFonts w:ascii="Times New Roman" w:hAnsi="Times New Roman"/>
          <w:sz w:val="28"/>
          <w:szCs w:val="28"/>
        </w:rPr>
        <w:t>Аскерова</w:t>
      </w:r>
      <w:proofErr w:type="spellEnd"/>
      <w:r w:rsidRPr="005906F5">
        <w:rPr>
          <w:rFonts w:ascii="Times New Roman" w:hAnsi="Times New Roman"/>
          <w:sz w:val="28"/>
          <w:szCs w:val="28"/>
        </w:rPr>
        <w:t xml:space="preserve"> К.О.» на сумму 12 000,0 рублей. На основании акта выполненных работ/оказанных услуг №1 от 12.08.24 г. оплачено </w:t>
      </w:r>
      <w:proofErr w:type="spellStart"/>
      <w:proofErr w:type="gramStart"/>
      <w:r w:rsidRPr="005906F5">
        <w:rPr>
          <w:rFonts w:ascii="Times New Roman" w:hAnsi="Times New Roman"/>
          <w:sz w:val="28"/>
          <w:szCs w:val="28"/>
        </w:rPr>
        <w:t>п</w:t>
      </w:r>
      <w:proofErr w:type="spellEnd"/>
      <w:proofErr w:type="gramEnd"/>
      <w:r w:rsidRPr="005906F5">
        <w:rPr>
          <w:rFonts w:ascii="Times New Roman" w:hAnsi="Times New Roman"/>
          <w:sz w:val="28"/>
          <w:szCs w:val="28"/>
        </w:rPr>
        <w:t>/</w:t>
      </w:r>
      <w:proofErr w:type="spellStart"/>
      <w:r w:rsidRPr="005906F5">
        <w:rPr>
          <w:rFonts w:ascii="Times New Roman" w:hAnsi="Times New Roman"/>
          <w:sz w:val="28"/>
          <w:szCs w:val="28"/>
        </w:rPr>
        <w:t>п</w:t>
      </w:r>
      <w:proofErr w:type="spellEnd"/>
      <w:r w:rsidRPr="005906F5">
        <w:rPr>
          <w:rFonts w:ascii="Times New Roman" w:hAnsi="Times New Roman"/>
          <w:sz w:val="28"/>
          <w:szCs w:val="28"/>
        </w:rPr>
        <w:t xml:space="preserve"> №213 от 06.09.24 г. (Средства местного бюджета).</w:t>
      </w:r>
    </w:p>
    <w:p w:rsidR="007B1D8E" w:rsidRPr="005906F5" w:rsidRDefault="007B1D8E" w:rsidP="005906F5">
      <w:pPr>
        <w:pStyle w:val="ac"/>
        <w:rPr>
          <w:szCs w:val="28"/>
          <w:u w:val="single"/>
        </w:rPr>
      </w:pPr>
      <w:r w:rsidRPr="005906F5">
        <w:rPr>
          <w:szCs w:val="28"/>
          <w:u w:val="single"/>
        </w:rPr>
        <w:t>Выявлено нарушение пункта 3.2 Договора, где указано, что оплата осуществляется путем перечисления денежных средств на расчетный счет исполнителя в течение 10(десяти) рабочих дней за фактически оказанные услуги. Однако оплата осуществлена только на 20 рабочий день.</w:t>
      </w:r>
    </w:p>
    <w:p w:rsidR="007B1D8E" w:rsidRPr="005906F5" w:rsidRDefault="007B1D8E" w:rsidP="005906F5">
      <w:pPr>
        <w:pStyle w:val="ac"/>
        <w:rPr>
          <w:szCs w:val="28"/>
        </w:rPr>
      </w:pPr>
      <w:r w:rsidRPr="005906F5">
        <w:rPr>
          <w:szCs w:val="28"/>
        </w:rPr>
        <w:t xml:space="preserve">-Договор №1 от 12.10.24 г. на установку Дивана садово-паркового согласно спецификации с ИП « Мальков А.В.» на 30 832,03 рублей. На основании товарной накладной №37 от 14.10.24 оплачено </w:t>
      </w:r>
      <w:proofErr w:type="spellStart"/>
      <w:proofErr w:type="gramStart"/>
      <w:r w:rsidRPr="005906F5">
        <w:rPr>
          <w:szCs w:val="28"/>
        </w:rPr>
        <w:t>п</w:t>
      </w:r>
      <w:proofErr w:type="spellEnd"/>
      <w:proofErr w:type="gramEnd"/>
      <w:r w:rsidRPr="005906F5">
        <w:rPr>
          <w:szCs w:val="28"/>
        </w:rPr>
        <w:t>/</w:t>
      </w:r>
      <w:proofErr w:type="spellStart"/>
      <w:r w:rsidRPr="005906F5">
        <w:rPr>
          <w:szCs w:val="28"/>
        </w:rPr>
        <w:t>п</w:t>
      </w:r>
      <w:proofErr w:type="spellEnd"/>
      <w:r w:rsidRPr="005906F5">
        <w:rPr>
          <w:szCs w:val="28"/>
        </w:rPr>
        <w:t xml:space="preserve"> №275 от 13.11.24 г. (Средства областного бюджета).</w:t>
      </w:r>
    </w:p>
    <w:p w:rsidR="007B1D8E" w:rsidRPr="005906F5" w:rsidRDefault="007B1D8E" w:rsidP="005906F5">
      <w:pPr>
        <w:pStyle w:val="ac"/>
        <w:rPr>
          <w:i/>
          <w:szCs w:val="28"/>
        </w:rPr>
      </w:pPr>
      <w:r w:rsidRPr="005906F5">
        <w:rPr>
          <w:i/>
          <w:szCs w:val="28"/>
        </w:rPr>
        <w:t>Выявлено нарушение пункта 3.3 контракта, где указано, что оплата осуществляется в течение 7 (семи) дней со дня подписания сторонами первичных учетных документов  (т/</w:t>
      </w:r>
      <w:proofErr w:type="spellStart"/>
      <w:r w:rsidRPr="005906F5">
        <w:rPr>
          <w:i/>
          <w:szCs w:val="28"/>
        </w:rPr>
        <w:t>н</w:t>
      </w:r>
      <w:proofErr w:type="spellEnd"/>
      <w:r w:rsidRPr="005906F5">
        <w:rPr>
          <w:i/>
          <w:szCs w:val="28"/>
        </w:rPr>
        <w:t xml:space="preserve"> от 14.10.24г.) оплата же произведена 13.11.24г. т.е. на 30 день.</w:t>
      </w:r>
    </w:p>
    <w:p w:rsidR="007B1D8E" w:rsidRPr="005906F5" w:rsidRDefault="007B1D8E" w:rsidP="005906F5">
      <w:pPr>
        <w:pStyle w:val="ac"/>
        <w:rPr>
          <w:szCs w:val="28"/>
          <w:u w:val="single"/>
        </w:rPr>
      </w:pPr>
      <w:r w:rsidRPr="005906F5">
        <w:rPr>
          <w:szCs w:val="28"/>
        </w:rPr>
        <w:t xml:space="preserve">- Договор №356 от 28.06.24г. на проведение работ по строительному контролю за выполнение подрядных работ по благоустройству дворовой территории  с ООО «Инфраструктура» на сумму 111 060,07 рублей. На основании акта о приемки выполненных работ №1 от 16.09.24 г. оплачено </w:t>
      </w:r>
      <w:proofErr w:type="spellStart"/>
      <w:proofErr w:type="gramStart"/>
      <w:r w:rsidRPr="005906F5">
        <w:rPr>
          <w:szCs w:val="28"/>
        </w:rPr>
        <w:t>п</w:t>
      </w:r>
      <w:proofErr w:type="spellEnd"/>
      <w:proofErr w:type="gramEnd"/>
      <w:r w:rsidRPr="005906F5">
        <w:rPr>
          <w:szCs w:val="28"/>
        </w:rPr>
        <w:t>/</w:t>
      </w:r>
      <w:proofErr w:type="spellStart"/>
      <w:r w:rsidRPr="005906F5">
        <w:rPr>
          <w:szCs w:val="28"/>
        </w:rPr>
        <w:t>п</w:t>
      </w:r>
      <w:proofErr w:type="spellEnd"/>
      <w:r w:rsidRPr="005906F5">
        <w:rPr>
          <w:szCs w:val="28"/>
        </w:rPr>
        <w:t xml:space="preserve"> №267 от 29.10.24 г. (Средства местного бюджета).</w:t>
      </w:r>
    </w:p>
    <w:p w:rsidR="007B1D8E" w:rsidRPr="005906F5" w:rsidRDefault="007B1D8E" w:rsidP="005906F5">
      <w:pPr>
        <w:pStyle w:val="ac"/>
        <w:rPr>
          <w:szCs w:val="28"/>
          <w:u w:val="single"/>
        </w:rPr>
      </w:pPr>
      <w:r w:rsidRPr="005906F5">
        <w:rPr>
          <w:szCs w:val="28"/>
          <w:u w:val="single"/>
        </w:rPr>
        <w:t>Выявлено нарушение пункта 4.2 Договора, где указано, что заказчик осуществляет оплату работ в течение 30 календарных дней с момента подписания сторонами акта приема-сдачи выполненных работ. Однако оплата осуществлена только на 43 день.</w:t>
      </w:r>
    </w:p>
    <w:p w:rsidR="007B1D8E" w:rsidRPr="005906F5" w:rsidRDefault="007B1D8E" w:rsidP="005906F5">
      <w:pPr>
        <w:pStyle w:val="ac"/>
        <w:rPr>
          <w:szCs w:val="28"/>
          <w:u w:val="single"/>
        </w:rPr>
      </w:pPr>
      <w:r w:rsidRPr="005906F5">
        <w:rPr>
          <w:szCs w:val="28"/>
          <w:u w:val="single"/>
        </w:rPr>
        <w:t>-</w:t>
      </w:r>
      <w:r w:rsidRPr="005906F5">
        <w:rPr>
          <w:szCs w:val="28"/>
        </w:rPr>
        <w:t xml:space="preserve">Договор №268 от 16.05.24г. на проведение работ по экспертизе достоверности сметных расценок  с ООО «Инфраструктура» на сумму 20 000,0 рублей. На основании акта о приемки выполненных работ №1 от 20.05.24 г. оплачено </w:t>
      </w:r>
      <w:proofErr w:type="spellStart"/>
      <w:proofErr w:type="gramStart"/>
      <w:r w:rsidRPr="005906F5">
        <w:rPr>
          <w:szCs w:val="28"/>
        </w:rPr>
        <w:t>п</w:t>
      </w:r>
      <w:proofErr w:type="spellEnd"/>
      <w:proofErr w:type="gramEnd"/>
      <w:r w:rsidRPr="005906F5">
        <w:rPr>
          <w:szCs w:val="28"/>
        </w:rPr>
        <w:t>/</w:t>
      </w:r>
      <w:proofErr w:type="spellStart"/>
      <w:r w:rsidRPr="005906F5">
        <w:rPr>
          <w:szCs w:val="28"/>
        </w:rPr>
        <w:t>п</w:t>
      </w:r>
      <w:proofErr w:type="spellEnd"/>
      <w:r w:rsidRPr="005906F5">
        <w:rPr>
          <w:szCs w:val="28"/>
        </w:rPr>
        <w:t xml:space="preserve"> №147 от 28.06.24 г. (Средства местного бюджета).</w:t>
      </w:r>
    </w:p>
    <w:p w:rsidR="007B1D8E" w:rsidRPr="005906F5" w:rsidRDefault="007B1D8E" w:rsidP="005906F5">
      <w:pPr>
        <w:pStyle w:val="ac"/>
        <w:rPr>
          <w:szCs w:val="28"/>
          <w:u w:val="single"/>
        </w:rPr>
      </w:pPr>
      <w:r w:rsidRPr="005906F5">
        <w:rPr>
          <w:szCs w:val="28"/>
          <w:u w:val="single"/>
        </w:rPr>
        <w:t>Выявлено нарушение пункта 2.2 Договора, где указано, что заказчик осуществляет оплату работ в течение 10 календарных дней с момента подписания сторонами акта приема-сдачи выполненных работ. Однако оплата осуществлена только на 39 день.</w:t>
      </w:r>
    </w:p>
    <w:p w:rsidR="007B1D8E" w:rsidRPr="005906F5" w:rsidRDefault="007B1D8E" w:rsidP="005906F5">
      <w:pPr>
        <w:pStyle w:val="af4"/>
        <w:tabs>
          <w:tab w:val="left" w:pos="851"/>
        </w:tabs>
        <w:spacing w:after="0" w:line="240" w:lineRule="auto"/>
        <w:ind w:left="0"/>
        <w:jc w:val="both"/>
        <w:rPr>
          <w:rFonts w:ascii="Times New Roman" w:hAnsi="Times New Roman"/>
          <w:sz w:val="28"/>
          <w:szCs w:val="28"/>
        </w:rPr>
      </w:pPr>
      <w:r w:rsidRPr="005906F5">
        <w:rPr>
          <w:rFonts w:ascii="Times New Roman" w:hAnsi="Times New Roman"/>
          <w:sz w:val="28"/>
          <w:szCs w:val="28"/>
          <w:u w:val="single"/>
        </w:rPr>
        <w:lastRenderedPageBreak/>
        <w:t>-</w:t>
      </w:r>
      <w:r w:rsidR="00D3609B">
        <w:rPr>
          <w:rFonts w:ascii="Times New Roman" w:hAnsi="Times New Roman"/>
          <w:sz w:val="28"/>
          <w:szCs w:val="28"/>
          <w:u w:val="single"/>
        </w:rPr>
        <w:t xml:space="preserve"> </w:t>
      </w:r>
      <w:r w:rsidRPr="005906F5">
        <w:rPr>
          <w:rFonts w:ascii="Times New Roman" w:hAnsi="Times New Roman"/>
          <w:sz w:val="28"/>
          <w:szCs w:val="28"/>
        </w:rPr>
        <w:t>Договор №3/6 от 06.05.2024г. на оказание услуги по разработке проектно-сметной документации на объект «Благоустройство дворовой территории»  с ИП «</w:t>
      </w:r>
      <w:proofErr w:type="spellStart"/>
      <w:r w:rsidRPr="005906F5">
        <w:rPr>
          <w:rFonts w:ascii="Times New Roman" w:hAnsi="Times New Roman"/>
          <w:sz w:val="28"/>
          <w:szCs w:val="28"/>
        </w:rPr>
        <w:t>Аскерова</w:t>
      </w:r>
      <w:proofErr w:type="spellEnd"/>
      <w:r w:rsidRPr="005906F5">
        <w:rPr>
          <w:rFonts w:ascii="Times New Roman" w:hAnsi="Times New Roman"/>
          <w:sz w:val="28"/>
          <w:szCs w:val="28"/>
        </w:rPr>
        <w:t xml:space="preserve"> К.О.» на сумму 29 700,0 рублей. На основании акта выполненных работ/оказанных услуг №1 от 31.05.24 г. оплачено </w:t>
      </w:r>
      <w:proofErr w:type="spellStart"/>
      <w:proofErr w:type="gramStart"/>
      <w:r w:rsidRPr="005906F5">
        <w:rPr>
          <w:rFonts w:ascii="Times New Roman" w:hAnsi="Times New Roman"/>
          <w:sz w:val="28"/>
          <w:szCs w:val="28"/>
        </w:rPr>
        <w:t>п</w:t>
      </w:r>
      <w:proofErr w:type="spellEnd"/>
      <w:proofErr w:type="gramEnd"/>
      <w:r w:rsidRPr="005906F5">
        <w:rPr>
          <w:rFonts w:ascii="Times New Roman" w:hAnsi="Times New Roman"/>
          <w:sz w:val="28"/>
          <w:szCs w:val="28"/>
        </w:rPr>
        <w:t>/</w:t>
      </w:r>
      <w:proofErr w:type="spellStart"/>
      <w:r w:rsidRPr="005906F5">
        <w:rPr>
          <w:rFonts w:ascii="Times New Roman" w:hAnsi="Times New Roman"/>
          <w:sz w:val="28"/>
          <w:szCs w:val="28"/>
        </w:rPr>
        <w:t>п</w:t>
      </w:r>
      <w:proofErr w:type="spellEnd"/>
      <w:r w:rsidRPr="005906F5">
        <w:rPr>
          <w:rFonts w:ascii="Times New Roman" w:hAnsi="Times New Roman"/>
          <w:sz w:val="28"/>
          <w:szCs w:val="28"/>
        </w:rPr>
        <w:t xml:space="preserve"> №146 от 28.06.24 г. (Средства местного бюджета).</w:t>
      </w:r>
    </w:p>
    <w:p w:rsidR="007B1D8E" w:rsidRPr="005906F5" w:rsidRDefault="007B1D8E" w:rsidP="005906F5">
      <w:pPr>
        <w:pStyle w:val="ac"/>
        <w:rPr>
          <w:szCs w:val="28"/>
          <w:u w:val="single"/>
        </w:rPr>
      </w:pPr>
      <w:r w:rsidRPr="005906F5">
        <w:rPr>
          <w:szCs w:val="28"/>
          <w:u w:val="single"/>
        </w:rPr>
        <w:t>Выявлено нарушение пункта 3.2 Договора, где указано, что оплата осуществляется путем перечисления денежных средств на расчетный счет исполнителя в течение 10(десяти) рабочих дней за фактически оказанные услуги. Однако оплата осуществлена только на 20 рабочий день.</w:t>
      </w:r>
    </w:p>
    <w:p w:rsidR="007B1D8E" w:rsidRPr="005906F5" w:rsidRDefault="007B1D8E" w:rsidP="005906F5">
      <w:pPr>
        <w:pStyle w:val="ac"/>
        <w:ind w:firstLine="567"/>
        <w:rPr>
          <w:b/>
          <w:i/>
          <w:szCs w:val="28"/>
          <w:u w:val="single"/>
        </w:rPr>
      </w:pPr>
      <w:r w:rsidRPr="005906F5">
        <w:rPr>
          <w:b/>
          <w:i/>
          <w:szCs w:val="28"/>
          <w:u w:val="single"/>
        </w:rPr>
        <w:t>Следует отметить, что претензий от всех поставщиков не поступало.</w:t>
      </w:r>
    </w:p>
    <w:p w:rsidR="007B1D8E" w:rsidRPr="005906F5" w:rsidRDefault="007B1D8E" w:rsidP="005906F5">
      <w:pPr>
        <w:pStyle w:val="ac"/>
        <w:autoSpaceDE w:val="0"/>
        <w:rPr>
          <w:color w:val="000000"/>
          <w:szCs w:val="28"/>
        </w:rPr>
      </w:pPr>
      <w:r w:rsidRPr="005906F5">
        <w:rPr>
          <w:szCs w:val="28"/>
        </w:rPr>
        <w:t>2)</w:t>
      </w:r>
      <w:r w:rsidR="00D3609B">
        <w:rPr>
          <w:szCs w:val="28"/>
        </w:rPr>
        <w:t xml:space="preserve"> </w:t>
      </w:r>
      <w:r w:rsidRPr="005906F5">
        <w:rPr>
          <w:color w:val="000000"/>
          <w:szCs w:val="28"/>
        </w:rPr>
        <w:t>Недополученный доход бюджета Новобурасского муниципального района составил 51,0 тыс. рублей, а именно:</w:t>
      </w:r>
    </w:p>
    <w:p w:rsidR="007B1D8E" w:rsidRPr="005906F5" w:rsidRDefault="007B1D8E" w:rsidP="005906F5">
      <w:pPr>
        <w:spacing w:after="0" w:line="240" w:lineRule="auto"/>
        <w:jc w:val="both"/>
        <w:rPr>
          <w:rFonts w:ascii="Times New Roman" w:hAnsi="Times New Roman"/>
          <w:bCs/>
          <w:snapToGrid w:val="0"/>
          <w:sz w:val="28"/>
          <w:szCs w:val="28"/>
          <w:lang w:eastAsia="ru-RU"/>
        </w:rPr>
      </w:pPr>
      <w:r w:rsidRPr="005906F5">
        <w:rPr>
          <w:rFonts w:ascii="Times New Roman" w:hAnsi="Times New Roman"/>
          <w:color w:val="000000"/>
          <w:sz w:val="28"/>
          <w:szCs w:val="28"/>
        </w:rPr>
        <w:t xml:space="preserve">- </w:t>
      </w:r>
      <w:r w:rsidRPr="005906F5">
        <w:rPr>
          <w:rFonts w:ascii="Times New Roman" w:hAnsi="Times New Roman"/>
          <w:sz w:val="28"/>
          <w:szCs w:val="28"/>
        </w:rPr>
        <w:t>муниципальный контракт №ЭА-56-К от 15.07.24 г. с</w:t>
      </w:r>
      <w:r w:rsidRPr="005906F5">
        <w:rPr>
          <w:rFonts w:ascii="Times New Roman" w:hAnsi="Times New Roman"/>
          <w:sz w:val="28"/>
          <w:szCs w:val="28"/>
          <w:shd w:val="clear" w:color="auto" w:fill="FFFFFF"/>
        </w:rPr>
        <w:t xml:space="preserve"> ООО «НГ ГРУПП» </w:t>
      </w:r>
      <w:r w:rsidRPr="005906F5">
        <w:rPr>
          <w:rFonts w:ascii="Times New Roman" w:hAnsi="Times New Roman"/>
          <w:sz w:val="28"/>
          <w:szCs w:val="28"/>
        </w:rPr>
        <w:t xml:space="preserve"> на</w:t>
      </w:r>
      <w:r w:rsidRPr="005906F5">
        <w:rPr>
          <w:rFonts w:ascii="Times New Roman" w:hAnsi="Times New Roman"/>
          <w:sz w:val="28"/>
          <w:szCs w:val="28"/>
          <w:shd w:val="clear" w:color="auto" w:fill="FFFFFF"/>
        </w:rPr>
        <w:t xml:space="preserve"> </w:t>
      </w:r>
      <w:r w:rsidRPr="005906F5">
        <w:rPr>
          <w:rFonts w:ascii="Times New Roman" w:hAnsi="Times New Roman"/>
          <w:sz w:val="28"/>
          <w:szCs w:val="28"/>
        </w:rPr>
        <w:t xml:space="preserve">выполнение работ по </w:t>
      </w:r>
      <w:r w:rsidRPr="005906F5">
        <w:rPr>
          <w:rFonts w:ascii="Times New Roman" w:hAnsi="Times New Roman"/>
          <w:sz w:val="28"/>
          <w:szCs w:val="28"/>
          <w:shd w:val="clear" w:color="auto" w:fill="FFFFFF"/>
        </w:rPr>
        <w:t>благоустройству территорий с установкой детских игровых площадок и ограждения</w:t>
      </w:r>
      <w:r w:rsidRPr="005906F5">
        <w:rPr>
          <w:rFonts w:ascii="Times New Roman" w:hAnsi="Times New Roman"/>
          <w:sz w:val="28"/>
          <w:szCs w:val="28"/>
        </w:rPr>
        <w:t xml:space="preserve"> в сумме 5 000 000,0 рублей</w:t>
      </w:r>
      <w:r w:rsidRPr="005906F5">
        <w:rPr>
          <w:rFonts w:ascii="Times New Roman" w:hAnsi="Times New Roman"/>
          <w:color w:val="000000"/>
          <w:sz w:val="28"/>
          <w:szCs w:val="28"/>
        </w:rPr>
        <w:t xml:space="preserve"> задолженность по пени </w:t>
      </w:r>
      <w:r w:rsidRPr="005906F5">
        <w:rPr>
          <w:rFonts w:ascii="Times New Roman" w:hAnsi="Times New Roman"/>
          <w:bCs/>
          <w:snapToGrid w:val="0"/>
          <w:sz w:val="28"/>
          <w:szCs w:val="28"/>
          <w:lang w:eastAsia="ru-RU"/>
        </w:rPr>
        <w:t xml:space="preserve">51000,0  рублей (5 000 000 руб. * 17 дней * 18% * 1/300 = 51 000,0 руб.). </w:t>
      </w:r>
    </w:p>
    <w:p w:rsidR="007B1D8E" w:rsidRPr="005906F5" w:rsidRDefault="007B1D8E" w:rsidP="005906F5">
      <w:pPr>
        <w:spacing w:after="0" w:line="240" w:lineRule="auto"/>
        <w:ind w:firstLine="567"/>
        <w:jc w:val="both"/>
        <w:rPr>
          <w:rFonts w:ascii="Times New Roman" w:hAnsi="Times New Roman"/>
          <w:b/>
          <w:color w:val="000000"/>
          <w:sz w:val="28"/>
          <w:szCs w:val="28"/>
          <w:u w:val="single"/>
          <w:lang w:eastAsia="ru-RU"/>
        </w:rPr>
      </w:pPr>
      <w:r w:rsidRPr="005906F5">
        <w:rPr>
          <w:rFonts w:ascii="Times New Roman" w:hAnsi="Times New Roman"/>
          <w:b/>
          <w:color w:val="000000"/>
          <w:sz w:val="28"/>
          <w:szCs w:val="28"/>
          <w:u w:val="single"/>
        </w:rPr>
        <w:t>Однако администрация Новобурасского МР не обращалась в  Арбитражный суд Саратовской области с выставлением претензий к</w:t>
      </w:r>
      <w:r w:rsidRPr="005906F5">
        <w:rPr>
          <w:rFonts w:ascii="Times New Roman" w:hAnsi="Times New Roman"/>
          <w:b/>
          <w:color w:val="000000"/>
          <w:sz w:val="28"/>
          <w:szCs w:val="28"/>
          <w:u w:val="single"/>
          <w:shd w:val="clear" w:color="auto" w:fill="FFFFFF"/>
        </w:rPr>
        <w:t xml:space="preserve"> </w:t>
      </w:r>
      <w:r w:rsidRPr="005906F5">
        <w:rPr>
          <w:rFonts w:ascii="Times New Roman" w:hAnsi="Times New Roman"/>
          <w:b/>
          <w:sz w:val="28"/>
          <w:szCs w:val="28"/>
          <w:u w:val="single"/>
          <w:shd w:val="clear" w:color="auto" w:fill="FFFFFF"/>
        </w:rPr>
        <w:t>ООО «НГ ГРУПП»</w:t>
      </w:r>
    </w:p>
    <w:p w:rsidR="007B1D8E" w:rsidRPr="005906F5" w:rsidRDefault="007B1D8E" w:rsidP="005906F5">
      <w:pPr>
        <w:pStyle w:val="ac"/>
        <w:autoSpaceDE w:val="0"/>
        <w:ind w:firstLine="567"/>
        <w:rPr>
          <w:color w:val="000000"/>
          <w:szCs w:val="28"/>
        </w:rPr>
      </w:pPr>
      <w:r w:rsidRPr="005906F5">
        <w:rPr>
          <w:color w:val="000000"/>
          <w:szCs w:val="28"/>
        </w:rPr>
        <w:t xml:space="preserve">Эти данные позволяют сделать вывод о том, что в администрации Новобурасского МР работа по взысканию пени за </w:t>
      </w:r>
      <w:r w:rsidRPr="005906F5">
        <w:rPr>
          <w:szCs w:val="28"/>
        </w:rPr>
        <w:t xml:space="preserve">просрочки исполнения </w:t>
      </w:r>
      <w:r w:rsidRPr="005906F5">
        <w:rPr>
          <w:bCs/>
          <w:color w:val="000000"/>
          <w:szCs w:val="28"/>
        </w:rPr>
        <w:t>подрядчик</w:t>
      </w:r>
      <w:r w:rsidRPr="005906F5">
        <w:rPr>
          <w:szCs w:val="28"/>
        </w:rPr>
        <w:t>ом обязатель</w:t>
      </w:r>
      <w:proofErr w:type="gramStart"/>
      <w:r w:rsidRPr="005906F5">
        <w:rPr>
          <w:szCs w:val="28"/>
        </w:rPr>
        <w:t>ств</w:t>
      </w:r>
      <w:r w:rsidRPr="005906F5">
        <w:rPr>
          <w:color w:val="000000"/>
          <w:szCs w:val="28"/>
        </w:rPr>
        <w:t xml:space="preserve"> пр</w:t>
      </w:r>
      <w:proofErr w:type="gramEnd"/>
      <w:r w:rsidRPr="005906F5">
        <w:rPr>
          <w:color w:val="000000"/>
          <w:szCs w:val="28"/>
        </w:rPr>
        <w:t xml:space="preserve">оводится не достаточно эффективно. </w:t>
      </w:r>
    </w:p>
    <w:p w:rsidR="007B1D8E" w:rsidRPr="005906F5" w:rsidRDefault="007B1D8E" w:rsidP="005906F5">
      <w:pPr>
        <w:spacing w:after="0" w:line="240" w:lineRule="auto"/>
        <w:jc w:val="both"/>
        <w:rPr>
          <w:rFonts w:ascii="Times New Roman" w:hAnsi="Times New Roman"/>
          <w:bCs/>
          <w:color w:val="000000"/>
          <w:sz w:val="28"/>
          <w:szCs w:val="28"/>
        </w:rPr>
      </w:pPr>
      <w:r w:rsidRPr="005906F5">
        <w:rPr>
          <w:rFonts w:ascii="Times New Roman" w:hAnsi="Times New Roman"/>
          <w:b/>
          <w:bCs/>
          <w:color w:val="000000"/>
          <w:sz w:val="28"/>
          <w:szCs w:val="28"/>
        </w:rPr>
        <w:t xml:space="preserve">  </w:t>
      </w:r>
      <w:r w:rsidR="00D3609B">
        <w:rPr>
          <w:rFonts w:ascii="Times New Roman" w:hAnsi="Times New Roman"/>
          <w:b/>
          <w:bCs/>
          <w:color w:val="000000"/>
          <w:sz w:val="28"/>
          <w:szCs w:val="28"/>
        </w:rPr>
        <w:t xml:space="preserve">      </w:t>
      </w:r>
      <w:r w:rsidRPr="005906F5">
        <w:rPr>
          <w:rFonts w:ascii="Times New Roman" w:hAnsi="Times New Roman"/>
          <w:bCs/>
          <w:color w:val="000000"/>
          <w:sz w:val="28"/>
          <w:szCs w:val="28"/>
        </w:rPr>
        <w:t>По результатам проверки</w:t>
      </w:r>
      <w:r w:rsidRPr="005906F5">
        <w:rPr>
          <w:rFonts w:ascii="Times New Roman" w:hAnsi="Times New Roman"/>
          <w:b/>
          <w:bCs/>
          <w:color w:val="000000"/>
          <w:sz w:val="28"/>
          <w:szCs w:val="28"/>
        </w:rPr>
        <w:t xml:space="preserve"> К</w:t>
      </w:r>
      <w:r w:rsidRPr="005906F5">
        <w:rPr>
          <w:rFonts w:ascii="Times New Roman" w:hAnsi="Times New Roman"/>
          <w:bCs/>
          <w:color w:val="000000"/>
          <w:sz w:val="28"/>
          <w:szCs w:val="28"/>
        </w:rPr>
        <w:t>онтрольно-счетная комиссия Новобурасского МР Администрации Новобурасского муниципального района Саратовской области внесла предложения</w:t>
      </w:r>
      <w:proofErr w:type="gramStart"/>
      <w:r w:rsidRPr="005906F5">
        <w:rPr>
          <w:rFonts w:ascii="Times New Roman" w:hAnsi="Times New Roman"/>
          <w:bCs/>
          <w:color w:val="000000"/>
          <w:sz w:val="28"/>
          <w:szCs w:val="28"/>
        </w:rPr>
        <w:t xml:space="preserve"> :</w:t>
      </w:r>
      <w:proofErr w:type="gramEnd"/>
    </w:p>
    <w:p w:rsidR="007B1D8E" w:rsidRPr="005906F5" w:rsidRDefault="007B1D8E" w:rsidP="005906F5">
      <w:pPr>
        <w:spacing w:after="0" w:line="240" w:lineRule="auto"/>
        <w:jc w:val="both"/>
        <w:rPr>
          <w:rFonts w:ascii="Times New Roman" w:hAnsi="Times New Roman"/>
          <w:sz w:val="28"/>
          <w:szCs w:val="28"/>
        </w:rPr>
      </w:pPr>
      <w:r w:rsidRPr="005906F5">
        <w:rPr>
          <w:rFonts w:ascii="Times New Roman" w:hAnsi="Times New Roman"/>
          <w:sz w:val="28"/>
          <w:szCs w:val="28"/>
          <w:shd w:val="clear" w:color="auto" w:fill="FFFFFF"/>
        </w:rPr>
        <w:t xml:space="preserve"> </w:t>
      </w:r>
      <w:r w:rsidRPr="005906F5">
        <w:rPr>
          <w:rFonts w:ascii="Times New Roman" w:hAnsi="Times New Roman"/>
          <w:sz w:val="28"/>
          <w:szCs w:val="28"/>
        </w:rPr>
        <w:t>- рассмотреть результаты проверки, учесть замечания и недостатки, выявленные в ходе проверки;</w:t>
      </w:r>
    </w:p>
    <w:p w:rsidR="007B1D8E" w:rsidRPr="005906F5" w:rsidRDefault="007B1D8E" w:rsidP="005906F5">
      <w:pPr>
        <w:pStyle w:val="21"/>
        <w:jc w:val="both"/>
        <w:rPr>
          <w:szCs w:val="28"/>
          <w:shd w:val="clear" w:color="auto" w:fill="FFFFFF"/>
        </w:rPr>
      </w:pPr>
      <w:r w:rsidRPr="005906F5">
        <w:rPr>
          <w:szCs w:val="28"/>
          <w:shd w:val="clear" w:color="auto" w:fill="FFFFFF"/>
        </w:rPr>
        <w:t xml:space="preserve">- принять исчерпывающие меры по устранению выявленных нарушений и недостатков и недопущению аналогичных нарушений в </w:t>
      </w:r>
      <w:proofErr w:type="gramStart"/>
      <w:r w:rsidRPr="005906F5">
        <w:rPr>
          <w:szCs w:val="28"/>
          <w:shd w:val="clear" w:color="auto" w:fill="FFFFFF"/>
        </w:rPr>
        <w:t>текущем</w:t>
      </w:r>
      <w:proofErr w:type="gramEnd"/>
      <w:r w:rsidRPr="005906F5">
        <w:rPr>
          <w:szCs w:val="28"/>
          <w:shd w:val="clear" w:color="auto" w:fill="FFFFFF"/>
        </w:rPr>
        <w:t xml:space="preserve"> и последующих годах;</w:t>
      </w:r>
    </w:p>
    <w:p w:rsidR="007B1D8E" w:rsidRPr="005906F5" w:rsidRDefault="007B1D8E" w:rsidP="005906F5">
      <w:pPr>
        <w:pStyle w:val="21"/>
        <w:jc w:val="both"/>
        <w:rPr>
          <w:szCs w:val="28"/>
          <w:shd w:val="clear" w:color="auto" w:fill="FFFFFF"/>
        </w:rPr>
      </w:pPr>
      <w:r w:rsidRPr="005906F5">
        <w:rPr>
          <w:szCs w:val="28"/>
          <w:shd w:val="clear" w:color="auto" w:fill="FFFFFF"/>
        </w:rPr>
        <w:t>- обращаться за разрешением споров в Арбитражный суд Саратовской области в соответствии с законодательством Российской Федерации;</w:t>
      </w:r>
    </w:p>
    <w:p w:rsidR="007B1D8E" w:rsidRPr="005906F5" w:rsidRDefault="007B1D8E" w:rsidP="005906F5">
      <w:pPr>
        <w:spacing w:after="0" w:line="240" w:lineRule="auto"/>
        <w:jc w:val="both"/>
        <w:rPr>
          <w:rFonts w:ascii="Times New Roman" w:hAnsi="Times New Roman"/>
          <w:sz w:val="28"/>
          <w:szCs w:val="28"/>
        </w:rPr>
      </w:pPr>
      <w:r w:rsidRPr="005906F5">
        <w:rPr>
          <w:rFonts w:ascii="Times New Roman" w:hAnsi="Times New Roman"/>
          <w:sz w:val="28"/>
          <w:szCs w:val="28"/>
        </w:rPr>
        <w:t>- привлечь к ответственности должностное лицо, допустившее нарушение сроков оплаты договоров;</w:t>
      </w:r>
    </w:p>
    <w:p w:rsidR="007B1D8E" w:rsidRPr="005906F5" w:rsidRDefault="007B1D8E" w:rsidP="005906F5">
      <w:pPr>
        <w:pStyle w:val="21"/>
        <w:jc w:val="both"/>
        <w:rPr>
          <w:szCs w:val="28"/>
        </w:rPr>
      </w:pPr>
      <w:r w:rsidRPr="005906F5">
        <w:rPr>
          <w:szCs w:val="28"/>
        </w:rPr>
        <w:t xml:space="preserve">- усилить </w:t>
      </w:r>
      <w:proofErr w:type="gramStart"/>
      <w:r w:rsidRPr="005906F5">
        <w:rPr>
          <w:szCs w:val="28"/>
        </w:rPr>
        <w:t>контроль за</w:t>
      </w:r>
      <w:proofErr w:type="gramEnd"/>
      <w:r w:rsidRPr="005906F5">
        <w:rPr>
          <w:szCs w:val="28"/>
        </w:rPr>
        <w:t xml:space="preserve"> соблюдением сроков оплаты договоров и контрактов.</w:t>
      </w:r>
    </w:p>
    <w:p w:rsidR="007B1D8E" w:rsidRPr="005906F5" w:rsidRDefault="007B1D8E" w:rsidP="005906F5">
      <w:pPr>
        <w:pStyle w:val="21"/>
        <w:ind w:firstLine="567"/>
        <w:jc w:val="both"/>
        <w:rPr>
          <w:szCs w:val="28"/>
          <w:shd w:val="clear" w:color="auto" w:fill="FFFFFF"/>
        </w:rPr>
      </w:pPr>
      <w:r w:rsidRPr="005906F5">
        <w:rPr>
          <w:szCs w:val="28"/>
          <w:shd w:val="clear" w:color="auto" w:fill="FFFFFF"/>
        </w:rPr>
        <w:t>Отчет об устранении нарушений и замечаний представлен  в Контрольно-счетную комиссию Новобурасского МР 25.03.2025 года № 15.</w:t>
      </w:r>
    </w:p>
    <w:p w:rsidR="00CC7E04" w:rsidRDefault="007406BD" w:rsidP="005906F5">
      <w:pPr>
        <w:autoSpaceDE w:val="0"/>
        <w:spacing w:after="0" w:line="240" w:lineRule="auto"/>
        <w:rPr>
          <w:rFonts w:ascii="Times New Roman" w:hAnsi="Times New Roman"/>
          <w:sz w:val="28"/>
          <w:szCs w:val="28"/>
        </w:rPr>
      </w:pPr>
      <w:r w:rsidRPr="005906F5">
        <w:rPr>
          <w:rFonts w:ascii="Times New Roman" w:hAnsi="Times New Roman"/>
          <w:sz w:val="28"/>
          <w:szCs w:val="28"/>
        </w:rPr>
        <w:t xml:space="preserve">       </w:t>
      </w:r>
      <w:r w:rsidR="00D3609B">
        <w:rPr>
          <w:rFonts w:ascii="Times New Roman" w:hAnsi="Times New Roman"/>
          <w:sz w:val="28"/>
          <w:szCs w:val="28"/>
        </w:rPr>
        <w:t xml:space="preserve"> </w:t>
      </w:r>
      <w:r w:rsidRPr="005906F5">
        <w:rPr>
          <w:rFonts w:ascii="Times New Roman" w:hAnsi="Times New Roman"/>
          <w:sz w:val="28"/>
          <w:szCs w:val="28"/>
        </w:rPr>
        <w:t>На имя руководителя учреждения выписано предписание об устранении выявленных нарушений.</w:t>
      </w:r>
    </w:p>
    <w:p w:rsidR="00562914" w:rsidRPr="005906F5" w:rsidRDefault="00562914" w:rsidP="005906F5">
      <w:pPr>
        <w:autoSpaceDE w:val="0"/>
        <w:spacing w:after="0" w:line="240" w:lineRule="auto"/>
        <w:rPr>
          <w:rFonts w:ascii="Times New Roman" w:hAnsi="Times New Roman"/>
          <w:sz w:val="28"/>
          <w:szCs w:val="28"/>
        </w:rPr>
      </w:pPr>
    </w:p>
    <w:p w:rsidR="00CC7E04" w:rsidRPr="005906F5" w:rsidRDefault="00CC7E04" w:rsidP="005906F5">
      <w:pPr>
        <w:pStyle w:val="ae"/>
        <w:spacing w:before="0" w:beforeAutospacing="0" w:after="0" w:afterAutospacing="0"/>
        <w:rPr>
          <w:rFonts w:ascii="Times New Roman" w:hAnsi="Times New Roman" w:cs="Times New Roman"/>
          <w:bCs/>
          <w:sz w:val="28"/>
          <w:szCs w:val="28"/>
          <w:u w:val="single"/>
        </w:rPr>
      </w:pPr>
      <w:r w:rsidRPr="005906F5">
        <w:rPr>
          <w:rFonts w:ascii="Times New Roman" w:hAnsi="Times New Roman" w:cs="Times New Roman"/>
          <w:bCs/>
          <w:sz w:val="28"/>
          <w:szCs w:val="28"/>
        </w:rPr>
        <w:t xml:space="preserve"> </w:t>
      </w:r>
      <w:proofErr w:type="gramStart"/>
      <w:r w:rsidR="0063101A" w:rsidRPr="005906F5">
        <w:rPr>
          <w:rFonts w:ascii="Times New Roman" w:hAnsi="Times New Roman" w:cs="Times New Roman"/>
          <w:bCs/>
          <w:sz w:val="28"/>
          <w:szCs w:val="28"/>
          <w:lang w:val="en-US"/>
        </w:rPr>
        <w:t>II</w:t>
      </w:r>
      <w:r w:rsidRPr="005906F5">
        <w:rPr>
          <w:rFonts w:ascii="Times New Roman" w:hAnsi="Times New Roman" w:cs="Times New Roman"/>
          <w:bCs/>
          <w:sz w:val="28"/>
          <w:szCs w:val="28"/>
        </w:rPr>
        <w:t xml:space="preserve"> .</w:t>
      </w:r>
      <w:proofErr w:type="gramEnd"/>
      <w:r w:rsidRPr="005906F5">
        <w:rPr>
          <w:rFonts w:ascii="Times New Roman" w:hAnsi="Times New Roman" w:cs="Times New Roman"/>
          <w:bCs/>
          <w:sz w:val="28"/>
          <w:szCs w:val="28"/>
          <w:u w:val="single"/>
        </w:rPr>
        <w:t xml:space="preserve">    Проверка реализации национальных проектов  на территории Новобурасского муниципального района Саратовской области использования бюджетных средств, направленных на реализацию муниципальной программы «Развитие образования в Новобурасском районе на 2024-2026 годы» в части создание и обеспечение </w:t>
      </w:r>
      <w:r w:rsidRPr="005906F5">
        <w:rPr>
          <w:rFonts w:ascii="Times New Roman" w:hAnsi="Times New Roman" w:cs="Times New Roman"/>
          <w:bCs/>
          <w:sz w:val="28"/>
          <w:szCs w:val="28"/>
          <w:u w:val="single"/>
        </w:rPr>
        <w:lastRenderedPageBreak/>
        <w:t>функционирования центров образования естественн</w:t>
      </w:r>
      <w:proofErr w:type="gramStart"/>
      <w:r w:rsidRPr="005906F5">
        <w:rPr>
          <w:rFonts w:ascii="Times New Roman" w:hAnsi="Times New Roman" w:cs="Times New Roman"/>
          <w:bCs/>
          <w:sz w:val="28"/>
          <w:szCs w:val="28"/>
          <w:u w:val="single"/>
        </w:rPr>
        <w:t>о-</w:t>
      </w:r>
      <w:proofErr w:type="gramEnd"/>
      <w:r w:rsidRPr="005906F5">
        <w:rPr>
          <w:rFonts w:ascii="Times New Roman" w:hAnsi="Times New Roman" w:cs="Times New Roman"/>
          <w:bCs/>
          <w:sz w:val="28"/>
          <w:szCs w:val="28"/>
          <w:u w:val="single"/>
        </w:rPr>
        <w:t xml:space="preserve"> научной и технологической направленностей и цифрового и гуманитарного профилей в общеобразовательных организациях, расположенных в сельской местности «Точка роста»</w:t>
      </w:r>
    </w:p>
    <w:p w:rsidR="00CC7E04" w:rsidRPr="005906F5" w:rsidRDefault="00CC7E04" w:rsidP="005906F5">
      <w:pPr>
        <w:pStyle w:val="ae"/>
        <w:spacing w:before="0" w:beforeAutospacing="0" w:after="0" w:afterAutospacing="0"/>
        <w:rPr>
          <w:rFonts w:ascii="Times New Roman" w:hAnsi="Times New Roman" w:cs="Times New Roman"/>
          <w:sz w:val="28"/>
          <w:szCs w:val="28"/>
        </w:rPr>
      </w:pPr>
      <w:r w:rsidRPr="005906F5">
        <w:rPr>
          <w:rFonts w:ascii="Times New Roman" w:hAnsi="Times New Roman" w:cs="Times New Roman"/>
          <w:b/>
          <w:bCs/>
          <w:sz w:val="28"/>
          <w:szCs w:val="28"/>
        </w:rPr>
        <w:t xml:space="preserve"> </w:t>
      </w:r>
      <w:r w:rsidR="00562914">
        <w:rPr>
          <w:rFonts w:ascii="Times New Roman" w:hAnsi="Times New Roman" w:cs="Times New Roman"/>
          <w:b/>
          <w:bCs/>
          <w:sz w:val="28"/>
          <w:szCs w:val="28"/>
        </w:rPr>
        <w:t xml:space="preserve">       </w:t>
      </w:r>
      <w:r w:rsidRPr="005906F5">
        <w:rPr>
          <w:rFonts w:ascii="Times New Roman" w:hAnsi="Times New Roman" w:cs="Times New Roman"/>
          <w:bCs/>
          <w:sz w:val="28"/>
          <w:szCs w:val="28"/>
        </w:rPr>
        <w:t>По результатам контрольного мероприятия выявлены следующие нарушения и недостатки</w:t>
      </w:r>
    </w:p>
    <w:p w:rsidR="00CC7E04" w:rsidRPr="005906F5" w:rsidRDefault="00CC7E04" w:rsidP="00562914">
      <w:pPr>
        <w:shd w:val="clear" w:color="auto" w:fill="FFFFFF"/>
        <w:spacing w:after="0" w:line="240" w:lineRule="auto"/>
        <w:jc w:val="both"/>
        <w:rPr>
          <w:rFonts w:ascii="Times New Roman" w:hAnsi="Times New Roman"/>
          <w:color w:val="000000"/>
          <w:sz w:val="28"/>
          <w:szCs w:val="28"/>
          <w:lang w:eastAsia="ru-RU"/>
        </w:rPr>
      </w:pPr>
      <w:r w:rsidRPr="005906F5">
        <w:rPr>
          <w:rFonts w:ascii="Times New Roman" w:hAnsi="Times New Roman"/>
          <w:sz w:val="28"/>
          <w:szCs w:val="28"/>
        </w:rPr>
        <w:t xml:space="preserve"> </w:t>
      </w:r>
      <w:r w:rsidR="00562914">
        <w:rPr>
          <w:rFonts w:ascii="Times New Roman" w:hAnsi="Times New Roman"/>
          <w:sz w:val="28"/>
          <w:szCs w:val="28"/>
        </w:rPr>
        <w:t xml:space="preserve">      </w:t>
      </w:r>
      <w:r w:rsidRPr="005906F5">
        <w:rPr>
          <w:rFonts w:ascii="Times New Roman" w:hAnsi="Times New Roman"/>
          <w:color w:val="000000"/>
          <w:sz w:val="28"/>
          <w:szCs w:val="28"/>
          <w:lang w:eastAsia="ru-RU"/>
        </w:rPr>
        <w:t>В ходе контрольного мероприятия нарушений расходования средств за счет субсидии, не установлено.</w:t>
      </w:r>
    </w:p>
    <w:p w:rsidR="00CC7E04" w:rsidRPr="005906F5" w:rsidRDefault="00CC7E04" w:rsidP="005906F5">
      <w:pPr>
        <w:shd w:val="clear" w:color="auto" w:fill="FFFFFF"/>
        <w:spacing w:after="0" w:line="240" w:lineRule="auto"/>
        <w:ind w:firstLine="567"/>
        <w:jc w:val="both"/>
        <w:rPr>
          <w:rFonts w:ascii="Times New Roman" w:hAnsi="Times New Roman"/>
          <w:sz w:val="28"/>
          <w:szCs w:val="28"/>
        </w:rPr>
      </w:pPr>
      <w:r w:rsidRPr="005906F5">
        <w:rPr>
          <w:rFonts w:ascii="Times New Roman" w:hAnsi="Times New Roman"/>
          <w:sz w:val="28"/>
          <w:szCs w:val="28"/>
          <w:shd w:val="clear" w:color="auto" w:fill="FFFFFF"/>
        </w:rPr>
        <w:t xml:space="preserve">- При проверке карточек-справок, в которых регистрируются справочные сведения о заработной плате работников учреждения, установлено не корректное заполнение формы карточки-справки (ф.0504417). </w:t>
      </w:r>
      <w:r w:rsidRPr="005906F5">
        <w:rPr>
          <w:rFonts w:ascii="Times New Roman" w:hAnsi="Times New Roman"/>
          <w:i/>
          <w:iCs/>
          <w:sz w:val="28"/>
          <w:szCs w:val="28"/>
          <w:shd w:val="clear" w:color="auto" w:fill="FFFFFF"/>
        </w:rPr>
        <w:t xml:space="preserve">Не везде заполнены следующие обязательные реквизиты: </w:t>
      </w:r>
      <w:r w:rsidRPr="005906F5">
        <w:rPr>
          <w:rFonts w:ascii="Times New Roman" w:hAnsi="Times New Roman"/>
          <w:i/>
          <w:iCs/>
          <w:sz w:val="28"/>
          <w:szCs w:val="28"/>
          <w:u w:val="single"/>
          <w:shd w:val="clear" w:color="auto" w:fill="FFFFFF"/>
        </w:rPr>
        <w:t>Не везде заполнены следующие обязательные реквизиты: табельный номер, квалификация, образование, в сведениях об использовании отпусков не проставлены дата и номер приказов, в разделе о приеме на работу указывается только дата приема, а номер приказа отсутствует, стаж работы не везде проставлен корректно.</w:t>
      </w:r>
    </w:p>
    <w:p w:rsidR="00CC7E04" w:rsidRPr="005906F5" w:rsidRDefault="00CC7E04" w:rsidP="005906F5">
      <w:pPr>
        <w:spacing w:after="0" w:line="240" w:lineRule="auto"/>
        <w:ind w:firstLine="709"/>
        <w:jc w:val="both"/>
        <w:rPr>
          <w:rFonts w:ascii="Times New Roman" w:hAnsi="Times New Roman"/>
          <w:sz w:val="28"/>
          <w:szCs w:val="28"/>
        </w:rPr>
      </w:pPr>
      <w:proofErr w:type="gramStart"/>
      <w:r w:rsidRPr="005906F5">
        <w:rPr>
          <w:rFonts w:ascii="Times New Roman" w:hAnsi="Times New Roman"/>
          <w:sz w:val="28"/>
          <w:szCs w:val="28"/>
        </w:rPr>
        <w:t>-</w:t>
      </w:r>
      <w:r w:rsidR="00562914">
        <w:rPr>
          <w:rFonts w:ascii="Times New Roman" w:hAnsi="Times New Roman"/>
          <w:sz w:val="28"/>
          <w:szCs w:val="28"/>
        </w:rPr>
        <w:t xml:space="preserve"> </w:t>
      </w:r>
      <w:r w:rsidRPr="005906F5">
        <w:rPr>
          <w:rFonts w:ascii="Times New Roman" w:hAnsi="Times New Roman"/>
          <w:sz w:val="28"/>
          <w:szCs w:val="28"/>
        </w:rPr>
        <w:t xml:space="preserve">В ходе проверки выявлено, что Приказом №5лс от 01.02.24г. принят на должность педагога дополнительного образования </w:t>
      </w:r>
      <w:proofErr w:type="spellStart"/>
      <w:r w:rsidRPr="005906F5">
        <w:rPr>
          <w:rFonts w:ascii="Times New Roman" w:hAnsi="Times New Roman"/>
          <w:sz w:val="28"/>
          <w:szCs w:val="28"/>
        </w:rPr>
        <w:t>естественно-научной</w:t>
      </w:r>
      <w:proofErr w:type="spellEnd"/>
      <w:r w:rsidRPr="005906F5">
        <w:rPr>
          <w:rFonts w:ascii="Times New Roman" w:hAnsi="Times New Roman"/>
          <w:sz w:val="28"/>
          <w:szCs w:val="28"/>
        </w:rPr>
        <w:t xml:space="preserve"> и технологической направленности «Точка роста» на базе МОУ «СОШ с. </w:t>
      </w:r>
      <w:proofErr w:type="spellStart"/>
      <w:r w:rsidRPr="005906F5">
        <w:rPr>
          <w:rFonts w:ascii="Times New Roman" w:hAnsi="Times New Roman"/>
          <w:sz w:val="28"/>
          <w:szCs w:val="28"/>
        </w:rPr>
        <w:t>Аряш</w:t>
      </w:r>
      <w:proofErr w:type="spellEnd"/>
      <w:r w:rsidRPr="005906F5">
        <w:rPr>
          <w:rFonts w:ascii="Times New Roman" w:hAnsi="Times New Roman"/>
          <w:sz w:val="28"/>
          <w:szCs w:val="28"/>
        </w:rPr>
        <w:t xml:space="preserve">» </w:t>
      </w:r>
      <w:proofErr w:type="spellStart"/>
      <w:r w:rsidRPr="005906F5">
        <w:rPr>
          <w:rFonts w:ascii="Times New Roman" w:hAnsi="Times New Roman"/>
          <w:sz w:val="28"/>
          <w:szCs w:val="28"/>
        </w:rPr>
        <w:t>Альменов</w:t>
      </w:r>
      <w:proofErr w:type="spellEnd"/>
      <w:r w:rsidRPr="005906F5">
        <w:rPr>
          <w:rFonts w:ascii="Times New Roman" w:hAnsi="Times New Roman"/>
          <w:sz w:val="28"/>
          <w:szCs w:val="28"/>
        </w:rPr>
        <w:t xml:space="preserve"> Н.М. на 0,25 ставки с 01.02.24г.  Однако, на основании Приказа №2лс  от 01.01.24г. Утверждена тарификация сотрудников центра «Точка роста» с 01.01.24г. в состав которой уже входит </w:t>
      </w:r>
      <w:proofErr w:type="spellStart"/>
      <w:r w:rsidRPr="005906F5">
        <w:rPr>
          <w:rFonts w:ascii="Times New Roman" w:hAnsi="Times New Roman"/>
          <w:sz w:val="28"/>
          <w:szCs w:val="28"/>
        </w:rPr>
        <w:t>Альменов</w:t>
      </w:r>
      <w:proofErr w:type="spellEnd"/>
      <w:proofErr w:type="gramEnd"/>
      <w:r w:rsidRPr="005906F5">
        <w:rPr>
          <w:rFonts w:ascii="Times New Roman" w:hAnsi="Times New Roman"/>
          <w:sz w:val="28"/>
          <w:szCs w:val="28"/>
        </w:rPr>
        <w:t xml:space="preserve"> Н.М. с итоговым денежным довол</w:t>
      </w:r>
      <w:r w:rsidR="00562914">
        <w:rPr>
          <w:rFonts w:ascii="Times New Roman" w:hAnsi="Times New Roman"/>
          <w:sz w:val="28"/>
          <w:szCs w:val="28"/>
        </w:rPr>
        <w:t>ьствием в сумме 8275,0 рублей (</w:t>
      </w:r>
      <w:r w:rsidRPr="005906F5">
        <w:rPr>
          <w:rFonts w:ascii="Times New Roman" w:hAnsi="Times New Roman"/>
          <w:sz w:val="28"/>
          <w:szCs w:val="28"/>
        </w:rPr>
        <w:t>0,25 ставки)</w:t>
      </w:r>
    </w:p>
    <w:p w:rsidR="00CC7E04" w:rsidRPr="005906F5" w:rsidRDefault="00CC7E04" w:rsidP="005906F5">
      <w:pPr>
        <w:spacing w:after="0" w:line="240" w:lineRule="auto"/>
        <w:ind w:firstLine="709"/>
        <w:jc w:val="both"/>
        <w:rPr>
          <w:rFonts w:ascii="Times New Roman" w:hAnsi="Times New Roman"/>
          <w:sz w:val="28"/>
          <w:szCs w:val="28"/>
        </w:rPr>
      </w:pPr>
      <w:r w:rsidRPr="005906F5">
        <w:rPr>
          <w:rFonts w:ascii="Times New Roman" w:hAnsi="Times New Roman"/>
          <w:sz w:val="28"/>
          <w:szCs w:val="28"/>
        </w:rPr>
        <w:t xml:space="preserve">После проверки карточки-справки по </w:t>
      </w:r>
      <w:proofErr w:type="spellStart"/>
      <w:r w:rsidRPr="005906F5">
        <w:rPr>
          <w:rFonts w:ascii="Times New Roman" w:hAnsi="Times New Roman"/>
          <w:sz w:val="28"/>
          <w:szCs w:val="28"/>
        </w:rPr>
        <w:t>Альменову</w:t>
      </w:r>
      <w:proofErr w:type="spellEnd"/>
      <w:r w:rsidRPr="005906F5">
        <w:rPr>
          <w:rFonts w:ascii="Times New Roman" w:hAnsi="Times New Roman"/>
          <w:sz w:val="28"/>
          <w:szCs w:val="28"/>
        </w:rPr>
        <w:t xml:space="preserve"> Н.М. выяснилось, что зачислений за январь 2024 года ему не производилось по « Точке роста».</w:t>
      </w:r>
    </w:p>
    <w:p w:rsidR="00CC7E04" w:rsidRPr="005906F5" w:rsidRDefault="00CC7E04" w:rsidP="005906F5">
      <w:pPr>
        <w:spacing w:after="0" w:line="240" w:lineRule="auto"/>
        <w:ind w:firstLine="567"/>
        <w:jc w:val="both"/>
        <w:rPr>
          <w:rFonts w:ascii="Times New Roman" w:eastAsia="Batang" w:hAnsi="Times New Roman"/>
          <w:i/>
          <w:kern w:val="2"/>
          <w:sz w:val="28"/>
          <w:szCs w:val="28"/>
          <w:u w:val="single"/>
        </w:rPr>
      </w:pPr>
      <w:r w:rsidRPr="005906F5">
        <w:rPr>
          <w:rFonts w:ascii="Times New Roman" w:hAnsi="Times New Roman"/>
          <w:sz w:val="28"/>
          <w:szCs w:val="28"/>
        </w:rPr>
        <w:t>-</w:t>
      </w:r>
      <w:r w:rsidRPr="005906F5">
        <w:rPr>
          <w:rFonts w:ascii="Times New Roman" w:hAnsi="Times New Roman"/>
          <w:i/>
          <w:sz w:val="28"/>
          <w:szCs w:val="28"/>
          <w:u w:val="single"/>
        </w:rPr>
        <w:t xml:space="preserve"> Контрольно-счетной комиссией Новобурасского МР выявлено, что по </w:t>
      </w:r>
      <w:r w:rsidRPr="005906F5">
        <w:rPr>
          <w:rFonts w:ascii="Times New Roman" w:hAnsi="Times New Roman"/>
          <w:bCs/>
          <w:i/>
          <w:sz w:val="28"/>
          <w:szCs w:val="28"/>
          <w:u w:val="single"/>
        </w:rPr>
        <w:t xml:space="preserve">МОУ «СОШ </w:t>
      </w:r>
      <w:r w:rsidRPr="005906F5">
        <w:rPr>
          <w:rFonts w:ascii="Times New Roman" w:eastAsia="Batang" w:hAnsi="Times New Roman"/>
          <w:i/>
          <w:kern w:val="2"/>
          <w:sz w:val="28"/>
          <w:szCs w:val="28"/>
          <w:u w:val="single"/>
        </w:rPr>
        <w:t xml:space="preserve">№1 р.п. Новые Бурасы» «Точка роста» прописана и рассчитана только в общем списке тарификации сотрудников, однако, в штатном расписании не прописано ( В тарификации указано, что «Точка роста» имеет 3 ставки, из которых 0,5- педагог-организатор и 2,5 ставки </w:t>
      </w:r>
      <w:proofErr w:type="gramStart"/>
      <w:r w:rsidRPr="005906F5">
        <w:rPr>
          <w:rFonts w:ascii="Times New Roman" w:eastAsia="Batang" w:hAnsi="Times New Roman"/>
          <w:i/>
          <w:kern w:val="2"/>
          <w:sz w:val="28"/>
          <w:szCs w:val="28"/>
          <w:u w:val="single"/>
        </w:rPr>
        <w:t>–п</w:t>
      </w:r>
      <w:proofErr w:type="gramEnd"/>
      <w:r w:rsidRPr="005906F5">
        <w:rPr>
          <w:rFonts w:ascii="Times New Roman" w:eastAsia="Batang" w:hAnsi="Times New Roman"/>
          <w:i/>
          <w:kern w:val="2"/>
          <w:sz w:val="28"/>
          <w:szCs w:val="28"/>
          <w:u w:val="single"/>
        </w:rPr>
        <w:t>едагоги дополнительного образования и  фонд заработной платы составляет 138 153,0 рублей).</w:t>
      </w:r>
    </w:p>
    <w:p w:rsidR="00CC7E04" w:rsidRPr="005906F5" w:rsidRDefault="00CC7E04" w:rsidP="005906F5">
      <w:pPr>
        <w:spacing w:after="0" w:line="240" w:lineRule="auto"/>
        <w:ind w:firstLine="567"/>
        <w:jc w:val="both"/>
        <w:rPr>
          <w:rFonts w:ascii="Times New Roman" w:eastAsia="Batang" w:hAnsi="Times New Roman"/>
          <w:kern w:val="2"/>
          <w:sz w:val="28"/>
          <w:szCs w:val="28"/>
        </w:rPr>
      </w:pPr>
      <w:r w:rsidRPr="005906F5">
        <w:rPr>
          <w:rFonts w:ascii="Times New Roman" w:eastAsia="Batang" w:hAnsi="Times New Roman"/>
          <w:kern w:val="2"/>
          <w:sz w:val="28"/>
          <w:szCs w:val="28"/>
        </w:rPr>
        <w:t>По акту проверки Контрольно-счетной комиссией были внесены предложения:</w:t>
      </w:r>
    </w:p>
    <w:p w:rsidR="00CC7E04" w:rsidRPr="005906F5" w:rsidRDefault="00CC7E04" w:rsidP="005906F5">
      <w:pPr>
        <w:pStyle w:val="ac"/>
        <w:shd w:val="clear" w:color="auto" w:fill="FFFFFF"/>
        <w:ind w:firstLine="567"/>
        <w:rPr>
          <w:rFonts w:eastAsia="Calibri"/>
          <w:color w:val="000000"/>
          <w:szCs w:val="28"/>
          <w:shd w:val="clear" w:color="auto" w:fill="FFFFFF"/>
        </w:rPr>
      </w:pPr>
      <w:r w:rsidRPr="005906F5">
        <w:rPr>
          <w:rFonts w:eastAsia="Calibri"/>
          <w:color w:val="000000"/>
          <w:szCs w:val="28"/>
          <w:shd w:val="clear" w:color="auto" w:fill="FFFFFF"/>
        </w:rPr>
        <w:t>При ведении бухгалтерского учета  МУ «ЦБ управления образования администрации Новобурасского муниципального района Саратовской области» соблюдать:</w:t>
      </w:r>
    </w:p>
    <w:p w:rsidR="00CC7E04" w:rsidRPr="005906F5" w:rsidRDefault="00CC7E04" w:rsidP="005906F5">
      <w:pPr>
        <w:pStyle w:val="ac"/>
        <w:shd w:val="clear" w:color="auto" w:fill="FFFFFF"/>
        <w:rPr>
          <w:rFonts w:eastAsia="Calibri"/>
          <w:color w:val="000000"/>
          <w:szCs w:val="28"/>
          <w:shd w:val="clear" w:color="auto" w:fill="FFFFFF"/>
        </w:rPr>
      </w:pPr>
      <w:r w:rsidRPr="005906F5">
        <w:rPr>
          <w:rFonts w:eastAsia="Calibri"/>
          <w:color w:val="000000"/>
          <w:szCs w:val="28"/>
          <w:shd w:val="clear" w:color="auto" w:fill="FFFFFF"/>
        </w:rPr>
        <w:t>- Федеральный закон №402-ФЗ «О бухгалтерском учете» от 06.12.2011г.;</w:t>
      </w:r>
    </w:p>
    <w:p w:rsidR="00CC7E04" w:rsidRPr="005906F5" w:rsidRDefault="00CC7E04" w:rsidP="005906F5">
      <w:pPr>
        <w:spacing w:after="0" w:line="240" w:lineRule="auto"/>
        <w:jc w:val="both"/>
        <w:rPr>
          <w:rFonts w:ascii="Times New Roman" w:hAnsi="Times New Roman"/>
          <w:b/>
          <w:bCs/>
          <w:color w:val="000000"/>
          <w:sz w:val="28"/>
          <w:szCs w:val="28"/>
        </w:rPr>
      </w:pPr>
      <w:r w:rsidRPr="005906F5">
        <w:rPr>
          <w:rFonts w:ascii="Times New Roman" w:hAnsi="Times New Roman"/>
          <w:b/>
          <w:bCs/>
          <w:color w:val="000000"/>
          <w:sz w:val="28"/>
          <w:szCs w:val="28"/>
        </w:rPr>
        <w:t xml:space="preserve">- </w:t>
      </w:r>
      <w:r w:rsidRPr="005906F5">
        <w:rPr>
          <w:rFonts w:ascii="Times New Roman" w:hAnsi="Times New Roman"/>
          <w:bCs/>
          <w:color w:val="000000"/>
          <w:sz w:val="28"/>
          <w:szCs w:val="28"/>
        </w:rPr>
        <w:t xml:space="preserve">Прописать в штатном расписании </w:t>
      </w:r>
      <w:r w:rsidRPr="005906F5">
        <w:rPr>
          <w:rFonts w:ascii="Times New Roman" w:hAnsi="Times New Roman"/>
          <w:bCs/>
          <w:sz w:val="28"/>
          <w:szCs w:val="28"/>
        </w:rPr>
        <w:t xml:space="preserve">МОУ «СОШ </w:t>
      </w:r>
      <w:r w:rsidRPr="005906F5">
        <w:rPr>
          <w:rFonts w:ascii="Times New Roman" w:eastAsia="Batang" w:hAnsi="Times New Roman"/>
          <w:kern w:val="2"/>
          <w:sz w:val="28"/>
          <w:szCs w:val="28"/>
        </w:rPr>
        <w:t>№1 р.п. Новые Бурасы» отдельно центр «Точку роста».</w:t>
      </w:r>
    </w:p>
    <w:p w:rsidR="00CC7E04" w:rsidRPr="005906F5" w:rsidRDefault="00CC7E04" w:rsidP="005906F5">
      <w:pPr>
        <w:spacing w:after="0" w:line="240" w:lineRule="auto"/>
        <w:jc w:val="both"/>
        <w:rPr>
          <w:rFonts w:ascii="Times New Roman" w:hAnsi="Times New Roman"/>
          <w:sz w:val="28"/>
          <w:szCs w:val="28"/>
        </w:rPr>
      </w:pPr>
      <w:r w:rsidRPr="005906F5">
        <w:rPr>
          <w:rFonts w:ascii="Times New Roman" w:hAnsi="Times New Roman"/>
          <w:sz w:val="28"/>
          <w:szCs w:val="28"/>
        </w:rPr>
        <w:t>- рассмотреть результаты проверки, учесть замечания и недостатки, выявленные в ходе проверки;</w:t>
      </w:r>
    </w:p>
    <w:p w:rsidR="00CC7E04" w:rsidRPr="005906F5" w:rsidRDefault="00CC7E04" w:rsidP="005906F5">
      <w:pPr>
        <w:pStyle w:val="21"/>
        <w:jc w:val="both"/>
        <w:rPr>
          <w:szCs w:val="28"/>
          <w:shd w:val="clear" w:color="auto" w:fill="FFFFFF"/>
        </w:rPr>
      </w:pPr>
      <w:r w:rsidRPr="005906F5">
        <w:rPr>
          <w:szCs w:val="28"/>
          <w:shd w:val="clear" w:color="auto" w:fill="FFFFFF"/>
        </w:rPr>
        <w:t xml:space="preserve">- принять исчерпывающие меры по устранению выявленных нарушений и недостатков и недопущению аналогичных нарушений в </w:t>
      </w:r>
      <w:proofErr w:type="gramStart"/>
      <w:r w:rsidRPr="005906F5">
        <w:rPr>
          <w:szCs w:val="28"/>
          <w:shd w:val="clear" w:color="auto" w:fill="FFFFFF"/>
        </w:rPr>
        <w:t>текущем</w:t>
      </w:r>
      <w:proofErr w:type="gramEnd"/>
      <w:r w:rsidRPr="005906F5">
        <w:rPr>
          <w:szCs w:val="28"/>
          <w:shd w:val="clear" w:color="auto" w:fill="FFFFFF"/>
        </w:rPr>
        <w:t xml:space="preserve"> и последующих годах.</w:t>
      </w:r>
    </w:p>
    <w:p w:rsidR="00CC7E04" w:rsidRPr="005906F5" w:rsidRDefault="00CC7E04" w:rsidP="005906F5">
      <w:pPr>
        <w:pStyle w:val="21"/>
        <w:jc w:val="both"/>
        <w:rPr>
          <w:szCs w:val="28"/>
          <w:shd w:val="clear" w:color="auto" w:fill="FFFFFF"/>
        </w:rPr>
      </w:pPr>
      <w:r w:rsidRPr="005906F5">
        <w:rPr>
          <w:szCs w:val="28"/>
          <w:shd w:val="clear" w:color="auto" w:fill="FFFFFF"/>
        </w:rPr>
        <w:t>Отчет об устранении нарушений и замечаний предоставлен в Контрольно-счетную комиссию Новобурасского МР  26.07.2025 года.</w:t>
      </w:r>
    </w:p>
    <w:p w:rsidR="00CC7E04" w:rsidRPr="005906F5" w:rsidRDefault="0063101A" w:rsidP="005906F5">
      <w:pPr>
        <w:widowControl w:val="0"/>
        <w:suppressAutoHyphens/>
        <w:spacing w:after="0" w:line="240" w:lineRule="auto"/>
        <w:rPr>
          <w:rFonts w:ascii="Times New Roman" w:hAnsi="Times New Roman"/>
          <w:spacing w:val="-2"/>
          <w:sz w:val="28"/>
          <w:szCs w:val="28"/>
          <w:u w:val="single"/>
        </w:rPr>
      </w:pPr>
      <w:r w:rsidRPr="005906F5">
        <w:rPr>
          <w:rFonts w:ascii="Times New Roman" w:hAnsi="Times New Roman"/>
          <w:sz w:val="28"/>
          <w:szCs w:val="28"/>
          <w:lang w:val="en-US"/>
        </w:rPr>
        <w:lastRenderedPageBreak/>
        <w:t>III</w:t>
      </w:r>
      <w:r w:rsidRPr="005906F5">
        <w:rPr>
          <w:rFonts w:ascii="Times New Roman" w:hAnsi="Times New Roman"/>
          <w:sz w:val="28"/>
          <w:szCs w:val="28"/>
        </w:rPr>
        <w:t xml:space="preserve">. </w:t>
      </w:r>
      <w:r w:rsidR="00CC7E04" w:rsidRPr="005906F5">
        <w:rPr>
          <w:rFonts w:ascii="Times New Roman" w:hAnsi="Times New Roman"/>
          <w:sz w:val="28"/>
          <w:szCs w:val="28"/>
        </w:rPr>
        <w:t xml:space="preserve">  «</w:t>
      </w:r>
      <w:r w:rsidR="00CC7E04" w:rsidRPr="005906F5">
        <w:rPr>
          <w:rFonts w:ascii="Times New Roman" w:hAnsi="Times New Roman"/>
          <w:b/>
          <w:spacing w:val="-2"/>
          <w:sz w:val="28"/>
          <w:szCs w:val="28"/>
        </w:rPr>
        <w:t xml:space="preserve"> </w:t>
      </w:r>
      <w:r w:rsidR="00CC7E04" w:rsidRPr="005906F5">
        <w:rPr>
          <w:rFonts w:ascii="Times New Roman" w:hAnsi="Times New Roman"/>
          <w:spacing w:val="-2"/>
          <w:sz w:val="28"/>
          <w:szCs w:val="28"/>
          <w:u w:val="single"/>
        </w:rPr>
        <w:t>Аудит соблюдения установленного порядка управления и  распоряжения, эффективность использования имущества казны, находящегося собственности администрации Белоярского сельского поселения Новобурасского  района за 2024 год и текущий  период 2025 года</w:t>
      </w:r>
      <w:r w:rsidR="00CC7E04" w:rsidRPr="005906F5">
        <w:rPr>
          <w:rFonts w:ascii="Times New Roman" w:hAnsi="Times New Roman"/>
          <w:sz w:val="28"/>
          <w:szCs w:val="28"/>
          <w:u w:val="single"/>
        </w:rPr>
        <w:t xml:space="preserve">» </w:t>
      </w:r>
    </w:p>
    <w:p w:rsidR="00CC7E04" w:rsidRPr="005906F5" w:rsidRDefault="00562914" w:rsidP="005906F5">
      <w:pPr>
        <w:pStyle w:val="ae"/>
        <w:spacing w:before="0" w:beforeAutospacing="0" w:after="0" w:afterAutospacing="0"/>
        <w:rPr>
          <w:rFonts w:ascii="Times New Roman" w:hAnsi="Times New Roman" w:cs="Times New Roman"/>
          <w:bCs/>
          <w:sz w:val="28"/>
          <w:szCs w:val="28"/>
        </w:rPr>
      </w:pPr>
      <w:r>
        <w:rPr>
          <w:rFonts w:ascii="Times New Roman" w:hAnsi="Times New Roman" w:cs="Times New Roman"/>
          <w:bCs/>
          <w:sz w:val="28"/>
          <w:szCs w:val="28"/>
        </w:rPr>
        <w:t xml:space="preserve">         </w:t>
      </w:r>
      <w:r w:rsidR="00CC7E04" w:rsidRPr="005906F5">
        <w:rPr>
          <w:rFonts w:ascii="Times New Roman" w:hAnsi="Times New Roman" w:cs="Times New Roman"/>
          <w:bCs/>
          <w:sz w:val="28"/>
          <w:szCs w:val="28"/>
        </w:rPr>
        <w:t>По результатам контрольного мероприятия выявлены следующие нарушения и недостатки</w:t>
      </w:r>
    </w:p>
    <w:p w:rsidR="00CC7E04" w:rsidRPr="005906F5" w:rsidRDefault="00CC7E04" w:rsidP="005906F5">
      <w:pPr>
        <w:widowControl w:val="0"/>
        <w:suppressAutoHyphens/>
        <w:overflowPunct w:val="0"/>
        <w:autoSpaceDE w:val="0"/>
        <w:autoSpaceDN w:val="0"/>
        <w:adjustRightInd w:val="0"/>
        <w:spacing w:after="0" w:line="240" w:lineRule="auto"/>
        <w:ind w:firstLine="720"/>
        <w:jc w:val="both"/>
        <w:textAlignment w:val="baseline"/>
        <w:rPr>
          <w:rFonts w:ascii="Times New Roman" w:hAnsi="Times New Roman"/>
          <w:bCs/>
          <w:sz w:val="28"/>
          <w:szCs w:val="28"/>
        </w:rPr>
      </w:pPr>
      <w:r w:rsidRPr="005906F5">
        <w:rPr>
          <w:rFonts w:ascii="Times New Roman" w:hAnsi="Times New Roman"/>
          <w:bCs/>
          <w:sz w:val="28"/>
          <w:szCs w:val="28"/>
        </w:rPr>
        <w:t xml:space="preserve">1. В нарушение абзаца 2 пункта 2 Приказа №424. Администрацией </w:t>
      </w:r>
      <w:proofErr w:type="spellStart"/>
      <w:r w:rsidRPr="005906F5">
        <w:rPr>
          <w:rFonts w:ascii="Times New Roman" w:hAnsi="Times New Roman"/>
          <w:bCs/>
          <w:sz w:val="28"/>
          <w:szCs w:val="28"/>
        </w:rPr>
        <w:t>Белоярсого</w:t>
      </w:r>
      <w:proofErr w:type="spellEnd"/>
      <w:r w:rsidRPr="005906F5">
        <w:rPr>
          <w:rFonts w:ascii="Times New Roman" w:hAnsi="Times New Roman"/>
          <w:bCs/>
          <w:sz w:val="28"/>
          <w:szCs w:val="28"/>
        </w:rPr>
        <w:t xml:space="preserve"> сельского поселения минимальный размер стоимости </w:t>
      </w:r>
      <w:proofErr w:type="gramStart"/>
      <w:r w:rsidRPr="005906F5">
        <w:rPr>
          <w:rFonts w:ascii="Times New Roman" w:hAnsi="Times New Roman"/>
          <w:bCs/>
          <w:sz w:val="28"/>
          <w:szCs w:val="28"/>
        </w:rPr>
        <w:t>муниципального имущества, подлежащего отражению в Реестре муниципальной собственности не утвержден</w:t>
      </w:r>
      <w:proofErr w:type="gramEnd"/>
      <w:r w:rsidRPr="005906F5">
        <w:rPr>
          <w:rFonts w:ascii="Times New Roman" w:hAnsi="Times New Roman"/>
          <w:bCs/>
          <w:sz w:val="28"/>
          <w:szCs w:val="28"/>
        </w:rPr>
        <w:t>.</w:t>
      </w:r>
    </w:p>
    <w:p w:rsidR="00CC7E04" w:rsidRPr="005906F5" w:rsidRDefault="00CC7E04" w:rsidP="005906F5">
      <w:pPr>
        <w:pStyle w:val="af1"/>
        <w:ind w:firstLine="567"/>
        <w:jc w:val="both"/>
        <w:rPr>
          <w:rFonts w:ascii="Times New Roman" w:hAnsi="Times New Roman"/>
          <w:sz w:val="28"/>
          <w:szCs w:val="28"/>
        </w:rPr>
      </w:pPr>
      <w:r w:rsidRPr="005906F5">
        <w:rPr>
          <w:rFonts w:ascii="Times New Roman" w:hAnsi="Times New Roman"/>
          <w:bCs/>
          <w:sz w:val="28"/>
          <w:szCs w:val="28"/>
        </w:rPr>
        <w:t xml:space="preserve">2. Ведение Реестра муниципального имущества осуществляется в </w:t>
      </w:r>
      <w:r w:rsidRPr="005906F5">
        <w:rPr>
          <w:rFonts w:ascii="Times New Roman" w:hAnsi="Times New Roman"/>
          <w:sz w:val="28"/>
          <w:szCs w:val="28"/>
        </w:rPr>
        <w:t>Реестры  на бумажных и электронных носителях, специализированные программные средства для ведения Реестра отсутствуют. Способ ведения реестра определяется уполномоченным органом самостоятельно.</w:t>
      </w:r>
    </w:p>
    <w:p w:rsidR="00CC7E04" w:rsidRPr="005906F5" w:rsidRDefault="00CC7E04" w:rsidP="005906F5">
      <w:pPr>
        <w:widowControl w:val="0"/>
        <w:suppressAutoHyphens/>
        <w:overflowPunct w:val="0"/>
        <w:autoSpaceDE w:val="0"/>
        <w:autoSpaceDN w:val="0"/>
        <w:adjustRightInd w:val="0"/>
        <w:spacing w:after="0" w:line="240" w:lineRule="auto"/>
        <w:ind w:firstLine="720"/>
        <w:jc w:val="both"/>
        <w:textAlignment w:val="baseline"/>
        <w:rPr>
          <w:rFonts w:ascii="Times New Roman" w:hAnsi="Times New Roman"/>
          <w:bCs/>
          <w:sz w:val="28"/>
          <w:szCs w:val="28"/>
        </w:rPr>
      </w:pPr>
      <w:r w:rsidRPr="005906F5">
        <w:rPr>
          <w:rFonts w:ascii="Times New Roman" w:hAnsi="Times New Roman"/>
          <w:bCs/>
          <w:sz w:val="28"/>
          <w:szCs w:val="28"/>
        </w:rPr>
        <w:t>3. В результате проверки полноты и правильности заполнения Реестра установлено, что администрацией Белоярского сельского поселения информация об объектах недвижимости внесена не в полном объеме.</w:t>
      </w:r>
    </w:p>
    <w:p w:rsidR="00CC7E04" w:rsidRPr="005906F5" w:rsidRDefault="00CC7E04" w:rsidP="005906F5">
      <w:pPr>
        <w:spacing w:after="0" w:line="240" w:lineRule="auto"/>
        <w:jc w:val="both"/>
        <w:rPr>
          <w:rFonts w:ascii="Times New Roman" w:hAnsi="Times New Roman"/>
          <w:sz w:val="28"/>
          <w:szCs w:val="28"/>
        </w:rPr>
      </w:pPr>
      <w:r w:rsidRPr="005906F5">
        <w:rPr>
          <w:rFonts w:ascii="Times New Roman" w:hAnsi="Times New Roman"/>
          <w:bCs/>
          <w:sz w:val="28"/>
          <w:szCs w:val="28"/>
        </w:rPr>
        <w:t xml:space="preserve">        4.</w:t>
      </w:r>
      <w:r w:rsidRPr="005906F5">
        <w:rPr>
          <w:rFonts w:ascii="Times New Roman" w:hAnsi="Times New Roman"/>
          <w:sz w:val="28"/>
          <w:szCs w:val="28"/>
        </w:rPr>
        <w:t xml:space="preserve"> Администрацией Белоярского сельского поселения Новобурасского муниципального района в реестре муниципального имущества некорректно отражена стоимость недвижимого имущества, указанного в разделе 1, Таблицы №2, что противоречит обоснованности данных в соответствии п. 8  Приказа №424.      </w:t>
      </w:r>
    </w:p>
    <w:p w:rsidR="00CC7E04" w:rsidRPr="005906F5" w:rsidRDefault="00CC7E04" w:rsidP="005906F5">
      <w:pPr>
        <w:spacing w:after="0" w:line="240" w:lineRule="auto"/>
        <w:jc w:val="both"/>
        <w:rPr>
          <w:rFonts w:ascii="Times New Roman" w:hAnsi="Times New Roman"/>
          <w:sz w:val="28"/>
          <w:szCs w:val="28"/>
        </w:rPr>
      </w:pPr>
      <w:r w:rsidRPr="005906F5">
        <w:rPr>
          <w:rFonts w:ascii="Times New Roman" w:hAnsi="Times New Roman"/>
          <w:sz w:val="28"/>
          <w:szCs w:val="28"/>
        </w:rPr>
        <w:t>В результате чего сведения о количестве, стоимости и иных сопутствующих данных об имуществе, составляющим казну в Реестре муниципального имущества отражены с нарушениями и не соответствуют данным бухгалтерского учета, что приводит к искажению информации об активах объекта контроля</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5. </w:t>
      </w:r>
      <w:r w:rsidRPr="005906F5">
        <w:rPr>
          <w:rFonts w:ascii="Times New Roman" w:hAnsi="Times New Roman"/>
          <w:sz w:val="28"/>
          <w:szCs w:val="28"/>
        </w:rPr>
        <w:t xml:space="preserve">Администрацией Белоярского сельского поселения в нарушение порядка ведения Реестра в реестре муниципального имущества не отражены объекты, указанные в пунктах </w:t>
      </w:r>
      <w:r w:rsidRPr="005906F5">
        <w:rPr>
          <w:rFonts w:ascii="Times New Roman" w:hAnsi="Times New Roman"/>
          <w:color w:val="000000" w:themeColor="text1"/>
          <w:sz w:val="28"/>
          <w:szCs w:val="28"/>
        </w:rPr>
        <w:t>1-59 таблицы №3.</w:t>
      </w:r>
    </w:p>
    <w:p w:rsidR="00CC7E04" w:rsidRPr="005906F5" w:rsidRDefault="00CC7E04"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6. Государственная регистрация прав на недвижимое имущество произведена не в полном объеме, чем нарушены требования статьи 131 ГК РФ, статьи 1 Закона №218-ФЗ.  </w:t>
      </w:r>
    </w:p>
    <w:p w:rsidR="00CC7E04" w:rsidRPr="005906F5" w:rsidRDefault="00CC7E04" w:rsidP="005906F5">
      <w:pPr>
        <w:spacing w:after="0" w:line="240" w:lineRule="auto"/>
        <w:jc w:val="both"/>
        <w:rPr>
          <w:rFonts w:ascii="Times New Roman" w:hAnsi="Times New Roman"/>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 xml:space="preserve">7.  </w:t>
      </w:r>
      <w:proofErr w:type="gramStart"/>
      <w:r w:rsidRPr="005906F5">
        <w:rPr>
          <w:rFonts w:ascii="Times New Roman" w:hAnsi="Times New Roman"/>
          <w:sz w:val="28"/>
          <w:szCs w:val="28"/>
        </w:rPr>
        <w:t>В нарушение части 1 статьи 13 Федерального закона № 402-ФЗ, пункта 141 Инструкции по применению Единого плана счетов бухгалтерского 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 157н администрация поселения не отразила на соответствующем счете  бюджетном учете и бюджетной отчетности по состоянию</w:t>
      </w:r>
      <w:proofErr w:type="gramEnd"/>
      <w:r w:rsidRPr="005906F5">
        <w:rPr>
          <w:rFonts w:ascii="Times New Roman" w:hAnsi="Times New Roman"/>
          <w:sz w:val="28"/>
          <w:szCs w:val="28"/>
        </w:rPr>
        <w:t xml:space="preserve"> </w:t>
      </w:r>
      <w:proofErr w:type="gramStart"/>
      <w:r w:rsidRPr="005906F5">
        <w:rPr>
          <w:rFonts w:ascii="Times New Roman" w:hAnsi="Times New Roman"/>
          <w:sz w:val="28"/>
          <w:szCs w:val="28"/>
        </w:rPr>
        <w:t xml:space="preserve">на 01.06.2025 в составе муниципальной казны  Белоярского муниципального образования Новобурасского муниципального района на соответствующих счетах аналитического учета </w:t>
      </w:r>
      <w:proofErr w:type="spellStart"/>
      <w:r w:rsidRPr="005906F5">
        <w:rPr>
          <w:rFonts w:ascii="Times New Roman" w:hAnsi="Times New Roman"/>
          <w:sz w:val="28"/>
          <w:szCs w:val="28"/>
        </w:rPr>
        <w:t>Непроизведенные</w:t>
      </w:r>
      <w:proofErr w:type="spellEnd"/>
      <w:r w:rsidRPr="005906F5">
        <w:rPr>
          <w:rFonts w:ascii="Times New Roman" w:hAnsi="Times New Roman"/>
          <w:sz w:val="28"/>
          <w:szCs w:val="28"/>
        </w:rPr>
        <w:t xml:space="preserve"> активы, составляющие казну» земельные участки, находящиеся в собственности Белоярского сельского поселения Новобурасского муниципального района, о чем сделаны записи в Едином государственном реестре недвижимости (далее - ЕГРН) В нарушение части 1 статьи 13 Федерального закона № 402-ФЗ, пункта 141 </w:t>
      </w:r>
      <w:r w:rsidRPr="005906F5">
        <w:rPr>
          <w:rFonts w:ascii="Times New Roman" w:hAnsi="Times New Roman"/>
          <w:sz w:val="28"/>
          <w:szCs w:val="28"/>
        </w:rPr>
        <w:lastRenderedPageBreak/>
        <w:t>Инструкции по применению Единого плана счетов</w:t>
      </w:r>
      <w:proofErr w:type="gramEnd"/>
      <w:r w:rsidRPr="005906F5">
        <w:rPr>
          <w:rFonts w:ascii="Times New Roman" w:hAnsi="Times New Roman"/>
          <w:sz w:val="28"/>
          <w:szCs w:val="28"/>
        </w:rPr>
        <w:t xml:space="preserve"> </w:t>
      </w:r>
      <w:proofErr w:type="gramStart"/>
      <w:r w:rsidRPr="005906F5">
        <w:rPr>
          <w:rFonts w:ascii="Times New Roman" w:hAnsi="Times New Roman"/>
          <w:sz w:val="28"/>
          <w:szCs w:val="28"/>
        </w:rPr>
        <w:t>бухгалтерского 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 157н администрация поселения не отразила на соответствующем счете  бюджетном учете и бюджетной отчетности по состоянию на 01.06.2025 в составе муниципальной казны Белоярского муниципального образования Новобурасского муниципального района на соответствующих счетах аналитического учета</w:t>
      </w:r>
      <w:proofErr w:type="gramEnd"/>
      <w:r w:rsidRPr="005906F5">
        <w:rPr>
          <w:rFonts w:ascii="Times New Roman" w:hAnsi="Times New Roman"/>
          <w:sz w:val="28"/>
          <w:szCs w:val="28"/>
        </w:rPr>
        <w:t xml:space="preserve"> </w:t>
      </w:r>
      <w:proofErr w:type="spellStart"/>
      <w:proofErr w:type="gramStart"/>
      <w:r w:rsidRPr="005906F5">
        <w:rPr>
          <w:rFonts w:ascii="Times New Roman" w:hAnsi="Times New Roman"/>
          <w:sz w:val="28"/>
          <w:szCs w:val="28"/>
        </w:rPr>
        <w:t>Непроизведенные</w:t>
      </w:r>
      <w:proofErr w:type="spellEnd"/>
      <w:r w:rsidRPr="005906F5">
        <w:rPr>
          <w:rFonts w:ascii="Times New Roman" w:hAnsi="Times New Roman"/>
          <w:sz w:val="28"/>
          <w:szCs w:val="28"/>
        </w:rPr>
        <w:t xml:space="preserve"> активы, составляющие казну» земельные участки, находящиеся в собственности Белоярского сельского поселения Новобурасского муниципального района, о чем сделаны записи в Едином государственном реестре недвижимости (далее - ЕГРН), которое привело к искажению информации об обязательствах и финансовом результате в Балансе (ф. 0503130) за 2024 год, включаемом в соответствии с пунктом 3 статьи 264.1 БК РФ в состав бюджетной отчетности, искажены показатели в</w:t>
      </w:r>
      <w:proofErr w:type="gramEnd"/>
      <w:r w:rsidRPr="005906F5">
        <w:rPr>
          <w:rFonts w:ascii="Times New Roman" w:hAnsi="Times New Roman"/>
          <w:sz w:val="28"/>
          <w:szCs w:val="28"/>
        </w:rPr>
        <w:t xml:space="preserve"> </w:t>
      </w:r>
      <w:proofErr w:type="gramStart"/>
      <w:r w:rsidRPr="005906F5">
        <w:rPr>
          <w:rFonts w:ascii="Times New Roman" w:hAnsi="Times New Roman"/>
          <w:sz w:val="28"/>
          <w:szCs w:val="28"/>
        </w:rPr>
        <w:t>графах</w:t>
      </w:r>
      <w:proofErr w:type="gramEnd"/>
      <w:r w:rsidRPr="005906F5">
        <w:rPr>
          <w:rFonts w:ascii="Times New Roman" w:hAnsi="Times New Roman"/>
          <w:sz w:val="28"/>
          <w:szCs w:val="28"/>
        </w:rPr>
        <w:t xml:space="preserve"> 6 и 8 по коду строк:</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sz w:val="28"/>
          <w:szCs w:val="28"/>
        </w:rPr>
        <w:t>- 570 «Финансовый результат  экономического субъекта на 639427,65 рублей</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8</w:t>
      </w:r>
      <w:r w:rsidRPr="005906F5">
        <w:rPr>
          <w:rFonts w:ascii="Times New Roman" w:hAnsi="Times New Roman"/>
          <w:b/>
          <w:bCs/>
          <w:sz w:val="28"/>
          <w:szCs w:val="28"/>
        </w:rPr>
        <w:t xml:space="preserve">.  </w:t>
      </w:r>
      <w:r w:rsidRPr="005906F5">
        <w:rPr>
          <w:rFonts w:ascii="Times New Roman" w:hAnsi="Times New Roman"/>
          <w:bCs/>
          <w:sz w:val="28"/>
          <w:szCs w:val="28"/>
        </w:rPr>
        <w:t>Объектом контроля в нарушение п.1 распоряжения Правительства РФ от 12.10.2020 №2645-р не утверждена 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В целях устранения, выявленных в ходе проверки нарушений, причин и условий им способствовавших, а также недопущению их впредь специалистом </w:t>
      </w:r>
      <w:r w:rsidR="00562914">
        <w:rPr>
          <w:rFonts w:ascii="Times New Roman" w:hAnsi="Times New Roman"/>
          <w:bCs/>
          <w:sz w:val="28"/>
          <w:szCs w:val="28"/>
        </w:rPr>
        <w:t xml:space="preserve">     </w:t>
      </w:r>
      <w:r w:rsidRPr="005906F5">
        <w:rPr>
          <w:rFonts w:ascii="Times New Roman" w:hAnsi="Times New Roman"/>
          <w:bCs/>
          <w:sz w:val="28"/>
          <w:szCs w:val="28"/>
        </w:rPr>
        <w:t>Контрольно-счетной комиссии  предложено (рекомендовано):</w:t>
      </w:r>
    </w:p>
    <w:p w:rsidR="00CC7E04" w:rsidRPr="005906F5" w:rsidRDefault="0056291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Pr>
          <w:rFonts w:ascii="Times New Roman" w:hAnsi="Times New Roman"/>
          <w:bCs/>
          <w:sz w:val="28"/>
          <w:szCs w:val="28"/>
        </w:rPr>
        <w:t xml:space="preserve">    </w:t>
      </w:r>
      <w:proofErr w:type="gramStart"/>
      <w:r w:rsidR="00CC7E04" w:rsidRPr="005906F5">
        <w:rPr>
          <w:rFonts w:ascii="Times New Roman" w:hAnsi="Times New Roman"/>
          <w:bCs/>
          <w:sz w:val="28"/>
          <w:szCs w:val="28"/>
        </w:rPr>
        <w:t>администрации поселения необходимо осуществить исправления в бюджетном учете ошибок прошлых лет в соответствии с требованиями единой методологии бюджетного учета и бюджетной отчетности с предоставлением отчетности Сведений об изменении остатков валюты баланса (ф. 0503173), в которых отразить информацию об исправлении субъектами учета ошибок прошлых лет с кодом причины изменения вступительного баланса «07» -исправление ошибок прошлых лет по результатам внешнего (внутреннего) государственного</w:t>
      </w:r>
      <w:proofErr w:type="gramEnd"/>
      <w:r w:rsidR="00CC7E04" w:rsidRPr="005906F5">
        <w:rPr>
          <w:rFonts w:ascii="Times New Roman" w:hAnsi="Times New Roman"/>
          <w:bCs/>
          <w:sz w:val="28"/>
          <w:szCs w:val="28"/>
        </w:rPr>
        <w:t xml:space="preserve"> (муниципального) контроля</w:t>
      </w:r>
      <w:proofErr w:type="gramStart"/>
      <w:r w:rsidR="00CC7E04" w:rsidRPr="005906F5">
        <w:rPr>
          <w:rFonts w:ascii="Times New Roman" w:hAnsi="Times New Roman"/>
          <w:bCs/>
          <w:sz w:val="28"/>
          <w:szCs w:val="28"/>
        </w:rPr>
        <w:t xml:space="preserve"> ;</w:t>
      </w:r>
      <w:proofErr w:type="gramEnd"/>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рассмотреть вопрос о привлечении к дисциплинарной ответственности должностных лиц, допустивших невыполнение требований действующего законодательства и нормативных актов;</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привести в соответствие с требованиями единой методологии бюджетного учета и бюджетной отчетности организацию и ведение бюджетного учета земельных участков как находящихся в собственности поселения, так и государственная собственность на которые не разграничена, вовлекаемых уполномоченными органами местного самоуправления в хозяйственный оборот, сведения о которых внесены в ЕГРН, а именно:</w:t>
      </w:r>
    </w:p>
    <w:p w:rsidR="00CC7E04" w:rsidRPr="005906F5" w:rsidRDefault="0056291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Pr>
          <w:rFonts w:ascii="Times New Roman" w:hAnsi="Times New Roman"/>
          <w:bCs/>
          <w:sz w:val="28"/>
          <w:szCs w:val="28"/>
        </w:rPr>
        <w:t xml:space="preserve">    </w:t>
      </w:r>
      <w:r w:rsidR="00CC7E04" w:rsidRPr="005906F5">
        <w:rPr>
          <w:rFonts w:ascii="Times New Roman" w:hAnsi="Times New Roman"/>
          <w:bCs/>
          <w:sz w:val="28"/>
          <w:szCs w:val="28"/>
        </w:rPr>
        <w:t xml:space="preserve">провести инвентаризацию </w:t>
      </w:r>
      <w:proofErr w:type="spellStart"/>
      <w:r w:rsidR="00CC7E04" w:rsidRPr="005906F5">
        <w:rPr>
          <w:rFonts w:ascii="Times New Roman" w:hAnsi="Times New Roman"/>
          <w:bCs/>
          <w:sz w:val="28"/>
          <w:szCs w:val="28"/>
        </w:rPr>
        <w:t>непроизведенных</w:t>
      </w:r>
      <w:proofErr w:type="spellEnd"/>
      <w:r w:rsidR="00CC7E04" w:rsidRPr="005906F5">
        <w:rPr>
          <w:rFonts w:ascii="Times New Roman" w:hAnsi="Times New Roman"/>
          <w:bCs/>
          <w:sz w:val="28"/>
          <w:szCs w:val="28"/>
        </w:rPr>
        <w:t xml:space="preserve"> активов (</w:t>
      </w:r>
      <w:proofErr w:type="spellStart"/>
      <w:r w:rsidR="00CC7E04" w:rsidRPr="005906F5">
        <w:rPr>
          <w:rFonts w:ascii="Times New Roman" w:hAnsi="Times New Roman"/>
          <w:bCs/>
          <w:sz w:val="28"/>
          <w:szCs w:val="28"/>
        </w:rPr>
        <w:t>земельныхучастков</w:t>
      </w:r>
      <w:proofErr w:type="spellEnd"/>
      <w:r w:rsidR="00CC7E04" w:rsidRPr="005906F5">
        <w:rPr>
          <w:rFonts w:ascii="Times New Roman" w:hAnsi="Times New Roman"/>
          <w:bCs/>
          <w:sz w:val="28"/>
          <w:szCs w:val="28"/>
        </w:rPr>
        <w:t xml:space="preserve">), обеспечивающую достоверность данных бюджетного учета и бюджетной отчетности (отражение в бюджетном учете и бюджетной отчетности информации, </w:t>
      </w:r>
      <w:r w:rsidR="00CC7E04" w:rsidRPr="005906F5">
        <w:rPr>
          <w:rFonts w:ascii="Times New Roman" w:hAnsi="Times New Roman"/>
          <w:bCs/>
          <w:sz w:val="28"/>
          <w:szCs w:val="28"/>
        </w:rPr>
        <w:lastRenderedPageBreak/>
        <w:t xml:space="preserve">не содержащей существенных ошибок и искажений, позволяющей ее пользователям положиться на нее, как </w:t>
      </w:r>
      <w:proofErr w:type="gramStart"/>
      <w:r w:rsidR="00CC7E04" w:rsidRPr="005906F5">
        <w:rPr>
          <w:rFonts w:ascii="Times New Roman" w:hAnsi="Times New Roman"/>
          <w:bCs/>
          <w:sz w:val="28"/>
          <w:szCs w:val="28"/>
        </w:rPr>
        <w:t>на</w:t>
      </w:r>
      <w:proofErr w:type="gramEnd"/>
      <w:r w:rsidR="00CC7E04" w:rsidRPr="005906F5">
        <w:rPr>
          <w:rFonts w:ascii="Times New Roman" w:hAnsi="Times New Roman"/>
          <w:bCs/>
          <w:sz w:val="28"/>
          <w:szCs w:val="28"/>
        </w:rPr>
        <w:t xml:space="preserve"> правдивую);</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в соответствии с пунктом 2 Приказа №424 установить размер стоимости движимого имущества, находящегося в муниципальной собственности, являющего объектами учета в Реестре муниципального имущества;</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 xml:space="preserve">включить в Реестр муниципального имущества объекты имущества администрации Белоярского сельского </w:t>
      </w:r>
      <w:proofErr w:type="gramStart"/>
      <w:r w:rsidRPr="005906F5">
        <w:rPr>
          <w:rFonts w:ascii="Times New Roman" w:hAnsi="Times New Roman"/>
          <w:bCs/>
          <w:sz w:val="28"/>
          <w:szCs w:val="28"/>
        </w:rPr>
        <w:t>поселения</w:t>
      </w:r>
      <w:proofErr w:type="gramEnd"/>
      <w:r w:rsidRPr="005906F5">
        <w:rPr>
          <w:rFonts w:ascii="Times New Roman" w:hAnsi="Times New Roman"/>
          <w:bCs/>
          <w:sz w:val="28"/>
          <w:szCs w:val="28"/>
        </w:rPr>
        <w:t xml:space="preserve"> не учтенные в Реестре;</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учитываемые объекты имущества в составе казны отражать в бюджетном учете с указанием соответствующего реестрового номера в реестре государственного (муниципального) имущества п. 11 Приказ Минфина России от 15 июня 2021 г. N84н "Об утверждении федерального стандарта бухгалтерского учета государственных финансов "Государственная (муниципальная) казна");</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установить распорядительным документом условия и сроки сверки между данными о муниципальном имуществе балансодержателей и данными Реестра;</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разместить в удобном доступе актуальную редакцию Порядка учета муниципального имущества и иные нормативные правовые акты, регламентирующие порядок управления и распоряжения муниципальным имуществом, переданным муниципальным учреждениям в оперативное управление, во вкладке официального сайта Администрации Новобурасского муниципального района сельского поселения в це</w:t>
      </w:r>
      <w:r w:rsidR="00562914">
        <w:rPr>
          <w:rFonts w:ascii="Times New Roman" w:hAnsi="Times New Roman"/>
          <w:bCs/>
          <w:sz w:val="28"/>
          <w:szCs w:val="28"/>
        </w:rPr>
        <w:t>лях ознакомления</w:t>
      </w:r>
      <w:r w:rsidRPr="005906F5">
        <w:rPr>
          <w:rFonts w:ascii="Times New Roman" w:hAnsi="Times New Roman"/>
          <w:bCs/>
          <w:sz w:val="28"/>
          <w:szCs w:val="28"/>
        </w:rPr>
        <w:t>;</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обеспечить качественное ведение Реестра муниципального имущества, в том числе полноту и достоверность информационной системы;</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в 2025 году провести сплошную сверку данных Реестра муниципального имущества с данными бухгалтерского учета муниципальных учреждений (установив график сверки);</w:t>
      </w:r>
    </w:p>
    <w:p w:rsidR="00CC7E04" w:rsidRPr="005906F5" w:rsidRDefault="00CC7E0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r w:rsidRPr="005906F5">
        <w:rPr>
          <w:rFonts w:ascii="Times New Roman" w:hAnsi="Times New Roman"/>
          <w:bCs/>
          <w:sz w:val="28"/>
          <w:szCs w:val="28"/>
        </w:rPr>
        <w:t xml:space="preserve"> </w:t>
      </w:r>
      <w:r w:rsidR="00562914">
        <w:rPr>
          <w:rFonts w:ascii="Times New Roman" w:hAnsi="Times New Roman"/>
          <w:bCs/>
          <w:sz w:val="28"/>
          <w:szCs w:val="28"/>
        </w:rPr>
        <w:t xml:space="preserve">    </w:t>
      </w:r>
      <w:r w:rsidRPr="005906F5">
        <w:rPr>
          <w:rFonts w:ascii="Times New Roman" w:hAnsi="Times New Roman"/>
          <w:bCs/>
          <w:sz w:val="28"/>
          <w:szCs w:val="28"/>
        </w:rPr>
        <w:t>усилить контроль (расширить перечень объектов инвентаризации) за сохранностью муниципального имущества и использованием его назначению.</w:t>
      </w:r>
    </w:p>
    <w:p w:rsidR="00064344" w:rsidRPr="005906F5" w:rsidRDefault="00064344" w:rsidP="005906F5">
      <w:pPr>
        <w:pStyle w:val="21"/>
        <w:jc w:val="both"/>
        <w:rPr>
          <w:szCs w:val="28"/>
          <w:shd w:val="clear" w:color="auto" w:fill="FFFFFF"/>
        </w:rPr>
      </w:pPr>
      <w:r w:rsidRPr="005906F5">
        <w:rPr>
          <w:szCs w:val="28"/>
          <w:shd w:val="clear" w:color="auto" w:fill="FFFFFF"/>
        </w:rPr>
        <w:t>Отчет об устранении нарушений и замечаний предоставлен в Контрольно-счетную комиссию Новобурасского МР  16.07.2025 года за № 247.</w:t>
      </w:r>
    </w:p>
    <w:p w:rsidR="00064344" w:rsidRPr="005906F5" w:rsidRDefault="00064344" w:rsidP="005906F5">
      <w:pPr>
        <w:widowControl w:val="0"/>
        <w:suppressAutoHyphens/>
        <w:overflowPunct w:val="0"/>
        <w:autoSpaceDE w:val="0"/>
        <w:autoSpaceDN w:val="0"/>
        <w:adjustRightInd w:val="0"/>
        <w:spacing w:after="0" w:line="240" w:lineRule="auto"/>
        <w:jc w:val="both"/>
        <w:textAlignment w:val="baseline"/>
        <w:rPr>
          <w:rFonts w:ascii="Times New Roman" w:hAnsi="Times New Roman"/>
          <w:bCs/>
          <w:sz w:val="28"/>
          <w:szCs w:val="28"/>
        </w:rPr>
      </w:pPr>
    </w:p>
    <w:p w:rsidR="00064344" w:rsidRPr="005906F5" w:rsidRDefault="00064344" w:rsidP="00562914">
      <w:pPr>
        <w:pStyle w:val="ConsNonformat"/>
        <w:widowControl/>
        <w:numPr>
          <w:ilvl w:val="0"/>
          <w:numId w:val="45"/>
        </w:numPr>
        <w:tabs>
          <w:tab w:val="left" w:pos="0"/>
          <w:tab w:val="left" w:pos="9180"/>
        </w:tabs>
        <w:ind w:left="0" w:right="0" w:firstLine="0"/>
        <w:jc w:val="both"/>
        <w:rPr>
          <w:rFonts w:ascii="Times New Roman" w:hAnsi="Times New Roman" w:cs="Times New Roman"/>
          <w:sz w:val="28"/>
          <w:szCs w:val="28"/>
        </w:rPr>
      </w:pPr>
      <w:r w:rsidRPr="005906F5">
        <w:rPr>
          <w:rFonts w:ascii="Times New Roman" w:hAnsi="Times New Roman" w:cs="Times New Roman"/>
          <w:color w:val="000000"/>
          <w:sz w:val="28"/>
          <w:szCs w:val="28"/>
        </w:rPr>
        <w:t>«</w:t>
      </w:r>
      <w:r w:rsidRPr="005906F5">
        <w:rPr>
          <w:rFonts w:ascii="Times New Roman" w:hAnsi="Times New Roman" w:cs="Times New Roman"/>
          <w:sz w:val="28"/>
          <w:szCs w:val="28"/>
        </w:rPr>
        <w:t>Проверка реализации национальных проектов на территории  Новобурасского муниципального района Саратовской области использования бюджетных средств, направленных на реализацию муниципальной программы «Развитие культуры в Новобурасском районе на 2024-2026 годы» в части развития учреждений культурн</w:t>
      </w:r>
      <w:proofErr w:type="gramStart"/>
      <w:r w:rsidRPr="005906F5">
        <w:rPr>
          <w:rFonts w:ascii="Times New Roman" w:hAnsi="Times New Roman" w:cs="Times New Roman"/>
          <w:sz w:val="28"/>
          <w:szCs w:val="28"/>
        </w:rPr>
        <w:t>о-</w:t>
      </w:r>
      <w:proofErr w:type="gramEnd"/>
      <w:r w:rsidRPr="005906F5">
        <w:rPr>
          <w:rFonts w:ascii="Times New Roman" w:hAnsi="Times New Roman" w:cs="Times New Roman"/>
          <w:sz w:val="28"/>
          <w:szCs w:val="28"/>
        </w:rPr>
        <w:t xml:space="preserve"> </w:t>
      </w:r>
      <w:proofErr w:type="spellStart"/>
      <w:r w:rsidRPr="005906F5">
        <w:rPr>
          <w:rFonts w:ascii="Times New Roman" w:hAnsi="Times New Roman" w:cs="Times New Roman"/>
          <w:sz w:val="28"/>
          <w:szCs w:val="28"/>
        </w:rPr>
        <w:t>досугового</w:t>
      </w:r>
      <w:proofErr w:type="spellEnd"/>
      <w:r w:rsidRPr="005906F5">
        <w:rPr>
          <w:rFonts w:ascii="Times New Roman" w:hAnsi="Times New Roman" w:cs="Times New Roman"/>
          <w:sz w:val="28"/>
          <w:szCs w:val="28"/>
        </w:rPr>
        <w:t xml:space="preserve"> типа (создание и модернизация учреждений культурно - </w:t>
      </w:r>
      <w:proofErr w:type="spellStart"/>
      <w:r w:rsidRPr="005906F5">
        <w:rPr>
          <w:rFonts w:ascii="Times New Roman" w:hAnsi="Times New Roman" w:cs="Times New Roman"/>
          <w:sz w:val="28"/>
          <w:szCs w:val="28"/>
        </w:rPr>
        <w:t>досугового</w:t>
      </w:r>
      <w:proofErr w:type="spellEnd"/>
      <w:r w:rsidRPr="005906F5">
        <w:rPr>
          <w:rFonts w:ascii="Times New Roman" w:hAnsi="Times New Roman" w:cs="Times New Roman"/>
          <w:sz w:val="28"/>
          <w:szCs w:val="28"/>
        </w:rPr>
        <w:t xml:space="preserve"> типа) выполнения работ по капитальному ремонту объекта капитального строительства в сфере культуры здание СДК с. </w:t>
      </w:r>
      <w:proofErr w:type="spellStart"/>
      <w:r w:rsidRPr="005906F5">
        <w:rPr>
          <w:rFonts w:ascii="Times New Roman" w:hAnsi="Times New Roman" w:cs="Times New Roman"/>
          <w:sz w:val="28"/>
          <w:szCs w:val="28"/>
        </w:rPr>
        <w:t>Аряш</w:t>
      </w:r>
      <w:proofErr w:type="spellEnd"/>
      <w:r w:rsidRPr="005906F5">
        <w:rPr>
          <w:rFonts w:ascii="Times New Roman" w:hAnsi="Times New Roman" w:cs="Times New Roman"/>
          <w:sz w:val="28"/>
          <w:szCs w:val="28"/>
        </w:rPr>
        <w:t>.</w:t>
      </w:r>
    </w:p>
    <w:p w:rsidR="00064344" w:rsidRPr="005906F5" w:rsidRDefault="00064344" w:rsidP="005906F5">
      <w:pPr>
        <w:autoSpaceDE w:val="0"/>
        <w:spacing w:after="0" w:line="240" w:lineRule="auto"/>
        <w:rPr>
          <w:rFonts w:ascii="Times New Roman" w:hAnsi="Times New Roman"/>
          <w:color w:val="000000"/>
          <w:sz w:val="28"/>
          <w:szCs w:val="28"/>
          <w:u w:val="single"/>
          <w:lang w:eastAsia="ru-RU"/>
        </w:rPr>
      </w:pPr>
      <w:r w:rsidRPr="005906F5">
        <w:rPr>
          <w:rFonts w:ascii="Times New Roman" w:hAnsi="Times New Roman"/>
          <w:color w:val="000000"/>
          <w:sz w:val="28"/>
          <w:szCs w:val="28"/>
          <w:lang w:eastAsia="ru-RU"/>
        </w:rPr>
        <w:t xml:space="preserve">В ходе контрольного мероприятия нарушений расходования средств за счет субсидии, </w:t>
      </w:r>
      <w:r w:rsidRPr="005906F5">
        <w:rPr>
          <w:rFonts w:ascii="Times New Roman" w:hAnsi="Times New Roman"/>
          <w:color w:val="000000"/>
          <w:sz w:val="28"/>
          <w:szCs w:val="28"/>
          <w:u w:val="single"/>
          <w:lang w:eastAsia="ru-RU"/>
        </w:rPr>
        <w:t>не установлено.</w:t>
      </w:r>
    </w:p>
    <w:p w:rsidR="00447587" w:rsidRPr="005906F5" w:rsidRDefault="00447587" w:rsidP="005906F5">
      <w:pPr>
        <w:autoSpaceDE w:val="0"/>
        <w:spacing w:after="0" w:line="240" w:lineRule="auto"/>
        <w:rPr>
          <w:rFonts w:ascii="Times New Roman" w:hAnsi="Times New Roman"/>
          <w:color w:val="000000"/>
          <w:sz w:val="28"/>
          <w:szCs w:val="28"/>
          <w:u w:val="single"/>
          <w:lang w:eastAsia="ru-RU"/>
        </w:rPr>
      </w:pPr>
    </w:p>
    <w:p w:rsidR="00447587" w:rsidRPr="005906F5" w:rsidRDefault="00447587" w:rsidP="00562914">
      <w:pPr>
        <w:pStyle w:val="a3"/>
        <w:numPr>
          <w:ilvl w:val="0"/>
          <w:numId w:val="45"/>
        </w:numPr>
        <w:tabs>
          <w:tab w:val="left" w:pos="3261"/>
        </w:tabs>
        <w:spacing w:after="0" w:line="240" w:lineRule="auto"/>
        <w:ind w:left="0" w:firstLine="0"/>
        <w:jc w:val="both"/>
        <w:rPr>
          <w:rFonts w:ascii="Times New Roman" w:hAnsi="Times New Roman"/>
          <w:sz w:val="28"/>
          <w:szCs w:val="28"/>
        </w:rPr>
      </w:pPr>
      <w:r w:rsidRPr="005906F5">
        <w:rPr>
          <w:rFonts w:ascii="Times New Roman" w:hAnsi="Times New Roman"/>
          <w:bCs/>
          <w:sz w:val="28"/>
          <w:szCs w:val="28"/>
        </w:rPr>
        <w:t xml:space="preserve">«Проверка реализации национальных проектов  на территории Новобурасского муниципального района Саратовской области использования бюджетных средств, направленных на реализацию муниципальной </w:t>
      </w:r>
      <w:r w:rsidRPr="005906F5">
        <w:rPr>
          <w:rFonts w:ascii="Times New Roman" w:hAnsi="Times New Roman"/>
          <w:bCs/>
          <w:sz w:val="28"/>
          <w:szCs w:val="28"/>
        </w:rPr>
        <w:lastRenderedPageBreak/>
        <w:t>программы «Развитие образования в Новобурасском районе на 2023-2025 годы» в части  цифровой образовательной среды.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p w:rsidR="00447587" w:rsidRPr="005906F5" w:rsidRDefault="00562914" w:rsidP="00562914">
      <w:pPr>
        <w:pStyle w:val="ae"/>
        <w:spacing w:before="0" w:beforeAutospacing="0" w:after="0" w:afterAutospacing="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447587" w:rsidRPr="005906F5">
        <w:rPr>
          <w:rFonts w:ascii="Times New Roman" w:hAnsi="Times New Roman" w:cs="Times New Roman"/>
          <w:bCs/>
          <w:sz w:val="28"/>
          <w:szCs w:val="28"/>
        </w:rPr>
        <w:t xml:space="preserve">По результатам контрольного мероприятия выявлены следующие </w:t>
      </w:r>
      <w:r w:rsidR="008117AE" w:rsidRPr="005906F5">
        <w:rPr>
          <w:rFonts w:ascii="Times New Roman" w:hAnsi="Times New Roman" w:cs="Times New Roman"/>
          <w:bCs/>
          <w:sz w:val="28"/>
          <w:szCs w:val="28"/>
        </w:rPr>
        <w:t>замечания</w:t>
      </w:r>
      <w:r w:rsidR="00447587" w:rsidRPr="005906F5">
        <w:rPr>
          <w:rFonts w:ascii="Times New Roman" w:hAnsi="Times New Roman" w:cs="Times New Roman"/>
          <w:bCs/>
          <w:sz w:val="28"/>
          <w:szCs w:val="28"/>
        </w:rPr>
        <w:t xml:space="preserve"> и недостатки:</w:t>
      </w:r>
    </w:p>
    <w:p w:rsidR="008117AE" w:rsidRPr="005906F5" w:rsidRDefault="008117AE" w:rsidP="00562914">
      <w:pPr>
        <w:shd w:val="clear" w:color="auto" w:fill="FFFFFF"/>
        <w:spacing w:after="0" w:line="240" w:lineRule="auto"/>
        <w:jc w:val="both"/>
        <w:rPr>
          <w:rFonts w:ascii="Times New Roman" w:hAnsi="Times New Roman"/>
          <w:color w:val="000000"/>
          <w:sz w:val="28"/>
          <w:szCs w:val="28"/>
          <w:lang w:eastAsia="ru-RU"/>
        </w:rPr>
      </w:pPr>
      <w:r w:rsidRPr="005906F5">
        <w:rPr>
          <w:rFonts w:ascii="Times New Roman" w:hAnsi="Times New Roman"/>
          <w:color w:val="000000"/>
          <w:sz w:val="28"/>
          <w:szCs w:val="28"/>
          <w:lang w:eastAsia="ru-RU"/>
        </w:rPr>
        <w:t>-  В ходе контрольного мероприятия нарушений расходования средств за счет субсидии, не установлено.</w:t>
      </w:r>
    </w:p>
    <w:p w:rsidR="008117AE" w:rsidRPr="005906F5" w:rsidRDefault="008117AE" w:rsidP="005906F5">
      <w:pPr>
        <w:spacing w:after="0" w:line="240" w:lineRule="auto"/>
        <w:jc w:val="both"/>
        <w:rPr>
          <w:rFonts w:ascii="Times New Roman" w:hAnsi="Times New Roman"/>
          <w:bCs/>
          <w:color w:val="000000"/>
          <w:sz w:val="28"/>
          <w:szCs w:val="28"/>
          <w:lang w:eastAsia="ru-RU"/>
        </w:rPr>
      </w:pPr>
      <w:r w:rsidRPr="005906F5">
        <w:rPr>
          <w:rFonts w:ascii="Times New Roman" w:hAnsi="Times New Roman"/>
          <w:sz w:val="28"/>
          <w:szCs w:val="28"/>
        </w:rPr>
        <w:t>-</w:t>
      </w:r>
      <w:r w:rsidR="00D3609B">
        <w:rPr>
          <w:rFonts w:ascii="Times New Roman" w:hAnsi="Times New Roman"/>
          <w:sz w:val="28"/>
          <w:szCs w:val="28"/>
        </w:rPr>
        <w:t xml:space="preserve"> </w:t>
      </w:r>
      <w:r w:rsidRPr="005906F5">
        <w:rPr>
          <w:rFonts w:ascii="Times New Roman" w:hAnsi="Times New Roman"/>
          <w:sz w:val="28"/>
          <w:szCs w:val="28"/>
        </w:rPr>
        <w:t xml:space="preserve">По результатам проведенных конкурентных процедур заключено 7 контрактов на общую сумму 6387,5 тыс. рублей, </w:t>
      </w:r>
      <w:r w:rsidRPr="005906F5">
        <w:rPr>
          <w:rFonts w:ascii="Times New Roman" w:hAnsi="Times New Roman"/>
          <w:i/>
          <w:sz w:val="28"/>
          <w:szCs w:val="28"/>
          <w:u w:val="single"/>
        </w:rPr>
        <w:t xml:space="preserve">экономия бюджетных средств составила </w:t>
      </w:r>
      <w:r w:rsidRPr="005906F5">
        <w:rPr>
          <w:rFonts w:ascii="Times New Roman" w:hAnsi="Times New Roman"/>
          <w:bCs/>
          <w:color w:val="000000"/>
          <w:sz w:val="28"/>
          <w:szCs w:val="28"/>
          <w:lang w:eastAsia="ru-RU"/>
        </w:rPr>
        <w:t xml:space="preserve">911,35  </w:t>
      </w:r>
      <w:r w:rsidRPr="005906F5">
        <w:rPr>
          <w:rFonts w:ascii="Times New Roman" w:hAnsi="Times New Roman"/>
          <w:i/>
          <w:sz w:val="28"/>
          <w:szCs w:val="28"/>
          <w:u w:val="single"/>
        </w:rPr>
        <w:t>тыс. рублей.</w:t>
      </w:r>
    </w:p>
    <w:p w:rsidR="008117AE" w:rsidRPr="005906F5" w:rsidRDefault="00D3609B" w:rsidP="005906F5">
      <w:pPr>
        <w:spacing w:after="0" w:line="240" w:lineRule="auto"/>
        <w:jc w:val="both"/>
        <w:rPr>
          <w:rFonts w:ascii="Times New Roman" w:hAnsi="Times New Roman"/>
          <w:sz w:val="28"/>
          <w:szCs w:val="28"/>
        </w:rPr>
      </w:pPr>
      <w:r>
        <w:rPr>
          <w:rFonts w:ascii="Times New Roman" w:hAnsi="Times New Roman"/>
          <w:sz w:val="28"/>
          <w:szCs w:val="28"/>
        </w:rPr>
        <w:t xml:space="preserve">        </w:t>
      </w:r>
      <w:r w:rsidR="008117AE" w:rsidRPr="005906F5">
        <w:rPr>
          <w:rFonts w:ascii="Times New Roman" w:hAnsi="Times New Roman"/>
          <w:sz w:val="28"/>
          <w:szCs w:val="28"/>
        </w:rPr>
        <w:t>В проверяемом периоде показатель эффективности закупочной деятельности учреждений  составил 12% (</w:t>
      </w:r>
      <w:r w:rsidR="008117AE" w:rsidRPr="005906F5">
        <w:rPr>
          <w:rFonts w:ascii="Times New Roman" w:hAnsi="Times New Roman"/>
          <w:i/>
          <w:sz w:val="28"/>
          <w:szCs w:val="28"/>
          <w:u w:val="single"/>
        </w:rPr>
        <w:t>нормальная эффективность,</w:t>
      </w:r>
      <w:r w:rsidR="008117AE" w:rsidRPr="005906F5">
        <w:rPr>
          <w:rFonts w:ascii="Times New Roman" w:hAnsi="Times New Roman"/>
          <w:sz w:val="28"/>
          <w:szCs w:val="28"/>
        </w:rPr>
        <w:t xml:space="preserve"> так как 5%&lt;Е&lt;12%</w:t>
      </w:r>
      <w:proofErr w:type="gramStart"/>
      <w:r w:rsidR="008117AE" w:rsidRPr="005906F5">
        <w:rPr>
          <w:rFonts w:ascii="Times New Roman" w:hAnsi="Times New Roman"/>
          <w:sz w:val="28"/>
          <w:szCs w:val="28"/>
        </w:rPr>
        <w:t xml:space="preserve"> )</w:t>
      </w:r>
      <w:proofErr w:type="gramEnd"/>
      <w:r w:rsidR="008117AE" w:rsidRPr="005906F5">
        <w:rPr>
          <w:rFonts w:ascii="Times New Roman" w:hAnsi="Times New Roman"/>
          <w:sz w:val="28"/>
          <w:szCs w:val="28"/>
        </w:rPr>
        <w:t>.</w:t>
      </w:r>
    </w:p>
    <w:p w:rsidR="008117AE" w:rsidRPr="005906F5" w:rsidRDefault="008117AE"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 xml:space="preserve">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 </w:t>
      </w:r>
    </w:p>
    <w:p w:rsidR="008117AE" w:rsidRPr="005906F5" w:rsidRDefault="008117AE" w:rsidP="005906F5">
      <w:pPr>
        <w:pStyle w:val="ac"/>
        <w:rPr>
          <w:bCs/>
          <w:i/>
          <w:szCs w:val="28"/>
        </w:rPr>
      </w:pPr>
      <w:r w:rsidRPr="005906F5">
        <w:rPr>
          <w:szCs w:val="28"/>
          <w:shd w:val="clear" w:color="auto" w:fill="FFFFFF"/>
        </w:rPr>
        <w:t xml:space="preserve">- </w:t>
      </w:r>
      <w:r w:rsidRPr="005906F5">
        <w:rPr>
          <w:i/>
          <w:szCs w:val="28"/>
        </w:rPr>
        <w:t xml:space="preserve">В ходе проверки выявлено, что поставщиком, </w:t>
      </w:r>
      <w:r w:rsidRPr="005906F5">
        <w:rPr>
          <w:rFonts w:eastAsia="Calibri"/>
          <w:szCs w:val="28"/>
        </w:rPr>
        <w:t>ООО «</w:t>
      </w:r>
      <w:r w:rsidRPr="005906F5">
        <w:rPr>
          <w:szCs w:val="28"/>
        </w:rPr>
        <w:t>Умные устройства</w:t>
      </w:r>
      <w:r w:rsidRPr="005906F5">
        <w:rPr>
          <w:i/>
          <w:szCs w:val="28"/>
        </w:rPr>
        <w:t xml:space="preserve">», </w:t>
      </w:r>
      <w:r w:rsidRPr="005906F5">
        <w:rPr>
          <w:i/>
          <w:szCs w:val="28"/>
          <w:u w:val="single"/>
        </w:rPr>
        <w:t>нарушены сроки выполнения работ,</w:t>
      </w:r>
      <w:r w:rsidRPr="005906F5">
        <w:rPr>
          <w:i/>
          <w:szCs w:val="28"/>
        </w:rPr>
        <w:t xml:space="preserve"> а именно: в контракте </w:t>
      </w:r>
      <w:r w:rsidRPr="005906F5">
        <w:rPr>
          <w:szCs w:val="28"/>
        </w:rPr>
        <w:t>№22011/10 от 05.04.2024г</w:t>
      </w:r>
      <w:r w:rsidRPr="005906F5">
        <w:rPr>
          <w:i/>
          <w:szCs w:val="28"/>
        </w:rPr>
        <w:t xml:space="preserve">. в  п. 3.1  указано, что </w:t>
      </w:r>
      <w:r w:rsidRPr="005906F5">
        <w:rPr>
          <w:szCs w:val="28"/>
        </w:rPr>
        <w:t xml:space="preserve">Поставщик самостоятельно доставляет Товар Заказчику по адресу: Россия, 412580, Саратовская область, Новобурасский район, р.п. Новые Бурасы, ул. </w:t>
      </w:r>
      <w:proofErr w:type="gramStart"/>
      <w:r w:rsidRPr="005906F5">
        <w:rPr>
          <w:szCs w:val="28"/>
        </w:rPr>
        <w:t>Советская</w:t>
      </w:r>
      <w:proofErr w:type="gramEnd"/>
      <w:r w:rsidRPr="005906F5">
        <w:rPr>
          <w:szCs w:val="28"/>
        </w:rPr>
        <w:t xml:space="preserve">, д. 6. </w:t>
      </w:r>
      <w:proofErr w:type="gramStart"/>
      <w:r w:rsidRPr="005906F5">
        <w:rPr>
          <w:szCs w:val="28"/>
        </w:rPr>
        <w:t xml:space="preserve">Управление образования администрации Новобурасского муниципального района Саратовской области (далее - место доставки), в срок до: </w:t>
      </w:r>
      <w:r w:rsidRPr="005906F5">
        <w:rPr>
          <w:color w:val="000000"/>
          <w:szCs w:val="28"/>
          <w:shd w:val="clear" w:color="auto" w:fill="FFFFFF"/>
        </w:rPr>
        <w:t xml:space="preserve">с момента заключения контракта по </w:t>
      </w:r>
      <w:r w:rsidRPr="005906F5">
        <w:rPr>
          <w:color w:val="000000"/>
          <w:szCs w:val="28"/>
          <w:u w:val="single"/>
          <w:shd w:val="clear" w:color="auto" w:fill="FFFFFF"/>
        </w:rPr>
        <w:t>15.07.2024 года</w:t>
      </w:r>
      <w:r w:rsidRPr="005906F5">
        <w:rPr>
          <w:color w:val="000000"/>
          <w:szCs w:val="28"/>
          <w:shd w:val="clear" w:color="auto" w:fill="FFFFFF"/>
        </w:rPr>
        <w:t>, в один этап</w:t>
      </w:r>
      <w:r w:rsidRPr="005906F5">
        <w:rPr>
          <w:i/>
          <w:szCs w:val="28"/>
        </w:rPr>
        <w:t xml:space="preserve">., а фактически поставлено только 16.10.24г., подписаны заказчиком документы о приемке 22.10.24г. Заказчиком было выставлено </w:t>
      </w:r>
      <w:r w:rsidRPr="005906F5">
        <w:rPr>
          <w:i/>
          <w:szCs w:val="28"/>
          <w:shd w:val="clear" w:color="auto" w:fill="FFFFFF"/>
        </w:rPr>
        <w:t>требование №881 от 22.10.224 на уплату пени в размере 100 672,15 рублей.</w:t>
      </w:r>
      <w:proofErr w:type="gramEnd"/>
      <w:r w:rsidRPr="005906F5">
        <w:rPr>
          <w:i/>
          <w:szCs w:val="28"/>
          <w:shd w:val="clear" w:color="auto" w:fill="FFFFFF"/>
        </w:rPr>
        <w:t xml:space="preserve"> </w:t>
      </w:r>
      <w:r w:rsidRPr="005906F5">
        <w:rPr>
          <w:bCs/>
          <w:i/>
          <w:szCs w:val="28"/>
        </w:rPr>
        <w:t xml:space="preserve">Информация об осуществлении </w:t>
      </w:r>
      <w:r w:rsidRPr="005906F5">
        <w:rPr>
          <w:bCs/>
          <w:i/>
          <w:szCs w:val="28"/>
          <w:u w:val="single"/>
        </w:rPr>
        <w:t>списания</w:t>
      </w:r>
      <w:r w:rsidRPr="005906F5">
        <w:rPr>
          <w:bCs/>
          <w:i/>
          <w:szCs w:val="28"/>
        </w:rPr>
        <w:t xml:space="preserve"> сумм неустойки (штрафа, пени) от 13.11.24г.</w:t>
      </w:r>
    </w:p>
    <w:p w:rsidR="00831502" w:rsidRPr="005906F5" w:rsidRDefault="00831502" w:rsidP="005906F5">
      <w:pPr>
        <w:pStyle w:val="ac"/>
        <w:rPr>
          <w:szCs w:val="28"/>
        </w:rPr>
      </w:pPr>
      <w:r w:rsidRPr="005906F5">
        <w:rPr>
          <w:szCs w:val="28"/>
        </w:rPr>
        <w:t xml:space="preserve">  </w:t>
      </w:r>
    </w:p>
    <w:p w:rsidR="0078707A" w:rsidRPr="00562914" w:rsidRDefault="00831502" w:rsidP="00562914">
      <w:pPr>
        <w:pStyle w:val="ac"/>
        <w:rPr>
          <w:i/>
          <w:szCs w:val="28"/>
        </w:rPr>
      </w:pPr>
      <w:r w:rsidRPr="005906F5">
        <w:rPr>
          <w:szCs w:val="28"/>
        </w:rPr>
        <w:t xml:space="preserve">    </w:t>
      </w:r>
      <w:r w:rsidR="007406BD" w:rsidRPr="005906F5">
        <w:rPr>
          <w:szCs w:val="28"/>
        </w:rPr>
        <w:t xml:space="preserve"> </w:t>
      </w:r>
      <w:r w:rsidR="00D3609B">
        <w:rPr>
          <w:szCs w:val="28"/>
        </w:rPr>
        <w:t xml:space="preserve">  </w:t>
      </w:r>
      <w:r w:rsidR="00204E36" w:rsidRPr="005906F5">
        <w:rPr>
          <w:szCs w:val="28"/>
        </w:rPr>
        <w:t xml:space="preserve">По итогам проведенных контрольных мероприятий  контрольно-счетной комиссии Новобурасского муниципального района оформлены акты </w:t>
      </w:r>
      <w:r w:rsidR="00562914">
        <w:rPr>
          <w:szCs w:val="28"/>
        </w:rPr>
        <w:t>проверок</w:t>
      </w:r>
      <w:r w:rsidR="00185C58" w:rsidRPr="005906F5">
        <w:rPr>
          <w:szCs w:val="28"/>
        </w:rPr>
        <w:t>.</w:t>
      </w:r>
    </w:p>
    <w:p w:rsidR="008117AE" w:rsidRPr="005906F5" w:rsidRDefault="0078707A" w:rsidP="00562914">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DF04E0" w:rsidRPr="005906F5">
        <w:rPr>
          <w:rFonts w:ascii="Times New Roman" w:hAnsi="Times New Roman"/>
          <w:sz w:val="28"/>
          <w:szCs w:val="28"/>
        </w:rPr>
        <w:t>В рамках переданных полномочий, проведена  внешняя проверка годовой бюджетной отчетности главных администраторов бюджетных средств, проведение которых предусмотрено ст.264.4 БК РФ  Новобурасского муниципального образования,  Тепловского МО и Белоярского МО</w:t>
      </w:r>
      <w:r w:rsidR="00562914">
        <w:rPr>
          <w:rFonts w:ascii="Times New Roman" w:hAnsi="Times New Roman"/>
          <w:sz w:val="28"/>
          <w:szCs w:val="28"/>
        </w:rPr>
        <w:t>.</w:t>
      </w:r>
    </w:p>
    <w:p w:rsidR="00DF04E0" w:rsidRPr="005906F5" w:rsidRDefault="00DF04E0" w:rsidP="005906F5">
      <w:pPr>
        <w:spacing w:after="0" w:line="240" w:lineRule="auto"/>
        <w:ind w:firstLine="567"/>
        <w:jc w:val="both"/>
        <w:rPr>
          <w:rFonts w:ascii="Times New Roman" w:hAnsi="Times New Roman"/>
          <w:color w:val="000000"/>
          <w:sz w:val="28"/>
          <w:szCs w:val="28"/>
        </w:rPr>
      </w:pPr>
      <w:proofErr w:type="gramStart"/>
      <w:r w:rsidRPr="005906F5">
        <w:rPr>
          <w:rFonts w:ascii="Times New Roman" w:hAnsi="Times New Roman"/>
          <w:color w:val="000000"/>
          <w:sz w:val="28"/>
          <w:szCs w:val="28"/>
        </w:rPr>
        <w:t xml:space="preserve">Годовая бюджетная отчетность представлена в полном объеме и в необходимых формах, соответствует и отвечает требованиям ст. 264.4 Бюджетного Кодекса РФ и Инструкции о порядке составления и предоставления годовой отчетности об исполнении бюджетов бюджетной системы Российской Федерации, </w:t>
      </w:r>
      <w:r w:rsidRPr="005906F5">
        <w:rPr>
          <w:rFonts w:ascii="Times New Roman" w:hAnsi="Times New Roman"/>
          <w:sz w:val="28"/>
          <w:szCs w:val="28"/>
        </w:rPr>
        <w:t>от 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w:t>
      </w:r>
      <w:proofErr w:type="gramEnd"/>
      <w:r w:rsidRPr="005906F5">
        <w:rPr>
          <w:rFonts w:ascii="Times New Roman" w:hAnsi="Times New Roman"/>
          <w:sz w:val="28"/>
          <w:szCs w:val="28"/>
        </w:rPr>
        <w:t xml:space="preserve"> Российской Федерации» и от 25 марта 2011 года № 33н «Об утверждении Инструкции о порядке составления, представления годовой, квартальной бухгалтерской отчетности государственных </w:t>
      </w:r>
      <w:r w:rsidRPr="005906F5">
        <w:rPr>
          <w:rFonts w:ascii="Times New Roman" w:hAnsi="Times New Roman"/>
          <w:sz w:val="28"/>
          <w:szCs w:val="28"/>
        </w:rPr>
        <w:lastRenderedPageBreak/>
        <w:t>(муниципальных) бюджетных и автономных учреждений».</w:t>
      </w:r>
      <w:r w:rsidR="005906F5">
        <w:rPr>
          <w:rFonts w:ascii="Times New Roman" w:hAnsi="Times New Roman"/>
          <w:sz w:val="28"/>
          <w:szCs w:val="28"/>
        </w:rPr>
        <w:t xml:space="preserve"> </w:t>
      </w:r>
      <w:r w:rsidRPr="005906F5">
        <w:rPr>
          <w:rFonts w:ascii="Times New Roman" w:hAnsi="Times New Roman"/>
          <w:sz w:val="28"/>
          <w:szCs w:val="28"/>
        </w:rPr>
        <w:t xml:space="preserve">Несоответствия показателей сводной бюджетной росписи бюджета, расходам, утвержденным бюджетом, в ходе проведенных контрольных мероприятий установлено не было. </w:t>
      </w:r>
    </w:p>
    <w:p w:rsidR="00DF04E0" w:rsidRPr="005906F5" w:rsidRDefault="00DF04E0"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Показатели исполнения доходной и расходной части бюджетов проверенных  сельских поселений Новобурасского муниципального района, а также источников финансирования дефицита бюджета, отчет об исполнении бюджета за 202</w:t>
      </w:r>
      <w:r w:rsidR="00831502" w:rsidRPr="005906F5">
        <w:rPr>
          <w:rFonts w:ascii="Times New Roman" w:hAnsi="Times New Roman"/>
          <w:sz w:val="28"/>
          <w:szCs w:val="28"/>
        </w:rPr>
        <w:t>4</w:t>
      </w:r>
      <w:r w:rsidRPr="005906F5">
        <w:rPr>
          <w:rFonts w:ascii="Times New Roman" w:hAnsi="Times New Roman"/>
          <w:sz w:val="28"/>
          <w:szCs w:val="28"/>
        </w:rPr>
        <w:t xml:space="preserve"> год,  соответствуют данным годовой бюджетной отчетности. </w:t>
      </w:r>
    </w:p>
    <w:p w:rsidR="001720B2" w:rsidRPr="005906F5" w:rsidRDefault="001720B2"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D3609B">
        <w:rPr>
          <w:rFonts w:ascii="Times New Roman" w:hAnsi="Times New Roman"/>
          <w:sz w:val="28"/>
          <w:szCs w:val="28"/>
        </w:rPr>
        <w:t xml:space="preserve">    </w:t>
      </w:r>
      <w:r w:rsidRPr="005906F5">
        <w:rPr>
          <w:rFonts w:ascii="Times New Roman" w:hAnsi="Times New Roman"/>
          <w:sz w:val="28"/>
          <w:szCs w:val="28"/>
        </w:rPr>
        <w:t>А также 5  мероприятий внешней проверки годового  бюджетной отчетности главных распорядителей бюджетных средств, главных администраторов доходов, главных администраторов источников финансирования дефицита бюджета, финансового органа Новобурасского района.</w:t>
      </w:r>
    </w:p>
    <w:p w:rsidR="00A35521" w:rsidRPr="005906F5" w:rsidRDefault="00DF04E0" w:rsidP="005906F5">
      <w:pPr>
        <w:spacing w:after="0" w:line="240" w:lineRule="auto"/>
        <w:jc w:val="both"/>
        <w:rPr>
          <w:rFonts w:ascii="Times New Roman" w:hAnsi="Times New Roman"/>
          <w:b/>
          <w:sz w:val="28"/>
          <w:szCs w:val="28"/>
        </w:rPr>
      </w:pPr>
      <w:r w:rsidRPr="005906F5">
        <w:rPr>
          <w:rFonts w:ascii="Times New Roman" w:hAnsi="Times New Roman"/>
          <w:sz w:val="28"/>
          <w:szCs w:val="28"/>
        </w:rPr>
        <w:t xml:space="preserve">      По итогам проведенных контрольных мероприятий  контрольно-счетной комиссии Новобурасского муниципального района оформлены акты проверок</w:t>
      </w:r>
      <w:proofErr w:type="gramStart"/>
      <w:r w:rsidRPr="005906F5">
        <w:rPr>
          <w:rFonts w:ascii="Times New Roman" w:hAnsi="Times New Roman"/>
          <w:sz w:val="28"/>
          <w:szCs w:val="28"/>
        </w:rPr>
        <w:t xml:space="preserve"> .</w:t>
      </w:r>
      <w:proofErr w:type="gramEnd"/>
      <w:r w:rsidRPr="005906F5">
        <w:rPr>
          <w:rFonts w:ascii="Times New Roman" w:hAnsi="Times New Roman"/>
          <w:sz w:val="28"/>
          <w:szCs w:val="28"/>
        </w:rPr>
        <w:t xml:space="preserve"> </w:t>
      </w:r>
    </w:p>
    <w:p w:rsidR="00BF6FCF" w:rsidRPr="005906F5" w:rsidRDefault="00562914" w:rsidP="00562914">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E765D7" w:rsidRPr="005906F5">
        <w:rPr>
          <w:rFonts w:ascii="Times New Roman" w:hAnsi="Times New Roman"/>
          <w:sz w:val="28"/>
          <w:szCs w:val="28"/>
        </w:rPr>
        <w:t xml:space="preserve">Контрольно-счетная комиссия является органом местного самоуправления, уполномоченным на осуществление контроля в сфере размещении заказов на поставки товаров, выполнение работ, оказание услуг для муниципальных нужд. По данной теме за отчетный период проведено </w:t>
      </w:r>
      <w:r w:rsidR="008117AE" w:rsidRPr="005906F5">
        <w:rPr>
          <w:rFonts w:ascii="Times New Roman" w:hAnsi="Times New Roman"/>
          <w:sz w:val="28"/>
          <w:szCs w:val="28"/>
        </w:rPr>
        <w:t>2</w:t>
      </w:r>
      <w:r w:rsidR="00E765D7" w:rsidRPr="005906F5">
        <w:rPr>
          <w:rFonts w:ascii="Times New Roman" w:hAnsi="Times New Roman"/>
          <w:sz w:val="28"/>
          <w:szCs w:val="28"/>
        </w:rPr>
        <w:t xml:space="preserve">3 контрольных  мероприятия, по результатам проверок составлены акта и переданы руководителям учреждений. Информация о результатах проверок опубликовано на сайте </w:t>
      </w:r>
      <w:proofErr w:type="spellStart"/>
      <w:r w:rsidR="00E765D7" w:rsidRPr="005906F5">
        <w:rPr>
          <w:rFonts w:ascii="Times New Roman" w:hAnsi="Times New Roman"/>
          <w:sz w:val="28"/>
          <w:szCs w:val="28"/>
        </w:rPr>
        <w:t>Госзакупок</w:t>
      </w:r>
      <w:proofErr w:type="spellEnd"/>
      <w:r w:rsidR="00E765D7" w:rsidRPr="005906F5">
        <w:rPr>
          <w:rFonts w:ascii="Times New Roman" w:hAnsi="Times New Roman"/>
          <w:sz w:val="28"/>
          <w:szCs w:val="28"/>
        </w:rPr>
        <w:t>.</w:t>
      </w:r>
    </w:p>
    <w:p w:rsidR="00652F72" w:rsidRPr="005906F5" w:rsidRDefault="00652F72" w:rsidP="005906F5">
      <w:pPr>
        <w:pStyle w:val="a3"/>
        <w:spacing w:after="0" w:line="240" w:lineRule="auto"/>
        <w:ind w:left="0"/>
        <w:jc w:val="both"/>
        <w:rPr>
          <w:rFonts w:ascii="Times New Roman" w:hAnsi="Times New Roman"/>
          <w:b/>
          <w:color w:val="000000"/>
          <w:sz w:val="28"/>
          <w:szCs w:val="28"/>
        </w:rPr>
      </w:pPr>
    </w:p>
    <w:p w:rsidR="004F7F15" w:rsidRPr="005906F5" w:rsidRDefault="00652F72" w:rsidP="005906F5">
      <w:pPr>
        <w:pStyle w:val="a3"/>
        <w:spacing w:after="0" w:line="240" w:lineRule="auto"/>
        <w:ind w:left="0"/>
        <w:jc w:val="both"/>
        <w:rPr>
          <w:rFonts w:ascii="Times New Roman" w:hAnsi="Times New Roman"/>
          <w:b/>
          <w:sz w:val="28"/>
          <w:szCs w:val="28"/>
        </w:rPr>
      </w:pPr>
      <w:r w:rsidRPr="005906F5">
        <w:rPr>
          <w:rFonts w:ascii="Times New Roman" w:hAnsi="Times New Roman"/>
          <w:b/>
          <w:sz w:val="28"/>
          <w:szCs w:val="28"/>
        </w:rPr>
        <w:t xml:space="preserve">     </w:t>
      </w:r>
      <w:r w:rsidR="0045582A" w:rsidRPr="005906F5">
        <w:rPr>
          <w:rFonts w:ascii="Times New Roman" w:hAnsi="Times New Roman"/>
          <w:b/>
          <w:sz w:val="28"/>
          <w:szCs w:val="28"/>
        </w:rPr>
        <w:t xml:space="preserve"> </w:t>
      </w:r>
      <w:r w:rsidR="004F7F15" w:rsidRPr="005906F5">
        <w:rPr>
          <w:rFonts w:ascii="Times New Roman" w:hAnsi="Times New Roman"/>
          <w:b/>
          <w:sz w:val="28"/>
          <w:szCs w:val="28"/>
        </w:rPr>
        <w:t xml:space="preserve"> </w:t>
      </w:r>
      <w:r w:rsidR="00D048E4" w:rsidRPr="005906F5">
        <w:rPr>
          <w:rFonts w:ascii="Times New Roman" w:hAnsi="Times New Roman"/>
          <w:b/>
          <w:sz w:val="28"/>
          <w:szCs w:val="28"/>
        </w:rPr>
        <w:t>Экспертно-аналитические мероприятия.</w:t>
      </w:r>
    </w:p>
    <w:p w:rsidR="008576A4" w:rsidRPr="005906F5" w:rsidRDefault="008576A4"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Экспертно-аналитическая работа КСК направлена на  предотвращение нарушений бюджетного законодательства РФ.</w:t>
      </w:r>
    </w:p>
    <w:p w:rsidR="00B97F6C" w:rsidRPr="005906F5" w:rsidRDefault="00D048E4" w:rsidP="005906F5">
      <w:pPr>
        <w:spacing w:after="0" w:line="240" w:lineRule="auto"/>
        <w:ind w:firstLine="567"/>
        <w:jc w:val="both"/>
        <w:rPr>
          <w:rFonts w:ascii="Times New Roman" w:hAnsi="Times New Roman"/>
          <w:color w:val="000000" w:themeColor="text1"/>
          <w:sz w:val="28"/>
          <w:szCs w:val="28"/>
        </w:rPr>
      </w:pPr>
      <w:r w:rsidRPr="005906F5">
        <w:rPr>
          <w:rFonts w:ascii="Times New Roman" w:hAnsi="Times New Roman"/>
          <w:color w:val="000000" w:themeColor="text1"/>
          <w:sz w:val="28"/>
          <w:szCs w:val="28"/>
        </w:rPr>
        <w:t>В 20</w:t>
      </w:r>
      <w:r w:rsidR="008A524A" w:rsidRPr="005906F5">
        <w:rPr>
          <w:rFonts w:ascii="Times New Roman" w:hAnsi="Times New Roman"/>
          <w:color w:val="000000" w:themeColor="text1"/>
          <w:sz w:val="28"/>
          <w:szCs w:val="28"/>
        </w:rPr>
        <w:t>2</w:t>
      </w:r>
      <w:r w:rsidR="00EE5861" w:rsidRPr="005906F5">
        <w:rPr>
          <w:rFonts w:ascii="Times New Roman" w:hAnsi="Times New Roman"/>
          <w:color w:val="000000" w:themeColor="text1"/>
          <w:sz w:val="28"/>
          <w:szCs w:val="28"/>
        </w:rPr>
        <w:t>5</w:t>
      </w:r>
      <w:r w:rsidRPr="005906F5">
        <w:rPr>
          <w:rFonts w:ascii="Times New Roman" w:hAnsi="Times New Roman"/>
          <w:color w:val="000000" w:themeColor="text1"/>
          <w:sz w:val="28"/>
          <w:szCs w:val="28"/>
        </w:rPr>
        <w:t xml:space="preserve"> году Контрольно-счетной комиссией подготовлено </w:t>
      </w:r>
      <w:r w:rsidR="00CD594D" w:rsidRPr="005906F5">
        <w:rPr>
          <w:rFonts w:ascii="Times New Roman" w:hAnsi="Times New Roman"/>
          <w:color w:val="000000" w:themeColor="text1"/>
          <w:sz w:val="28"/>
          <w:szCs w:val="28"/>
        </w:rPr>
        <w:t>2</w:t>
      </w:r>
      <w:r w:rsidR="008A7DA2" w:rsidRPr="005906F5">
        <w:rPr>
          <w:rFonts w:ascii="Times New Roman" w:hAnsi="Times New Roman"/>
          <w:color w:val="000000" w:themeColor="text1"/>
          <w:sz w:val="28"/>
          <w:szCs w:val="28"/>
        </w:rPr>
        <w:t>1</w:t>
      </w:r>
      <w:r w:rsidRPr="005906F5">
        <w:rPr>
          <w:rFonts w:ascii="Times New Roman" w:hAnsi="Times New Roman"/>
          <w:color w:val="000000" w:themeColor="text1"/>
          <w:sz w:val="28"/>
          <w:szCs w:val="28"/>
        </w:rPr>
        <w:t xml:space="preserve"> экспертных заключений.</w:t>
      </w:r>
    </w:p>
    <w:p w:rsidR="008340E8" w:rsidRPr="005906F5" w:rsidRDefault="008340E8" w:rsidP="005906F5">
      <w:pPr>
        <w:spacing w:after="0" w:line="240" w:lineRule="auto"/>
        <w:ind w:firstLine="567"/>
        <w:jc w:val="both"/>
        <w:rPr>
          <w:rFonts w:ascii="Times New Roman" w:hAnsi="Times New Roman"/>
          <w:color w:val="000000"/>
          <w:sz w:val="28"/>
          <w:szCs w:val="28"/>
        </w:rPr>
      </w:pPr>
      <w:r w:rsidRPr="005906F5">
        <w:rPr>
          <w:rFonts w:ascii="Times New Roman" w:hAnsi="Times New Roman"/>
          <w:color w:val="000000" w:themeColor="text1"/>
          <w:sz w:val="28"/>
          <w:szCs w:val="28"/>
        </w:rPr>
        <w:t>На основании ст.264.4 БК РФ в ходе проведения  внешних проверок годовых отчетов об исполнении местных бюджетов</w:t>
      </w:r>
      <w:r w:rsidRPr="005906F5">
        <w:rPr>
          <w:rFonts w:ascii="Times New Roman" w:hAnsi="Times New Roman"/>
          <w:sz w:val="28"/>
          <w:szCs w:val="28"/>
        </w:rPr>
        <w:t xml:space="preserve"> муниципальных образований и местного бюджета муниципального района  было подготовлены </w:t>
      </w:r>
      <w:r w:rsidR="00C462E3" w:rsidRPr="005906F5">
        <w:rPr>
          <w:rFonts w:ascii="Times New Roman" w:hAnsi="Times New Roman"/>
          <w:sz w:val="28"/>
          <w:szCs w:val="28"/>
        </w:rPr>
        <w:t>4</w:t>
      </w:r>
      <w:r w:rsidRPr="005906F5">
        <w:rPr>
          <w:rFonts w:ascii="Times New Roman" w:hAnsi="Times New Roman"/>
          <w:sz w:val="28"/>
          <w:szCs w:val="28"/>
        </w:rPr>
        <w:t xml:space="preserve">  заключений. </w:t>
      </w:r>
      <w:r w:rsidRPr="005906F5">
        <w:rPr>
          <w:rFonts w:ascii="Times New Roman" w:hAnsi="Times New Roman"/>
          <w:color w:val="000000"/>
          <w:sz w:val="28"/>
          <w:szCs w:val="28"/>
        </w:rPr>
        <w:t xml:space="preserve">Замечания и предложения, содержащиеся в заключении, предложено учесть при рассмотрении проекта бюджета. </w:t>
      </w:r>
    </w:p>
    <w:p w:rsidR="007E473F" w:rsidRPr="005906F5" w:rsidRDefault="008340E8" w:rsidP="005906F5">
      <w:pPr>
        <w:spacing w:after="0" w:line="240" w:lineRule="auto"/>
        <w:ind w:firstLine="567"/>
        <w:jc w:val="both"/>
        <w:rPr>
          <w:rFonts w:ascii="Times New Roman" w:hAnsi="Times New Roman"/>
          <w:sz w:val="28"/>
          <w:szCs w:val="28"/>
        </w:rPr>
      </w:pPr>
      <w:proofErr w:type="gramStart"/>
      <w:r w:rsidRPr="005906F5">
        <w:rPr>
          <w:rFonts w:ascii="Times New Roman" w:hAnsi="Times New Roman"/>
          <w:sz w:val="28"/>
          <w:szCs w:val="28"/>
        </w:rPr>
        <w:t>В 20</w:t>
      </w:r>
      <w:r w:rsidR="00C462E3" w:rsidRPr="005906F5">
        <w:rPr>
          <w:rFonts w:ascii="Times New Roman" w:hAnsi="Times New Roman"/>
          <w:sz w:val="28"/>
          <w:szCs w:val="28"/>
        </w:rPr>
        <w:t>2</w:t>
      </w:r>
      <w:r w:rsidR="00FA7F3E" w:rsidRPr="005906F5">
        <w:rPr>
          <w:rFonts w:ascii="Times New Roman" w:hAnsi="Times New Roman"/>
          <w:sz w:val="28"/>
          <w:szCs w:val="28"/>
        </w:rPr>
        <w:t>5</w:t>
      </w:r>
      <w:r w:rsidRPr="005906F5">
        <w:rPr>
          <w:rFonts w:ascii="Times New Roman" w:hAnsi="Times New Roman"/>
          <w:sz w:val="28"/>
          <w:szCs w:val="28"/>
        </w:rPr>
        <w:t xml:space="preserve"> году проведен анализ проекта бюджета Новобурасского муниципального района и 3 проекта бюджетов сельских поселений  на 202</w:t>
      </w:r>
      <w:r w:rsidR="00FA7F3E" w:rsidRPr="005906F5">
        <w:rPr>
          <w:rFonts w:ascii="Times New Roman" w:hAnsi="Times New Roman"/>
          <w:sz w:val="28"/>
          <w:szCs w:val="28"/>
        </w:rPr>
        <w:t>6</w:t>
      </w:r>
      <w:r w:rsidRPr="005906F5">
        <w:rPr>
          <w:rFonts w:ascii="Times New Roman" w:hAnsi="Times New Roman"/>
          <w:sz w:val="28"/>
          <w:szCs w:val="28"/>
        </w:rPr>
        <w:t xml:space="preserve"> год и плановый период 202</w:t>
      </w:r>
      <w:r w:rsidR="00FA7F3E" w:rsidRPr="005906F5">
        <w:rPr>
          <w:rFonts w:ascii="Times New Roman" w:hAnsi="Times New Roman"/>
          <w:sz w:val="28"/>
          <w:szCs w:val="28"/>
        </w:rPr>
        <w:t>7</w:t>
      </w:r>
      <w:r w:rsidRPr="005906F5">
        <w:rPr>
          <w:rFonts w:ascii="Times New Roman" w:hAnsi="Times New Roman"/>
          <w:sz w:val="28"/>
          <w:szCs w:val="28"/>
        </w:rPr>
        <w:t>-202</w:t>
      </w:r>
      <w:r w:rsidR="00FA7F3E" w:rsidRPr="005906F5">
        <w:rPr>
          <w:rFonts w:ascii="Times New Roman" w:hAnsi="Times New Roman"/>
          <w:sz w:val="28"/>
          <w:szCs w:val="28"/>
        </w:rPr>
        <w:t>8</w:t>
      </w:r>
      <w:r w:rsidRPr="005906F5">
        <w:rPr>
          <w:rFonts w:ascii="Times New Roman" w:hAnsi="Times New Roman"/>
          <w:sz w:val="28"/>
          <w:szCs w:val="28"/>
        </w:rPr>
        <w:t xml:space="preserve"> годов, в результате которого  дана оценка соответствия внесенного проекта бюджета требованиям бюджетного законодательства по составу представляемых документов, структуре сформированного бюджета на 202</w:t>
      </w:r>
      <w:r w:rsidR="00FA7F3E" w:rsidRPr="005906F5">
        <w:rPr>
          <w:rFonts w:ascii="Times New Roman" w:hAnsi="Times New Roman"/>
          <w:sz w:val="28"/>
          <w:szCs w:val="28"/>
        </w:rPr>
        <w:t>6</w:t>
      </w:r>
      <w:r w:rsidRPr="005906F5">
        <w:rPr>
          <w:rFonts w:ascii="Times New Roman" w:hAnsi="Times New Roman"/>
          <w:sz w:val="28"/>
          <w:szCs w:val="28"/>
        </w:rPr>
        <w:t xml:space="preserve"> год и плановый период 202</w:t>
      </w:r>
      <w:r w:rsidR="00FA7F3E" w:rsidRPr="005906F5">
        <w:rPr>
          <w:rFonts w:ascii="Times New Roman" w:hAnsi="Times New Roman"/>
          <w:sz w:val="28"/>
          <w:szCs w:val="28"/>
        </w:rPr>
        <w:t>7</w:t>
      </w:r>
      <w:r w:rsidRPr="005906F5">
        <w:rPr>
          <w:rFonts w:ascii="Times New Roman" w:hAnsi="Times New Roman"/>
          <w:sz w:val="28"/>
          <w:szCs w:val="28"/>
        </w:rPr>
        <w:t>-202</w:t>
      </w:r>
      <w:r w:rsidR="00FA7F3E" w:rsidRPr="005906F5">
        <w:rPr>
          <w:rFonts w:ascii="Times New Roman" w:hAnsi="Times New Roman"/>
          <w:sz w:val="28"/>
          <w:szCs w:val="28"/>
        </w:rPr>
        <w:t>8</w:t>
      </w:r>
      <w:r w:rsidRPr="005906F5">
        <w:rPr>
          <w:rFonts w:ascii="Times New Roman" w:hAnsi="Times New Roman"/>
          <w:sz w:val="28"/>
          <w:szCs w:val="28"/>
        </w:rPr>
        <w:t xml:space="preserve"> годов, целесообразности планирования бюджетных средств. </w:t>
      </w:r>
      <w:proofErr w:type="gramEnd"/>
    </w:p>
    <w:p w:rsidR="008340E8" w:rsidRPr="005906F5" w:rsidRDefault="008340E8"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КСК подготовлены соответствующие заключения к  проекту бюджетов   для  рассмотрения депутатами Муниципального Собрания и Советом депутатов муниципальных образований  и последующего утверждения.</w:t>
      </w:r>
    </w:p>
    <w:p w:rsidR="00B3023D" w:rsidRPr="005906F5" w:rsidRDefault="00B3023D" w:rsidP="005906F5">
      <w:pPr>
        <w:spacing w:after="0" w:line="240" w:lineRule="auto"/>
        <w:ind w:firstLine="567"/>
        <w:jc w:val="both"/>
        <w:rPr>
          <w:rFonts w:ascii="Times New Roman" w:hAnsi="Times New Roman"/>
          <w:sz w:val="28"/>
          <w:szCs w:val="28"/>
        </w:rPr>
      </w:pPr>
      <w:r w:rsidRPr="005906F5">
        <w:rPr>
          <w:rFonts w:ascii="Times New Roman" w:hAnsi="Times New Roman"/>
          <w:color w:val="000000"/>
          <w:sz w:val="28"/>
          <w:szCs w:val="28"/>
        </w:rPr>
        <w:t xml:space="preserve">  </w:t>
      </w:r>
      <w:r w:rsidRPr="005906F5">
        <w:rPr>
          <w:rFonts w:ascii="Times New Roman" w:hAnsi="Times New Roman"/>
          <w:sz w:val="28"/>
          <w:szCs w:val="28"/>
        </w:rPr>
        <w:t>В соответствии с нормами статьи 83 Бюджетного кодекса РФ</w:t>
      </w:r>
      <w:proofErr w:type="gramStart"/>
      <w:r w:rsidRPr="005906F5">
        <w:rPr>
          <w:rFonts w:ascii="Times New Roman" w:hAnsi="Times New Roman"/>
          <w:sz w:val="28"/>
          <w:szCs w:val="28"/>
        </w:rPr>
        <w:t xml:space="preserve"> К</w:t>
      </w:r>
      <w:proofErr w:type="gramEnd"/>
      <w:r w:rsidRPr="005906F5">
        <w:rPr>
          <w:rFonts w:ascii="Times New Roman" w:hAnsi="Times New Roman"/>
          <w:sz w:val="28"/>
          <w:szCs w:val="28"/>
        </w:rPr>
        <w:t xml:space="preserve">онтрольно - счётной комиссии Новобурасского муниципального района осуществлялся предварительный контроль на проекты решений Совета депутатов  муниципальных образований  Новобурасского муниципального района  «О внесении изменений в </w:t>
      </w:r>
      <w:r w:rsidRPr="005906F5">
        <w:rPr>
          <w:rFonts w:ascii="Times New Roman" w:hAnsi="Times New Roman"/>
          <w:sz w:val="28"/>
          <w:szCs w:val="28"/>
        </w:rPr>
        <w:lastRenderedPageBreak/>
        <w:t>решение Совета депутатов муниципальных образований Новобурасского муниципального района»</w:t>
      </w:r>
      <w:r w:rsidR="006E0A44" w:rsidRPr="005906F5">
        <w:rPr>
          <w:rFonts w:ascii="Times New Roman" w:hAnsi="Times New Roman"/>
          <w:sz w:val="28"/>
          <w:szCs w:val="28"/>
        </w:rPr>
        <w:t xml:space="preserve">, </w:t>
      </w:r>
      <w:r w:rsidRPr="005906F5">
        <w:rPr>
          <w:rFonts w:ascii="Times New Roman" w:hAnsi="Times New Roman"/>
          <w:sz w:val="28"/>
          <w:szCs w:val="28"/>
        </w:rPr>
        <w:t>в ходе обсуждения проектов решений Совета депутатов  о внесении изменений в бюджет сельских поселений Новобурасского муниципального района на 20</w:t>
      </w:r>
      <w:r w:rsidR="00C462E3" w:rsidRPr="005906F5">
        <w:rPr>
          <w:rFonts w:ascii="Times New Roman" w:hAnsi="Times New Roman"/>
          <w:sz w:val="28"/>
          <w:szCs w:val="28"/>
        </w:rPr>
        <w:t>2</w:t>
      </w:r>
      <w:r w:rsidR="00FA7F3E" w:rsidRPr="005906F5">
        <w:rPr>
          <w:rFonts w:ascii="Times New Roman" w:hAnsi="Times New Roman"/>
          <w:sz w:val="28"/>
          <w:szCs w:val="28"/>
        </w:rPr>
        <w:t>5</w:t>
      </w:r>
      <w:r w:rsidRPr="005906F5">
        <w:rPr>
          <w:rFonts w:ascii="Times New Roman" w:hAnsi="Times New Roman"/>
          <w:sz w:val="28"/>
          <w:szCs w:val="28"/>
        </w:rPr>
        <w:t xml:space="preserve"> год и плановый период 202</w:t>
      </w:r>
      <w:r w:rsidR="00FA7F3E" w:rsidRPr="005906F5">
        <w:rPr>
          <w:rFonts w:ascii="Times New Roman" w:hAnsi="Times New Roman"/>
          <w:sz w:val="28"/>
          <w:szCs w:val="28"/>
        </w:rPr>
        <w:t>6</w:t>
      </w:r>
      <w:r w:rsidRPr="005906F5">
        <w:rPr>
          <w:rFonts w:ascii="Times New Roman" w:hAnsi="Times New Roman"/>
          <w:sz w:val="28"/>
          <w:szCs w:val="28"/>
        </w:rPr>
        <w:t>-202</w:t>
      </w:r>
      <w:r w:rsidR="00FA7F3E" w:rsidRPr="005906F5">
        <w:rPr>
          <w:rFonts w:ascii="Times New Roman" w:hAnsi="Times New Roman"/>
          <w:sz w:val="28"/>
          <w:szCs w:val="28"/>
        </w:rPr>
        <w:t>7</w:t>
      </w:r>
      <w:r w:rsidRPr="005906F5">
        <w:rPr>
          <w:rFonts w:ascii="Times New Roman" w:hAnsi="Times New Roman"/>
          <w:sz w:val="28"/>
          <w:szCs w:val="28"/>
        </w:rPr>
        <w:t xml:space="preserve"> годов</w:t>
      </w:r>
      <w:r w:rsidR="006E0A44" w:rsidRPr="005906F5">
        <w:rPr>
          <w:rFonts w:ascii="Times New Roman" w:hAnsi="Times New Roman"/>
          <w:sz w:val="28"/>
          <w:szCs w:val="28"/>
        </w:rPr>
        <w:t xml:space="preserve"> по </w:t>
      </w:r>
      <w:r w:rsidRPr="005906F5">
        <w:rPr>
          <w:rFonts w:ascii="Times New Roman" w:hAnsi="Times New Roman"/>
          <w:sz w:val="28"/>
          <w:szCs w:val="28"/>
        </w:rPr>
        <w:t xml:space="preserve"> результатам анализа представленных документов  подготовлено </w:t>
      </w:r>
      <w:r w:rsidR="00CD594D" w:rsidRPr="005906F5">
        <w:rPr>
          <w:rFonts w:ascii="Times New Roman" w:hAnsi="Times New Roman"/>
          <w:sz w:val="28"/>
          <w:szCs w:val="28"/>
        </w:rPr>
        <w:t>1</w:t>
      </w:r>
      <w:r w:rsidR="008A7DA2" w:rsidRPr="005906F5">
        <w:rPr>
          <w:rFonts w:ascii="Times New Roman" w:hAnsi="Times New Roman"/>
          <w:sz w:val="28"/>
          <w:szCs w:val="28"/>
        </w:rPr>
        <w:t>3</w:t>
      </w:r>
      <w:r w:rsidRPr="005906F5">
        <w:rPr>
          <w:rFonts w:ascii="Times New Roman" w:hAnsi="Times New Roman"/>
          <w:sz w:val="28"/>
          <w:szCs w:val="28"/>
        </w:rPr>
        <w:t xml:space="preserve"> заключений КСК о законности и  обоснованности изменений, вносимых в бюджет поселений.</w:t>
      </w:r>
    </w:p>
    <w:p w:rsidR="00F83D24" w:rsidRPr="005906F5" w:rsidRDefault="00D9171A" w:rsidP="005906F5">
      <w:pPr>
        <w:spacing w:after="0" w:line="240" w:lineRule="auto"/>
        <w:ind w:firstLine="567"/>
        <w:jc w:val="both"/>
        <w:rPr>
          <w:rFonts w:ascii="Times New Roman" w:hAnsi="Times New Roman"/>
          <w:sz w:val="28"/>
          <w:szCs w:val="28"/>
        </w:rPr>
      </w:pPr>
      <w:proofErr w:type="gramStart"/>
      <w:r w:rsidRPr="005906F5">
        <w:rPr>
          <w:rFonts w:ascii="Times New Roman" w:hAnsi="Times New Roman"/>
          <w:sz w:val="28"/>
          <w:szCs w:val="28"/>
        </w:rPr>
        <w:t xml:space="preserve">В целях реализации ст. 157 Бюджетного кодекса РФ, осуществления бюджетных полномочий по экспертизе муниципальных программ Контрольно-счётной комиссией даны </w:t>
      </w:r>
      <w:r w:rsidR="0042406A" w:rsidRPr="005906F5">
        <w:rPr>
          <w:rFonts w:ascii="Times New Roman" w:hAnsi="Times New Roman"/>
          <w:sz w:val="28"/>
          <w:szCs w:val="28"/>
        </w:rPr>
        <w:t>1</w:t>
      </w:r>
      <w:r w:rsidR="00FA7F3E" w:rsidRPr="005906F5">
        <w:rPr>
          <w:rFonts w:ascii="Times New Roman" w:hAnsi="Times New Roman"/>
          <w:sz w:val="28"/>
          <w:szCs w:val="28"/>
        </w:rPr>
        <w:t>9</w:t>
      </w:r>
      <w:r w:rsidR="008A7DA2" w:rsidRPr="005906F5">
        <w:rPr>
          <w:rFonts w:ascii="Times New Roman" w:hAnsi="Times New Roman"/>
          <w:sz w:val="28"/>
          <w:szCs w:val="28"/>
        </w:rPr>
        <w:t>9</w:t>
      </w:r>
      <w:r w:rsidRPr="005906F5">
        <w:rPr>
          <w:rFonts w:ascii="Times New Roman" w:hAnsi="Times New Roman"/>
          <w:sz w:val="28"/>
          <w:szCs w:val="28"/>
        </w:rPr>
        <w:t xml:space="preserve"> заключени</w:t>
      </w:r>
      <w:r w:rsidR="00C462E3" w:rsidRPr="005906F5">
        <w:rPr>
          <w:rFonts w:ascii="Times New Roman" w:hAnsi="Times New Roman"/>
          <w:sz w:val="28"/>
          <w:szCs w:val="28"/>
        </w:rPr>
        <w:t>й</w:t>
      </w:r>
      <w:r w:rsidRPr="005906F5">
        <w:rPr>
          <w:rFonts w:ascii="Times New Roman" w:hAnsi="Times New Roman"/>
          <w:sz w:val="28"/>
          <w:szCs w:val="28"/>
        </w:rPr>
        <w:t xml:space="preserve"> на проекты постановлений</w:t>
      </w:r>
      <w:r w:rsidR="00C462E3" w:rsidRPr="005906F5">
        <w:rPr>
          <w:rFonts w:ascii="Times New Roman" w:hAnsi="Times New Roman"/>
          <w:sz w:val="28"/>
          <w:szCs w:val="28"/>
        </w:rPr>
        <w:t xml:space="preserve"> Администрации Новобурасского муниципального района и а</w:t>
      </w:r>
      <w:r w:rsidRPr="005906F5">
        <w:rPr>
          <w:rFonts w:ascii="Times New Roman" w:hAnsi="Times New Roman"/>
          <w:sz w:val="28"/>
          <w:szCs w:val="28"/>
        </w:rPr>
        <w:t>дминистраци</w:t>
      </w:r>
      <w:r w:rsidR="00C546B1" w:rsidRPr="005906F5">
        <w:rPr>
          <w:rFonts w:ascii="Times New Roman" w:hAnsi="Times New Roman"/>
          <w:sz w:val="28"/>
          <w:szCs w:val="28"/>
        </w:rPr>
        <w:t>й</w:t>
      </w:r>
      <w:r w:rsidRPr="005906F5">
        <w:rPr>
          <w:rFonts w:ascii="Times New Roman" w:hAnsi="Times New Roman"/>
          <w:sz w:val="28"/>
          <w:szCs w:val="28"/>
        </w:rPr>
        <w:t xml:space="preserve"> </w:t>
      </w:r>
      <w:r w:rsidR="00775BE0" w:rsidRPr="005906F5">
        <w:rPr>
          <w:rFonts w:ascii="Times New Roman" w:hAnsi="Times New Roman"/>
          <w:sz w:val="28"/>
          <w:szCs w:val="28"/>
        </w:rPr>
        <w:t>сельских поселений Новобурасского</w:t>
      </w:r>
      <w:r w:rsidR="00C546B1" w:rsidRPr="005906F5">
        <w:rPr>
          <w:rFonts w:ascii="Times New Roman" w:hAnsi="Times New Roman"/>
          <w:sz w:val="28"/>
          <w:szCs w:val="28"/>
        </w:rPr>
        <w:t xml:space="preserve"> </w:t>
      </w:r>
      <w:r w:rsidRPr="005906F5">
        <w:rPr>
          <w:rFonts w:ascii="Times New Roman" w:hAnsi="Times New Roman"/>
          <w:sz w:val="28"/>
          <w:szCs w:val="28"/>
        </w:rPr>
        <w:t xml:space="preserve"> муниципальн</w:t>
      </w:r>
      <w:r w:rsidR="00775BE0" w:rsidRPr="005906F5">
        <w:rPr>
          <w:rFonts w:ascii="Times New Roman" w:hAnsi="Times New Roman"/>
          <w:sz w:val="28"/>
          <w:szCs w:val="28"/>
        </w:rPr>
        <w:t>ого</w:t>
      </w:r>
      <w:r w:rsidRPr="005906F5">
        <w:rPr>
          <w:rFonts w:ascii="Times New Roman" w:hAnsi="Times New Roman"/>
          <w:sz w:val="28"/>
          <w:szCs w:val="28"/>
        </w:rPr>
        <w:t xml:space="preserve"> </w:t>
      </w:r>
      <w:r w:rsidR="00775BE0" w:rsidRPr="005906F5">
        <w:rPr>
          <w:rFonts w:ascii="Times New Roman" w:hAnsi="Times New Roman"/>
          <w:sz w:val="28"/>
          <w:szCs w:val="28"/>
        </w:rPr>
        <w:t>района</w:t>
      </w:r>
      <w:r w:rsidRPr="005906F5">
        <w:rPr>
          <w:rFonts w:ascii="Times New Roman" w:hAnsi="Times New Roman"/>
          <w:sz w:val="28"/>
          <w:szCs w:val="28"/>
        </w:rPr>
        <w:t xml:space="preserve"> </w:t>
      </w:r>
      <w:r w:rsidR="00F83D24" w:rsidRPr="005906F5">
        <w:rPr>
          <w:rFonts w:ascii="Times New Roman" w:hAnsi="Times New Roman"/>
          <w:sz w:val="28"/>
          <w:szCs w:val="28"/>
        </w:rPr>
        <w:t xml:space="preserve">об </w:t>
      </w:r>
      <w:r w:rsidRPr="005906F5">
        <w:rPr>
          <w:rFonts w:ascii="Times New Roman" w:hAnsi="Times New Roman"/>
          <w:sz w:val="28"/>
          <w:szCs w:val="28"/>
        </w:rPr>
        <w:t>утверждении</w:t>
      </w:r>
      <w:r w:rsidR="00F83D24" w:rsidRPr="005906F5">
        <w:rPr>
          <w:rFonts w:ascii="Times New Roman" w:hAnsi="Times New Roman"/>
          <w:sz w:val="28"/>
          <w:szCs w:val="28"/>
        </w:rPr>
        <w:t xml:space="preserve"> и вносимых изменений и дополнений </w:t>
      </w:r>
      <w:r w:rsidRPr="005906F5">
        <w:rPr>
          <w:rFonts w:ascii="Times New Roman" w:hAnsi="Times New Roman"/>
          <w:sz w:val="28"/>
          <w:szCs w:val="28"/>
        </w:rPr>
        <w:t xml:space="preserve"> муниципальных программ, предлагаемых к финансированию начиная с очередного финансового года</w:t>
      </w:r>
      <w:r w:rsidR="00F83D24" w:rsidRPr="005906F5">
        <w:rPr>
          <w:rFonts w:ascii="Times New Roman" w:hAnsi="Times New Roman"/>
          <w:sz w:val="28"/>
          <w:szCs w:val="28"/>
        </w:rPr>
        <w:t>.</w:t>
      </w:r>
      <w:proofErr w:type="gramEnd"/>
    </w:p>
    <w:p w:rsidR="00C462E3" w:rsidRPr="005906F5" w:rsidRDefault="00C462E3" w:rsidP="005906F5">
      <w:pPr>
        <w:spacing w:after="0" w:line="240" w:lineRule="auto"/>
        <w:jc w:val="both"/>
        <w:rPr>
          <w:rFonts w:ascii="Times New Roman" w:hAnsi="Times New Roman"/>
          <w:sz w:val="28"/>
          <w:szCs w:val="28"/>
        </w:rPr>
      </w:pPr>
    </w:p>
    <w:p w:rsidR="003E30EB" w:rsidRPr="005906F5" w:rsidRDefault="003A3661" w:rsidP="005906F5">
      <w:pPr>
        <w:pStyle w:val="a3"/>
        <w:numPr>
          <w:ilvl w:val="0"/>
          <w:numId w:val="42"/>
        </w:numPr>
        <w:spacing w:after="0" w:line="240" w:lineRule="auto"/>
        <w:ind w:left="0"/>
        <w:jc w:val="center"/>
        <w:rPr>
          <w:rFonts w:ascii="Times New Roman" w:hAnsi="Times New Roman"/>
          <w:color w:val="000000"/>
          <w:sz w:val="28"/>
          <w:szCs w:val="28"/>
        </w:rPr>
      </w:pPr>
      <w:r w:rsidRPr="005906F5">
        <w:rPr>
          <w:rFonts w:ascii="Times New Roman" w:hAnsi="Times New Roman"/>
          <w:b/>
          <w:color w:val="000000"/>
          <w:sz w:val="28"/>
          <w:szCs w:val="28"/>
        </w:rPr>
        <w:t>И</w:t>
      </w:r>
      <w:r w:rsidR="00D8115A" w:rsidRPr="005906F5">
        <w:rPr>
          <w:rFonts w:ascii="Times New Roman" w:hAnsi="Times New Roman"/>
          <w:b/>
          <w:color w:val="000000"/>
          <w:sz w:val="28"/>
          <w:szCs w:val="28"/>
        </w:rPr>
        <w:t>НЫЕ РЕЗУЛЬТАТЫ РАБОТЫ</w:t>
      </w:r>
    </w:p>
    <w:p w:rsidR="00D74E3D" w:rsidRPr="005906F5" w:rsidRDefault="00504AA5"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p>
    <w:p w:rsidR="00A530B7" w:rsidRPr="005906F5" w:rsidRDefault="00A530B7"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Составлен план работы Комиссии на 20</w:t>
      </w:r>
      <w:r w:rsidR="00AB19ED" w:rsidRPr="005906F5">
        <w:rPr>
          <w:rFonts w:ascii="Times New Roman" w:hAnsi="Times New Roman"/>
          <w:sz w:val="28"/>
          <w:szCs w:val="28"/>
        </w:rPr>
        <w:t>2</w:t>
      </w:r>
      <w:r w:rsidR="00FA7F3E" w:rsidRPr="005906F5">
        <w:rPr>
          <w:rFonts w:ascii="Times New Roman" w:hAnsi="Times New Roman"/>
          <w:sz w:val="28"/>
          <w:szCs w:val="28"/>
        </w:rPr>
        <w:t>6</w:t>
      </w:r>
      <w:r w:rsidR="00DB0E7D" w:rsidRPr="005906F5">
        <w:rPr>
          <w:rFonts w:ascii="Times New Roman" w:hAnsi="Times New Roman"/>
          <w:sz w:val="28"/>
          <w:szCs w:val="28"/>
        </w:rPr>
        <w:t xml:space="preserve"> год</w:t>
      </w:r>
      <w:r w:rsidRPr="005906F5">
        <w:rPr>
          <w:rFonts w:ascii="Times New Roman" w:hAnsi="Times New Roman"/>
          <w:sz w:val="28"/>
          <w:szCs w:val="28"/>
        </w:rPr>
        <w:t>.</w:t>
      </w:r>
    </w:p>
    <w:p w:rsidR="00EC78F6" w:rsidRPr="005906F5" w:rsidRDefault="00EC78F6"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В отчетном периоде в целях реализации принципа гласности в соответствии с требованиями Федерального закона от 7 февраля 2011г. №</w:t>
      </w:r>
      <w:r w:rsidR="00C462E3" w:rsidRPr="005906F5">
        <w:rPr>
          <w:rFonts w:ascii="Times New Roman" w:hAnsi="Times New Roman"/>
          <w:sz w:val="28"/>
          <w:szCs w:val="28"/>
        </w:rPr>
        <w:t xml:space="preserve"> </w:t>
      </w:r>
      <w:r w:rsidRPr="005906F5">
        <w:rPr>
          <w:rFonts w:ascii="Times New Roman" w:hAnsi="Times New Roman"/>
          <w:sz w:val="28"/>
          <w:szCs w:val="28"/>
        </w:rPr>
        <w:t>6-ФЗ «Об общих принципах организации и деятельности контрольно-счётных органов субъектов РФ и муниципальных образований» Контрольно-счётной комиссией осуществлялась работа по обеспечению публичности представления информации.</w:t>
      </w:r>
    </w:p>
    <w:p w:rsidR="00A530B7" w:rsidRPr="005906F5" w:rsidRDefault="00A530B7"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В целях обеспечения доступа к информации о своей деятельности, на официальном сайте администрации Ново</w:t>
      </w:r>
      <w:r w:rsidR="000C2F5C" w:rsidRPr="005906F5">
        <w:rPr>
          <w:rFonts w:ascii="Times New Roman" w:hAnsi="Times New Roman"/>
          <w:sz w:val="28"/>
          <w:szCs w:val="28"/>
        </w:rPr>
        <w:t>б</w:t>
      </w:r>
      <w:r w:rsidRPr="005906F5">
        <w:rPr>
          <w:rFonts w:ascii="Times New Roman" w:hAnsi="Times New Roman"/>
          <w:sz w:val="28"/>
          <w:szCs w:val="28"/>
        </w:rPr>
        <w:t>у</w:t>
      </w:r>
      <w:r w:rsidR="000C2F5C" w:rsidRPr="005906F5">
        <w:rPr>
          <w:rFonts w:ascii="Times New Roman" w:hAnsi="Times New Roman"/>
          <w:sz w:val="28"/>
          <w:szCs w:val="28"/>
        </w:rPr>
        <w:t>рас</w:t>
      </w:r>
      <w:r w:rsidRPr="005906F5">
        <w:rPr>
          <w:rFonts w:ascii="Times New Roman" w:hAnsi="Times New Roman"/>
          <w:sz w:val="28"/>
          <w:szCs w:val="28"/>
        </w:rPr>
        <w:t>ского муниципального района  создана страничка КСК</w:t>
      </w:r>
      <w:r w:rsidR="000949B6" w:rsidRPr="005906F5">
        <w:rPr>
          <w:rFonts w:ascii="Times New Roman" w:hAnsi="Times New Roman"/>
          <w:sz w:val="28"/>
          <w:szCs w:val="28"/>
        </w:rPr>
        <w:t>,</w:t>
      </w:r>
      <w:r w:rsidR="00C23FCA" w:rsidRPr="005906F5">
        <w:rPr>
          <w:rFonts w:ascii="Times New Roman" w:hAnsi="Times New Roman"/>
          <w:sz w:val="28"/>
          <w:szCs w:val="28"/>
        </w:rPr>
        <w:t xml:space="preserve"> </w:t>
      </w:r>
      <w:r w:rsidR="000949B6" w:rsidRPr="005906F5">
        <w:rPr>
          <w:rFonts w:ascii="Times New Roman" w:hAnsi="Times New Roman"/>
          <w:sz w:val="28"/>
          <w:szCs w:val="28"/>
        </w:rPr>
        <w:t xml:space="preserve"> где размещаются информационные материалы о работе Контрольно-счетной комиссии</w:t>
      </w:r>
      <w:r w:rsidRPr="005906F5">
        <w:rPr>
          <w:rFonts w:ascii="Times New Roman" w:hAnsi="Times New Roman"/>
          <w:sz w:val="28"/>
          <w:szCs w:val="28"/>
        </w:rPr>
        <w:t>.</w:t>
      </w:r>
    </w:p>
    <w:p w:rsidR="0063253C" w:rsidRPr="005906F5" w:rsidRDefault="00A530B7"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 xml:space="preserve">В течение года по заданию Счетной палаты Саратовской области </w:t>
      </w:r>
      <w:r w:rsidR="00AB19ED" w:rsidRPr="005906F5">
        <w:rPr>
          <w:rFonts w:ascii="Times New Roman" w:hAnsi="Times New Roman"/>
          <w:sz w:val="28"/>
          <w:szCs w:val="28"/>
        </w:rPr>
        <w:t xml:space="preserve">и Администрации Новобурасского муниципального района </w:t>
      </w:r>
      <w:r w:rsidRPr="005906F5">
        <w:rPr>
          <w:rFonts w:ascii="Times New Roman" w:hAnsi="Times New Roman"/>
          <w:sz w:val="28"/>
          <w:szCs w:val="28"/>
        </w:rPr>
        <w:t xml:space="preserve">подготавливалась и отправлялась информация о деятельности  комиссии.  </w:t>
      </w:r>
    </w:p>
    <w:p w:rsidR="0063253C" w:rsidRPr="005906F5" w:rsidRDefault="0063253C" w:rsidP="005906F5">
      <w:pPr>
        <w:pStyle w:val="ac"/>
        <w:ind w:firstLine="567"/>
        <w:rPr>
          <w:color w:val="000000"/>
          <w:szCs w:val="28"/>
        </w:rPr>
      </w:pPr>
      <w:r w:rsidRPr="005906F5">
        <w:rPr>
          <w:color w:val="000000"/>
          <w:szCs w:val="28"/>
        </w:rPr>
        <w:t>В отчетном периоде продолжена работа, направленная на повышение профессиональной компетентности и обеспечение условий для улучшения результативности профессиональной служебной деятельности работников  Контрольно-счетной комиссии.</w:t>
      </w:r>
    </w:p>
    <w:p w:rsidR="00711C2F" w:rsidRPr="005906F5" w:rsidRDefault="00397D0C" w:rsidP="005906F5">
      <w:pPr>
        <w:pStyle w:val="ae"/>
        <w:spacing w:before="0" w:beforeAutospacing="0" w:after="0" w:afterAutospacing="0"/>
        <w:jc w:val="both"/>
        <w:rPr>
          <w:rFonts w:ascii="Times New Roman" w:hAnsi="Times New Roman" w:cs="Times New Roman"/>
          <w:sz w:val="28"/>
          <w:szCs w:val="28"/>
        </w:rPr>
      </w:pPr>
      <w:r w:rsidRPr="005906F5">
        <w:rPr>
          <w:rFonts w:ascii="Times New Roman" w:hAnsi="Times New Roman" w:cs="Times New Roman"/>
          <w:color w:val="000000"/>
          <w:sz w:val="28"/>
          <w:szCs w:val="28"/>
        </w:rPr>
        <w:t xml:space="preserve">        </w:t>
      </w:r>
      <w:r w:rsidR="00711C2F" w:rsidRPr="005906F5">
        <w:rPr>
          <w:rFonts w:ascii="Times New Roman" w:hAnsi="Times New Roman" w:cs="Times New Roman"/>
          <w:color w:val="000000"/>
          <w:sz w:val="28"/>
          <w:szCs w:val="28"/>
        </w:rPr>
        <w:t xml:space="preserve">В 2025 году </w:t>
      </w:r>
      <w:r w:rsidR="003C07B8" w:rsidRPr="005906F5">
        <w:rPr>
          <w:rFonts w:ascii="Times New Roman" w:hAnsi="Times New Roman" w:cs="Times New Roman"/>
          <w:color w:val="000000"/>
          <w:sz w:val="28"/>
          <w:szCs w:val="28"/>
        </w:rPr>
        <w:t>с</w:t>
      </w:r>
      <w:r w:rsidR="003C07B8" w:rsidRPr="005906F5">
        <w:rPr>
          <w:rFonts w:ascii="Times New Roman" w:hAnsi="Times New Roman" w:cs="Times New Roman"/>
          <w:sz w:val="28"/>
          <w:szCs w:val="28"/>
        </w:rPr>
        <w:t xml:space="preserve">пециалисты Контрольно-счетной комиссии прошли обучение в ГАУ ДПО «СОИРО» в формате семинаров с использованием дистанционных образовательных технологий по «Основы бухгалтерского учета в органах государственной (муниципальной) власти, </w:t>
      </w:r>
      <w:r w:rsidR="00711C2F" w:rsidRPr="005906F5">
        <w:rPr>
          <w:rFonts w:ascii="Times New Roman" w:hAnsi="Times New Roman" w:cs="Times New Roman"/>
          <w:color w:val="000000"/>
          <w:sz w:val="28"/>
          <w:szCs w:val="28"/>
        </w:rPr>
        <w:t>«Механизмы противодействия коррупции и профилактика коррупционных правонарушений», «Контрактная система в сфере закупок товаров, работ и услуг»</w:t>
      </w:r>
      <w:r w:rsidR="003C07B8" w:rsidRPr="005906F5">
        <w:rPr>
          <w:rFonts w:ascii="Times New Roman" w:hAnsi="Times New Roman" w:cs="Times New Roman"/>
          <w:color w:val="000000"/>
          <w:sz w:val="28"/>
          <w:szCs w:val="28"/>
        </w:rPr>
        <w:t xml:space="preserve">  </w:t>
      </w:r>
      <w:r w:rsidR="003C07B8" w:rsidRPr="005906F5">
        <w:rPr>
          <w:rFonts w:ascii="Times New Roman" w:hAnsi="Times New Roman" w:cs="Times New Roman"/>
          <w:sz w:val="28"/>
          <w:szCs w:val="28"/>
        </w:rPr>
        <w:t>по результатам выдан</w:t>
      </w:r>
      <w:r w:rsidRPr="005906F5">
        <w:rPr>
          <w:rFonts w:ascii="Times New Roman" w:hAnsi="Times New Roman" w:cs="Times New Roman"/>
          <w:sz w:val="28"/>
          <w:szCs w:val="28"/>
        </w:rPr>
        <w:t>ы</w:t>
      </w:r>
      <w:r w:rsidR="003C07B8" w:rsidRPr="005906F5">
        <w:rPr>
          <w:rFonts w:ascii="Times New Roman" w:hAnsi="Times New Roman" w:cs="Times New Roman"/>
          <w:sz w:val="28"/>
          <w:szCs w:val="28"/>
        </w:rPr>
        <w:t xml:space="preserve"> сертификат</w:t>
      </w:r>
      <w:r w:rsidRPr="005906F5">
        <w:rPr>
          <w:rFonts w:ascii="Times New Roman" w:hAnsi="Times New Roman" w:cs="Times New Roman"/>
          <w:sz w:val="28"/>
          <w:szCs w:val="28"/>
        </w:rPr>
        <w:t>ы.</w:t>
      </w:r>
    </w:p>
    <w:p w:rsidR="009453E7" w:rsidRPr="005906F5" w:rsidRDefault="00397D0C" w:rsidP="00562914">
      <w:pPr>
        <w:pStyle w:val="ae"/>
        <w:spacing w:before="0" w:beforeAutospacing="0" w:after="0" w:afterAutospacing="0"/>
        <w:jc w:val="both"/>
        <w:rPr>
          <w:rFonts w:ascii="Times New Roman" w:hAnsi="Times New Roman" w:cs="Times New Roman"/>
          <w:sz w:val="28"/>
          <w:szCs w:val="28"/>
        </w:rPr>
      </w:pPr>
      <w:r w:rsidRPr="005906F5">
        <w:rPr>
          <w:rFonts w:ascii="Times New Roman" w:hAnsi="Times New Roman" w:cs="Times New Roman"/>
          <w:sz w:val="28"/>
          <w:szCs w:val="28"/>
        </w:rPr>
        <w:t xml:space="preserve">      </w:t>
      </w:r>
      <w:r w:rsidR="00562914">
        <w:rPr>
          <w:rFonts w:ascii="Times New Roman" w:hAnsi="Times New Roman" w:cs="Times New Roman"/>
          <w:sz w:val="28"/>
          <w:szCs w:val="28"/>
        </w:rPr>
        <w:t xml:space="preserve">  </w:t>
      </w:r>
      <w:proofErr w:type="gramStart"/>
      <w:r w:rsidRPr="005906F5">
        <w:rPr>
          <w:rFonts w:ascii="Times New Roman" w:hAnsi="Times New Roman" w:cs="Times New Roman"/>
          <w:sz w:val="28"/>
          <w:szCs w:val="28"/>
        </w:rPr>
        <w:t xml:space="preserve">В </w:t>
      </w:r>
      <w:r w:rsidR="00C23FCA" w:rsidRPr="005906F5">
        <w:rPr>
          <w:rFonts w:ascii="Times New Roman" w:hAnsi="Times New Roman" w:cs="Times New Roman"/>
          <w:sz w:val="28"/>
          <w:szCs w:val="28"/>
        </w:rPr>
        <w:t>течение года сотрудники контрольно-счетной комиссии повышали  свою квалификацию проводимые</w:t>
      </w:r>
      <w:r w:rsidR="009453E7" w:rsidRPr="005906F5">
        <w:rPr>
          <w:rFonts w:ascii="Times New Roman" w:hAnsi="Times New Roman" w:cs="Times New Roman"/>
          <w:sz w:val="28"/>
          <w:szCs w:val="28"/>
        </w:rPr>
        <w:t xml:space="preserve"> </w:t>
      </w:r>
      <w:r w:rsidR="0063253C" w:rsidRPr="005906F5">
        <w:rPr>
          <w:rFonts w:ascii="Times New Roman" w:hAnsi="Times New Roman" w:cs="Times New Roman"/>
          <w:sz w:val="28"/>
          <w:szCs w:val="28"/>
        </w:rPr>
        <w:t xml:space="preserve">Советом контрольно-счетных органов  при </w:t>
      </w:r>
      <w:r w:rsidR="00C23FCA" w:rsidRPr="005906F5">
        <w:rPr>
          <w:rFonts w:ascii="Times New Roman" w:hAnsi="Times New Roman" w:cs="Times New Roman"/>
          <w:sz w:val="28"/>
          <w:szCs w:val="28"/>
        </w:rPr>
        <w:t xml:space="preserve">Счетной палатой </w:t>
      </w:r>
      <w:r w:rsidR="00E125DE" w:rsidRPr="005906F5">
        <w:rPr>
          <w:rFonts w:ascii="Times New Roman" w:hAnsi="Times New Roman" w:cs="Times New Roman"/>
          <w:sz w:val="28"/>
          <w:szCs w:val="28"/>
        </w:rPr>
        <w:t xml:space="preserve">Российской Федерации </w:t>
      </w:r>
      <w:r w:rsidR="00C23FCA" w:rsidRPr="005906F5">
        <w:rPr>
          <w:rFonts w:ascii="Times New Roman" w:hAnsi="Times New Roman" w:cs="Times New Roman"/>
          <w:sz w:val="28"/>
          <w:szCs w:val="28"/>
        </w:rPr>
        <w:t xml:space="preserve"> </w:t>
      </w:r>
      <w:r w:rsidR="009453E7" w:rsidRPr="005906F5">
        <w:rPr>
          <w:rFonts w:ascii="Times New Roman" w:hAnsi="Times New Roman" w:cs="Times New Roman"/>
          <w:sz w:val="28"/>
          <w:szCs w:val="28"/>
        </w:rPr>
        <w:t>обучающие семинары в формате видеоконференции</w:t>
      </w:r>
      <w:r w:rsidR="0048456E" w:rsidRPr="005906F5">
        <w:rPr>
          <w:rFonts w:ascii="Times New Roman" w:hAnsi="Times New Roman" w:cs="Times New Roman"/>
          <w:sz w:val="28"/>
          <w:szCs w:val="28"/>
        </w:rPr>
        <w:t xml:space="preserve"> </w:t>
      </w:r>
      <w:r w:rsidR="0063253C" w:rsidRPr="005906F5">
        <w:rPr>
          <w:rFonts w:ascii="Times New Roman" w:hAnsi="Times New Roman" w:cs="Times New Roman"/>
          <w:sz w:val="28"/>
          <w:szCs w:val="28"/>
        </w:rPr>
        <w:t xml:space="preserve"> в соответствии с планом проведения обучающих мероприятий </w:t>
      </w:r>
      <w:r w:rsidR="0048456E" w:rsidRPr="005906F5">
        <w:rPr>
          <w:rFonts w:ascii="Times New Roman" w:hAnsi="Times New Roman" w:cs="Times New Roman"/>
          <w:sz w:val="28"/>
          <w:szCs w:val="28"/>
        </w:rPr>
        <w:lastRenderedPageBreak/>
        <w:t>по вопросам</w:t>
      </w:r>
      <w:r w:rsidR="0063253C" w:rsidRPr="005906F5">
        <w:rPr>
          <w:rFonts w:ascii="Times New Roman" w:hAnsi="Times New Roman" w:cs="Times New Roman"/>
          <w:sz w:val="28"/>
          <w:szCs w:val="28"/>
        </w:rPr>
        <w:t xml:space="preserve"> </w:t>
      </w:r>
      <w:r w:rsidR="003C07B8" w:rsidRPr="005906F5">
        <w:rPr>
          <w:rFonts w:ascii="Times New Roman" w:hAnsi="Times New Roman" w:cs="Times New Roman"/>
          <w:sz w:val="28"/>
          <w:szCs w:val="28"/>
        </w:rPr>
        <w:t>финансового контроля за реализацией проектов и программ развития культуры на территориях муниципальных образований »  «Актуальные вопросы и практика аудита вовлечения федеральных земель в оборот по результатам проведенных Счетной Палатой</w:t>
      </w:r>
      <w:proofErr w:type="gramEnd"/>
      <w:r w:rsidR="003C07B8" w:rsidRPr="005906F5">
        <w:rPr>
          <w:rFonts w:ascii="Times New Roman" w:hAnsi="Times New Roman" w:cs="Times New Roman"/>
          <w:sz w:val="28"/>
          <w:szCs w:val="28"/>
        </w:rPr>
        <w:t xml:space="preserve"> Российской Федерации</w:t>
      </w:r>
      <w:r w:rsidR="00955889">
        <w:rPr>
          <w:rFonts w:ascii="Times New Roman" w:hAnsi="Times New Roman" w:cs="Times New Roman"/>
          <w:sz w:val="28"/>
          <w:szCs w:val="28"/>
        </w:rPr>
        <w:t xml:space="preserve"> </w:t>
      </w:r>
      <w:r w:rsidR="003C07B8" w:rsidRPr="005906F5">
        <w:rPr>
          <w:rFonts w:ascii="Times New Roman" w:hAnsi="Times New Roman" w:cs="Times New Roman"/>
          <w:sz w:val="28"/>
          <w:szCs w:val="28"/>
        </w:rPr>
        <w:t>в 2024 году мероприятий», «Управление конфликтом в государственных и муниципальных органах», «Организация питания в дошкольных и общеобразовательных организациях муниципальных образований», «Обоснование цены муниципального контракта», практика контрольн</w:t>
      </w:r>
      <w:proofErr w:type="gramStart"/>
      <w:r w:rsidR="003C07B8" w:rsidRPr="005906F5">
        <w:rPr>
          <w:rFonts w:ascii="Times New Roman" w:hAnsi="Times New Roman" w:cs="Times New Roman"/>
          <w:sz w:val="28"/>
          <w:szCs w:val="28"/>
        </w:rPr>
        <w:t>о-</w:t>
      </w:r>
      <w:proofErr w:type="gramEnd"/>
      <w:r w:rsidR="003C07B8" w:rsidRPr="005906F5">
        <w:rPr>
          <w:rFonts w:ascii="Times New Roman" w:hAnsi="Times New Roman" w:cs="Times New Roman"/>
          <w:sz w:val="28"/>
          <w:szCs w:val="28"/>
        </w:rPr>
        <w:t xml:space="preserve"> счетных органов по оценки реализуемости, рисков и результатов достижения целей социально-экономического развития муниципального образования», «Новации в законодательства в сфере цифровой трансформации контроля в финансово-бюджетной сфере и практика автоматизации», «Актуальные вопросы аудита в сфере закупок товаров, работ и услуг, Роль муниципальных  контрольно-счетных органов в противодействии коррупции», </w:t>
      </w:r>
      <w:r w:rsidRPr="005906F5">
        <w:rPr>
          <w:rFonts w:ascii="Times New Roman" w:hAnsi="Times New Roman" w:cs="Times New Roman"/>
          <w:sz w:val="28"/>
          <w:szCs w:val="28"/>
        </w:rPr>
        <w:t>«</w:t>
      </w:r>
      <w:proofErr w:type="spellStart"/>
      <w:r w:rsidR="003C07B8" w:rsidRPr="005906F5">
        <w:rPr>
          <w:rFonts w:ascii="Times New Roman" w:hAnsi="Times New Roman" w:cs="Times New Roman"/>
          <w:sz w:val="28"/>
          <w:szCs w:val="28"/>
        </w:rPr>
        <w:t>Антикоррупционная</w:t>
      </w:r>
      <w:proofErr w:type="spellEnd"/>
      <w:r w:rsidR="003C07B8" w:rsidRPr="005906F5">
        <w:rPr>
          <w:rFonts w:ascii="Times New Roman" w:hAnsi="Times New Roman" w:cs="Times New Roman"/>
          <w:sz w:val="28"/>
          <w:szCs w:val="28"/>
        </w:rPr>
        <w:t xml:space="preserve"> деятельность контрольно-счетных органов» </w:t>
      </w:r>
      <w:r w:rsidRPr="005906F5">
        <w:rPr>
          <w:rFonts w:ascii="Times New Roman" w:hAnsi="Times New Roman" w:cs="Times New Roman"/>
          <w:sz w:val="28"/>
          <w:szCs w:val="28"/>
        </w:rPr>
        <w:t xml:space="preserve">и другие </w:t>
      </w:r>
      <w:proofErr w:type="gramStart"/>
      <w:r w:rsidRPr="005906F5">
        <w:rPr>
          <w:rFonts w:ascii="Times New Roman" w:hAnsi="Times New Roman" w:cs="Times New Roman"/>
          <w:sz w:val="28"/>
          <w:szCs w:val="28"/>
        </w:rPr>
        <w:t>вопросы</w:t>
      </w:r>
      <w:proofErr w:type="gramEnd"/>
      <w:r w:rsidRPr="005906F5">
        <w:rPr>
          <w:rFonts w:ascii="Times New Roman" w:hAnsi="Times New Roman" w:cs="Times New Roman"/>
          <w:sz w:val="28"/>
          <w:szCs w:val="28"/>
        </w:rPr>
        <w:t xml:space="preserve"> касающиеся работы контрольно-счетных органов</w:t>
      </w:r>
      <w:r w:rsidR="003C07B8" w:rsidRPr="005906F5">
        <w:rPr>
          <w:rFonts w:ascii="Times New Roman" w:hAnsi="Times New Roman" w:cs="Times New Roman"/>
          <w:sz w:val="28"/>
          <w:szCs w:val="28"/>
        </w:rPr>
        <w:t xml:space="preserve"> в режиме видеоконференции</w:t>
      </w:r>
      <w:r w:rsidRPr="005906F5">
        <w:rPr>
          <w:rFonts w:ascii="Times New Roman" w:hAnsi="Times New Roman" w:cs="Times New Roman"/>
          <w:sz w:val="28"/>
          <w:szCs w:val="28"/>
        </w:rPr>
        <w:t>.</w:t>
      </w:r>
      <w:r w:rsidR="003C07B8" w:rsidRPr="005906F5">
        <w:rPr>
          <w:rFonts w:ascii="Times New Roman" w:hAnsi="Times New Roman" w:cs="Times New Roman"/>
          <w:sz w:val="28"/>
          <w:szCs w:val="28"/>
        </w:rPr>
        <w:t xml:space="preserve">  </w:t>
      </w:r>
    </w:p>
    <w:p w:rsidR="002B0A62" w:rsidRPr="005906F5" w:rsidRDefault="003A0034" w:rsidP="005906F5">
      <w:pPr>
        <w:pStyle w:val="ac"/>
        <w:ind w:firstLine="567"/>
        <w:rPr>
          <w:szCs w:val="28"/>
        </w:rPr>
      </w:pPr>
      <w:proofErr w:type="gramStart"/>
      <w:r w:rsidRPr="005906F5">
        <w:rPr>
          <w:szCs w:val="28"/>
        </w:rPr>
        <w:t>В соответствии Федеральным законом от 03.04.2017г. №64-ФЗ « О внесение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r w:rsidR="00A96411" w:rsidRPr="005906F5">
        <w:rPr>
          <w:szCs w:val="28"/>
        </w:rPr>
        <w:t xml:space="preserve"> </w:t>
      </w:r>
      <w:r w:rsidR="0091794F" w:rsidRPr="005906F5">
        <w:rPr>
          <w:szCs w:val="28"/>
        </w:rPr>
        <w:t>Законом Саратовской области от 02.08.2017г.</w:t>
      </w:r>
      <w:r w:rsidR="00C462E3" w:rsidRPr="005906F5">
        <w:rPr>
          <w:szCs w:val="28"/>
        </w:rPr>
        <w:t xml:space="preserve"> </w:t>
      </w:r>
      <w:r w:rsidR="0091794F" w:rsidRPr="005906F5">
        <w:rPr>
          <w:szCs w:val="28"/>
        </w:rPr>
        <w:t xml:space="preserve">№ 66-ЗСО «О порядке представления гражданами, претендующими </w:t>
      </w:r>
      <w:r w:rsidR="00DB0E7D" w:rsidRPr="005906F5">
        <w:rPr>
          <w:szCs w:val="28"/>
        </w:rPr>
        <w:t>на замещение муниципальной должности, должности главы местной администрации по контракту, и лицам, замещающими муниципальные должности, должности глав местных администраций по контракту, сведений</w:t>
      </w:r>
      <w:proofErr w:type="gramEnd"/>
      <w:r w:rsidR="00DB0E7D" w:rsidRPr="005906F5">
        <w:rPr>
          <w:szCs w:val="28"/>
        </w:rPr>
        <w:t xml:space="preserve"> </w:t>
      </w:r>
      <w:proofErr w:type="gramStart"/>
      <w:r w:rsidR="00DB0E7D" w:rsidRPr="005906F5">
        <w:rPr>
          <w:szCs w:val="28"/>
        </w:rPr>
        <w:t>о доходах, расходах, об имуществе и обязательствах имущественного характера, предоставляемых в соответствии с законодательством РФ о коррупции, и проверки достоверности и полноты таких сведений»  и на основании решения Муниципального Собрания Новобурасского муниципального района от 25 августа 2017 года №72 Контрольно-счетная комиссия наделена полномочиями на получения сведений граждан</w:t>
      </w:r>
      <w:r w:rsidR="00BF696C" w:rsidRPr="005906F5">
        <w:rPr>
          <w:szCs w:val="28"/>
        </w:rPr>
        <w:t>, претендующих на замещение муниципальной должности, должности главы местной администрации по контракту, и, лиц</w:t>
      </w:r>
      <w:proofErr w:type="gramEnd"/>
      <w:r w:rsidR="00BF696C" w:rsidRPr="005906F5">
        <w:rPr>
          <w:szCs w:val="28"/>
        </w:rPr>
        <w:t xml:space="preserve"> замещающих муниципальные должности, должности глав местных администраций по контракту о доходах, расходах, об имуществе и обязательствах имущественного характера на т</w:t>
      </w:r>
      <w:r w:rsidR="00CB7B6A" w:rsidRPr="005906F5">
        <w:rPr>
          <w:szCs w:val="28"/>
        </w:rPr>
        <w:t>ерритории Новобурасского района</w:t>
      </w:r>
      <w:r w:rsidR="00DB0E7D" w:rsidRPr="005906F5">
        <w:rPr>
          <w:color w:val="FF0000"/>
          <w:szCs w:val="28"/>
        </w:rPr>
        <w:t xml:space="preserve">. </w:t>
      </w:r>
      <w:r w:rsidR="00BF696C" w:rsidRPr="005906F5">
        <w:rPr>
          <w:color w:val="FF0000"/>
          <w:szCs w:val="28"/>
        </w:rPr>
        <w:t xml:space="preserve"> </w:t>
      </w:r>
      <w:r w:rsidR="00DB0E7D" w:rsidRPr="005906F5">
        <w:rPr>
          <w:szCs w:val="28"/>
        </w:rPr>
        <w:t>В 20</w:t>
      </w:r>
      <w:r w:rsidR="00C462E3" w:rsidRPr="005906F5">
        <w:rPr>
          <w:szCs w:val="28"/>
        </w:rPr>
        <w:t>2</w:t>
      </w:r>
      <w:r w:rsidR="00397D0C" w:rsidRPr="005906F5">
        <w:rPr>
          <w:szCs w:val="28"/>
        </w:rPr>
        <w:t>5</w:t>
      </w:r>
      <w:r w:rsidR="002B0A62" w:rsidRPr="005906F5">
        <w:rPr>
          <w:szCs w:val="28"/>
        </w:rPr>
        <w:t xml:space="preserve"> </w:t>
      </w:r>
      <w:r w:rsidR="00DB0E7D" w:rsidRPr="005906F5">
        <w:rPr>
          <w:szCs w:val="28"/>
        </w:rPr>
        <w:t xml:space="preserve">году было получено </w:t>
      </w:r>
      <w:r w:rsidR="00380B49" w:rsidRPr="005906F5">
        <w:rPr>
          <w:szCs w:val="28"/>
        </w:rPr>
        <w:t>10</w:t>
      </w:r>
      <w:r w:rsidR="00CB7B6A" w:rsidRPr="005906F5">
        <w:rPr>
          <w:szCs w:val="28"/>
        </w:rPr>
        <w:t xml:space="preserve"> сведений</w:t>
      </w:r>
      <w:r w:rsidR="00CC4C11" w:rsidRPr="005906F5">
        <w:rPr>
          <w:szCs w:val="28"/>
        </w:rPr>
        <w:t xml:space="preserve"> и </w:t>
      </w:r>
      <w:r w:rsidR="00380B49" w:rsidRPr="005906F5">
        <w:rPr>
          <w:szCs w:val="28"/>
        </w:rPr>
        <w:t>29</w:t>
      </w:r>
      <w:r w:rsidR="00CC4C11" w:rsidRPr="005906F5">
        <w:rPr>
          <w:szCs w:val="28"/>
        </w:rPr>
        <w:t xml:space="preserve"> сообщений </w:t>
      </w:r>
      <w:r w:rsidR="00CC4C11" w:rsidRPr="005906F5">
        <w:rPr>
          <w:b/>
          <w:szCs w:val="28"/>
        </w:rPr>
        <w:t xml:space="preserve"> </w:t>
      </w:r>
      <w:r w:rsidR="00CC4C11" w:rsidRPr="005906F5">
        <w:rPr>
          <w:szCs w:val="28"/>
        </w:rPr>
        <w:t>о не совершении сделок</w:t>
      </w:r>
      <w:r w:rsidR="00DB0E7D" w:rsidRPr="005906F5">
        <w:rPr>
          <w:szCs w:val="28"/>
        </w:rPr>
        <w:t xml:space="preserve">, которые были направлены в Управление по взаимодействию с правоохранительными органами и противодействию коррупции Правительства Саратовской области.    </w:t>
      </w:r>
    </w:p>
    <w:p w:rsidR="00BC69CF" w:rsidRPr="005906F5" w:rsidRDefault="002B0A62" w:rsidP="005906F5">
      <w:pPr>
        <w:pStyle w:val="ac"/>
        <w:ind w:firstLine="567"/>
        <w:rPr>
          <w:szCs w:val="28"/>
        </w:rPr>
      </w:pPr>
      <w:r w:rsidRPr="005906F5">
        <w:rPr>
          <w:szCs w:val="28"/>
        </w:rPr>
        <w:t xml:space="preserve">Комиссия при осуществлении внешнего муниципального финансового контроля руководствуется Конституцией РФ, законодательством РФ, законодательством Саратовской области, муниципальными нормативными правовыми актами, а также стандартами внешнего муниципального финансового контроля. </w:t>
      </w:r>
    </w:p>
    <w:p w:rsidR="002B0A62" w:rsidRPr="005906F5" w:rsidRDefault="0057364B" w:rsidP="005906F5">
      <w:pPr>
        <w:pStyle w:val="ac"/>
        <w:ind w:firstLine="567"/>
        <w:rPr>
          <w:szCs w:val="28"/>
        </w:rPr>
      </w:pPr>
      <w:r w:rsidRPr="005906F5">
        <w:rPr>
          <w:szCs w:val="28"/>
        </w:rPr>
        <w:t>В рамках достижения целей и выполнения задач, поставленных  перед Советом контрольно-счетных органов, комиссия принимала участие в учредительном собрании Совета контрольно-счетных органов Саратовской области.</w:t>
      </w:r>
    </w:p>
    <w:p w:rsidR="002B0A62" w:rsidRPr="005906F5" w:rsidRDefault="002B0A62" w:rsidP="00562914">
      <w:pPr>
        <w:spacing w:after="0" w:line="240" w:lineRule="auto"/>
        <w:jc w:val="both"/>
        <w:textAlignment w:val="baseline"/>
        <w:rPr>
          <w:rFonts w:ascii="Times New Roman" w:eastAsia="Times New Roman" w:hAnsi="Times New Roman"/>
          <w:color w:val="777777"/>
          <w:sz w:val="28"/>
          <w:szCs w:val="28"/>
          <w:lang w:eastAsia="ru-RU"/>
        </w:rPr>
      </w:pPr>
      <w:r w:rsidRPr="005906F5">
        <w:rPr>
          <w:rFonts w:ascii="Times New Roman" w:eastAsia="Times New Roman" w:hAnsi="Times New Roman"/>
          <w:sz w:val="28"/>
          <w:szCs w:val="28"/>
          <w:lang w:eastAsia="ru-RU"/>
        </w:rPr>
        <w:lastRenderedPageBreak/>
        <w:t xml:space="preserve">       Приоритетной задачей в работе контрольно-счетной комиссии, как и в предыдущие годы, останется обеспечение </w:t>
      </w:r>
      <w:proofErr w:type="gramStart"/>
      <w:r w:rsidRPr="005906F5">
        <w:rPr>
          <w:rFonts w:ascii="Times New Roman" w:eastAsia="Times New Roman" w:hAnsi="Times New Roman"/>
          <w:sz w:val="28"/>
          <w:szCs w:val="28"/>
          <w:lang w:eastAsia="ru-RU"/>
        </w:rPr>
        <w:t>контроля за</w:t>
      </w:r>
      <w:proofErr w:type="gramEnd"/>
      <w:r w:rsidRPr="005906F5">
        <w:rPr>
          <w:rFonts w:ascii="Times New Roman" w:eastAsia="Times New Roman" w:hAnsi="Times New Roman"/>
          <w:sz w:val="28"/>
          <w:szCs w:val="28"/>
          <w:lang w:eastAsia="ru-RU"/>
        </w:rPr>
        <w:t xml:space="preserve"> формированием и исполнением бюджета муниципального района и бюджетов поселений</w:t>
      </w:r>
      <w:r w:rsidRPr="005906F5">
        <w:rPr>
          <w:rFonts w:ascii="Times New Roman" w:eastAsia="Times New Roman" w:hAnsi="Times New Roman"/>
          <w:color w:val="777777"/>
          <w:sz w:val="28"/>
          <w:szCs w:val="28"/>
          <w:lang w:eastAsia="ru-RU"/>
        </w:rPr>
        <w:t>.</w:t>
      </w:r>
    </w:p>
    <w:p w:rsidR="00200ED8" w:rsidRPr="005906F5" w:rsidRDefault="00200ED8"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Важным направлением в своей работе Контрольно-счётная комиссия считает не только выявление финансовых нарушений, но и содействие руководителям проверяемых организаций в устранении недостатков и в их предотвращении.</w:t>
      </w:r>
    </w:p>
    <w:p w:rsidR="00200ED8" w:rsidRPr="005906F5" w:rsidRDefault="00200ED8"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Задача Контрольно-счетной комиссии - дать информацию для принятия решений руководителям органов местного самоуправления и руководителям муниципальных учреждений для анализа и исследования выявленных нарушений и отклонений и совершенствования бюджетного процесса.</w:t>
      </w:r>
    </w:p>
    <w:p w:rsidR="00200ED8" w:rsidRPr="005906F5" w:rsidRDefault="00200ED8" w:rsidP="005906F5">
      <w:pPr>
        <w:spacing w:after="0" w:line="240" w:lineRule="auto"/>
        <w:ind w:firstLine="567"/>
        <w:jc w:val="both"/>
        <w:rPr>
          <w:rFonts w:ascii="Times New Roman" w:hAnsi="Times New Roman"/>
          <w:sz w:val="28"/>
          <w:szCs w:val="28"/>
        </w:rPr>
      </w:pPr>
      <w:r w:rsidRPr="005906F5">
        <w:rPr>
          <w:rFonts w:ascii="Times New Roman" w:hAnsi="Times New Roman"/>
          <w:sz w:val="28"/>
          <w:szCs w:val="28"/>
        </w:rPr>
        <w:t xml:space="preserve">Важным элементом в реализации контрольных функций Контрольно-счетной комиссии является обеспечение гласности в деятельности контрольного органа.       </w:t>
      </w:r>
    </w:p>
    <w:p w:rsidR="00F2633D" w:rsidRPr="005906F5" w:rsidRDefault="00E07CF1"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AE0E01" w:rsidRPr="005906F5">
        <w:rPr>
          <w:rFonts w:ascii="Times New Roman" w:hAnsi="Times New Roman"/>
          <w:sz w:val="28"/>
          <w:szCs w:val="28"/>
        </w:rPr>
        <w:t>В 20</w:t>
      </w:r>
      <w:r w:rsidRPr="005906F5">
        <w:rPr>
          <w:rFonts w:ascii="Times New Roman" w:hAnsi="Times New Roman"/>
          <w:sz w:val="28"/>
          <w:szCs w:val="28"/>
        </w:rPr>
        <w:t>2</w:t>
      </w:r>
      <w:r w:rsidR="00380B49" w:rsidRPr="005906F5">
        <w:rPr>
          <w:rFonts w:ascii="Times New Roman" w:hAnsi="Times New Roman"/>
          <w:sz w:val="28"/>
          <w:szCs w:val="28"/>
        </w:rPr>
        <w:t>6</w:t>
      </w:r>
      <w:r w:rsidR="00AE0E01" w:rsidRPr="005906F5">
        <w:rPr>
          <w:rFonts w:ascii="Times New Roman" w:hAnsi="Times New Roman"/>
          <w:sz w:val="28"/>
          <w:szCs w:val="28"/>
        </w:rPr>
        <w:t xml:space="preserve"> году Контрольно-счётная комиссия района продолжит свою деятельность с учетом новых задач и требований Президента Российской Федерации, Правительства Российской Федерации и </w:t>
      </w:r>
      <w:r w:rsidRPr="005906F5">
        <w:rPr>
          <w:rFonts w:ascii="Times New Roman" w:hAnsi="Times New Roman"/>
          <w:sz w:val="28"/>
          <w:szCs w:val="28"/>
        </w:rPr>
        <w:t>Саратовс</w:t>
      </w:r>
      <w:r w:rsidR="00AE0E01" w:rsidRPr="005906F5">
        <w:rPr>
          <w:rFonts w:ascii="Times New Roman" w:hAnsi="Times New Roman"/>
          <w:sz w:val="28"/>
          <w:szCs w:val="28"/>
        </w:rPr>
        <w:t xml:space="preserve">кой области. </w:t>
      </w:r>
      <w:r w:rsidR="00F2633D" w:rsidRPr="005906F5">
        <w:rPr>
          <w:rFonts w:ascii="Times New Roman" w:hAnsi="Times New Roman"/>
          <w:sz w:val="28"/>
          <w:szCs w:val="28"/>
        </w:rPr>
        <w:t xml:space="preserve"> </w:t>
      </w:r>
    </w:p>
    <w:p w:rsidR="00CC4C11" w:rsidRPr="005906F5" w:rsidRDefault="00F2633D"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E07CF1" w:rsidRPr="005906F5">
        <w:rPr>
          <w:rFonts w:ascii="Times New Roman" w:hAnsi="Times New Roman"/>
          <w:sz w:val="28"/>
          <w:szCs w:val="28"/>
        </w:rPr>
        <w:t xml:space="preserve"> </w:t>
      </w:r>
      <w:r w:rsidR="00562914">
        <w:rPr>
          <w:rFonts w:ascii="Times New Roman" w:hAnsi="Times New Roman"/>
          <w:sz w:val="28"/>
          <w:szCs w:val="28"/>
        </w:rPr>
        <w:t xml:space="preserve">  </w:t>
      </w:r>
      <w:r w:rsidR="00AE0E01" w:rsidRPr="005906F5">
        <w:rPr>
          <w:rFonts w:ascii="Times New Roman" w:hAnsi="Times New Roman"/>
          <w:sz w:val="28"/>
          <w:szCs w:val="28"/>
        </w:rPr>
        <w:t>Планом деятельности на 20</w:t>
      </w:r>
      <w:r w:rsidR="00E07CF1" w:rsidRPr="005906F5">
        <w:rPr>
          <w:rFonts w:ascii="Times New Roman" w:hAnsi="Times New Roman"/>
          <w:sz w:val="28"/>
          <w:szCs w:val="28"/>
        </w:rPr>
        <w:t>2</w:t>
      </w:r>
      <w:r w:rsidR="00380B49" w:rsidRPr="005906F5">
        <w:rPr>
          <w:rFonts w:ascii="Times New Roman" w:hAnsi="Times New Roman"/>
          <w:sz w:val="28"/>
          <w:szCs w:val="28"/>
        </w:rPr>
        <w:t>6</w:t>
      </w:r>
      <w:r w:rsidR="00AE0E01" w:rsidRPr="005906F5">
        <w:rPr>
          <w:rFonts w:ascii="Times New Roman" w:hAnsi="Times New Roman"/>
          <w:sz w:val="28"/>
          <w:szCs w:val="28"/>
        </w:rPr>
        <w:t xml:space="preserve"> год предусмотрено проведение </w:t>
      </w:r>
      <w:r w:rsidR="00380B49" w:rsidRPr="005906F5">
        <w:rPr>
          <w:rFonts w:ascii="Times New Roman" w:hAnsi="Times New Roman"/>
          <w:sz w:val="28"/>
          <w:szCs w:val="28"/>
        </w:rPr>
        <w:t>5</w:t>
      </w:r>
      <w:r w:rsidR="00AE0E01" w:rsidRPr="005906F5">
        <w:rPr>
          <w:rFonts w:ascii="Times New Roman" w:hAnsi="Times New Roman"/>
          <w:sz w:val="28"/>
          <w:szCs w:val="28"/>
        </w:rPr>
        <w:t xml:space="preserve"> контрольных мероприятий (которыми будет охвачено </w:t>
      </w:r>
      <w:r w:rsidR="00D31702" w:rsidRPr="005906F5">
        <w:rPr>
          <w:rFonts w:ascii="Times New Roman" w:hAnsi="Times New Roman"/>
          <w:sz w:val="28"/>
          <w:szCs w:val="28"/>
        </w:rPr>
        <w:t>10</w:t>
      </w:r>
      <w:r w:rsidR="00AE0E01" w:rsidRPr="005906F5">
        <w:rPr>
          <w:rFonts w:ascii="Times New Roman" w:hAnsi="Times New Roman"/>
          <w:sz w:val="28"/>
          <w:szCs w:val="28"/>
        </w:rPr>
        <w:t xml:space="preserve"> объект</w:t>
      </w:r>
      <w:r w:rsidR="001D4868" w:rsidRPr="005906F5">
        <w:rPr>
          <w:rFonts w:ascii="Times New Roman" w:hAnsi="Times New Roman"/>
          <w:sz w:val="28"/>
          <w:szCs w:val="28"/>
        </w:rPr>
        <w:t>о</w:t>
      </w:r>
      <w:r w:rsidR="00D31702" w:rsidRPr="005906F5">
        <w:rPr>
          <w:rFonts w:ascii="Times New Roman" w:hAnsi="Times New Roman"/>
          <w:sz w:val="28"/>
          <w:szCs w:val="28"/>
        </w:rPr>
        <w:t>в</w:t>
      </w:r>
      <w:r w:rsidR="00AE0E01" w:rsidRPr="005906F5">
        <w:rPr>
          <w:rFonts w:ascii="Times New Roman" w:hAnsi="Times New Roman"/>
          <w:sz w:val="28"/>
          <w:szCs w:val="28"/>
        </w:rPr>
        <w:t xml:space="preserve">) и </w:t>
      </w:r>
      <w:r w:rsidR="00B73864" w:rsidRPr="005906F5">
        <w:rPr>
          <w:rFonts w:ascii="Times New Roman" w:hAnsi="Times New Roman"/>
          <w:sz w:val="28"/>
          <w:szCs w:val="28"/>
        </w:rPr>
        <w:t>15</w:t>
      </w:r>
      <w:r w:rsidR="00AE0E01" w:rsidRPr="005906F5">
        <w:rPr>
          <w:rFonts w:ascii="Times New Roman" w:hAnsi="Times New Roman"/>
          <w:sz w:val="28"/>
          <w:szCs w:val="28"/>
        </w:rPr>
        <w:t xml:space="preserve"> экспертн</w:t>
      </w:r>
      <w:proofErr w:type="gramStart"/>
      <w:r w:rsidR="00AE0E01" w:rsidRPr="005906F5">
        <w:rPr>
          <w:rFonts w:ascii="Times New Roman" w:hAnsi="Times New Roman"/>
          <w:sz w:val="28"/>
          <w:szCs w:val="28"/>
        </w:rPr>
        <w:t>о-</w:t>
      </w:r>
      <w:proofErr w:type="gramEnd"/>
      <w:r w:rsidR="00AE0E01" w:rsidRPr="005906F5">
        <w:rPr>
          <w:rFonts w:ascii="Times New Roman" w:hAnsi="Times New Roman"/>
          <w:sz w:val="28"/>
          <w:szCs w:val="28"/>
        </w:rPr>
        <w:t xml:space="preserve"> аналитических мероприятий, осуществление мониторинга исполнения местных бюджетов по всем видам доходов и расходов, а также ряд мероприятий в информационной и организационной деятельности. Особое внимание в 20</w:t>
      </w:r>
      <w:r w:rsidR="00E07CF1" w:rsidRPr="005906F5">
        <w:rPr>
          <w:rFonts w:ascii="Times New Roman" w:hAnsi="Times New Roman"/>
          <w:sz w:val="28"/>
          <w:szCs w:val="28"/>
        </w:rPr>
        <w:t>2</w:t>
      </w:r>
      <w:r w:rsidR="00380B49" w:rsidRPr="005906F5">
        <w:rPr>
          <w:rFonts w:ascii="Times New Roman" w:hAnsi="Times New Roman"/>
          <w:sz w:val="28"/>
          <w:szCs w:val="28"/>
        </w:rPr>
        <w:t>6</w:t>
      </w:r>
      <w:r w:rsidR="00AE0E01" w:rsidRPr="005906F5">
        <w:rPr>
          <w:rFonts w:ascii="Times New Roman" w:hAnsi="Times New Roman"/>
          <w:sz w:val="28"/>
          <w:szCs w:val="28"/>
        </w:rPr>
        <w:t xml:space="preserve"> году КСК района планирует уделить эффективности и результативности использования бюджетных средств районного бюджета,</w:t>
      </w:r>
    </w:p>
    <w:p w:rsidR="007C76D6" w:rsidRPr="005906F5" w:rsidRDefault="00AD1960"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562914">
        <w:rPr>
          <w:rFonts w:ascii="Times New Roman" w:hAnsi="Times New Roman"/>
          <w:sz w:val="28"/>
          <w:szCs w:val="28"/>
        </w:rPr>
        <w:t xml:space="preserve">       </w:t>
      </w:r>
      <w:proofErr w:type="gramStart"/>
      <w:r w:rsidR="00CC4C11" w:rsidRPr="005906F5">
        <w:rPr>
          <w:rFonts w:ascii="Times New Roman" w:hAnsi="Times New Roman"/>
          <w:sz w:val="28"/>
          <w:szCs w:val="28"/>
        </w:rPr>
        <w:t xml:space="preserve">В </w:t>
      </w:r>
      <w:r w:rsidR="00AE0E01" w:rsidRPr="005906F5">
        <w:rPr>
          <w:rFonts w:ascii="Times New Roman" w:hAnsi="Times New Roman"/>
          <w:sz w:val="28"/>
          <w:szCs w:val="28"/>
        </w:rPr>
        <w:t>связи</w:t>
      </w:r>
      <w:r w:rsidR="00562914">
        <w:rPr>
          <w:rFonts w:ascii="Times New Roman" w:hAnsi="Times New Roman"/>
          <w:sz w:val="28"/>
          <w:szCs w:val="28"/>
        </w:rPr>
        <w:t xml:space="preserve">, </w:t>
      </w:r>
      <w:r w:rsidR="00AE0E01" w:rsidRPr="005906F5">
        <w:rPr>
          <w:rFonts w:ascii="Times New Roman" w:hAnsi="Times New Roman"/>
          <w:sz w:val="28"/>
          <w:szCs w:val="28"/>
        </w:rPr>
        <w:t xml:space="preserve">с чем запланированы проверки правильности и обоснованности </w:t>
      </w:r>
      <w:r w:rsidR="00546B46" w:rsidRPr="005906F5">
        <w:rPr>
          <w:rFonts w:ascii="Times New Roman" w:hAnsi="Times New Roman"/>
          <w:sz w:val="28"/>
          <w:szCs w:val="28"/>
        </w:rPr>
        <w:t>использования бюджетных средств</w:t>
      </w:r>
      <w:r w:rsidR="005C2672" w:rsidRPr="005906F5">
        <w:rPr>
          <w:rFonts w:ascii="Times New Roman" w:hAnsi="Times New Roman"/>
          <w:sz w:val="28"/>
          <w:szCs w:val="28"/>
        </w:rPr>
        <w:t xml:space="preserve">: </w:t>
      </w:r>
      <w:r w:rsidR="00E07CF1" w:rsidRPr="005906F5">
        <w:rPr>
          <w:rFonts w:ascii="Times New Roman" w:hAnsi="Times New Roman"/>
          <w:sz w:val="28"/>
          <w:szCs w:val="28"/>
        </w:rPr>
        <w:t xml:space="preserve">на реализацию </w:t>
      </w:r>
      <w:r w:rsidR="00546B46" w:rsidRPr="005906F5">
        <w:rPr>
          <w:rFonts w:ascii="Times New Roman" w:hAnsi="Times New Roman"/>
          <w:sz w:val="28"/>
          <w:szCs w:val="28"/>
        </w:rPr>
        <w:t>национальных проектов  на территории Новобу</w:t>
      </w:r>
      <w:r w:rsidR="00CC4C11" w:rsidRPr="005906F5">
        <w:rPr>
          <w:rFonts w:ascii="Times New Roman" w:hAnsi="Times New Roman"/>
          <w:sz w:val="28"/>
          <w:szCs w:val="28"/>
        </w:rPr>
        <w:t>расского муниципального района</w:t>
      </w:r>
      <w:r w:rsidR="00B73864" w:rsidRPr="005906F5">
        <w:rPr>
          <w:rFonts w:ascii="Times New Roman" w:hAnsi="Times New Roman"/>
          <w:sz w:val="28"/>
          <w:szCs w:val="28"/>
        </w:rPr>
        <w:t xml:space="preserve"> направленных на реализацию муниципальной программы «Развитие Образования»</w:t>
      </w:r>
      <w:r w:rsidR="00546B46" w:rsidRPr="005906F5">
        <w:rPr>
          <w:rFonts w:ascii="Times New Roman" w:hAnsi="Times New Roman"/>
          <w:sz w:val="28"/>
          <w:szCs w:val="28"/>
        </w:rPr>
        <w:t xml:space="preserve"> на 20</w:t>
      </w:r>
      <w:r w:rsidR="00B73864" w:rsidRPr="005906F5">
        <w:rPr>
          <w:rFonts w:ascii="Times New Roman" w:hAnsi="Times New Roman"/>
          <w:sz w:val="28"/>
          <w:szCs w:val="28"/>
        </w:rPr>
        <w:t>2</w:t>
      </w:r>
      <w:r w:rsidR="00380B49" w:rsidRPr="005906F5">
        <w:rPr>
          <w:rFonts w:ascii="Times New Roman" w:hAnsi="Times New Roman"/>
          <w:sz w:val="28"/>
          <w:szCs w:val="28"/>
        </w:rPr>
        <w:t>5</w:t>
      </w:r>
      <w:r w:rsidR="00546B46" w:rsidRPr="005906F5">
        <w:rPr>
          <w:rFonts w:ascii="Times New Roman" w:hAnsi="Times New Roman"/>
          <w:sz w:val="28"/>
          <w:szCs w:val="28"/>
        </w:rPr>
        <w:t>-202</w:t>
      </w:r>
      <w:r w:rsidR="00380B49" w:rsidRPr="005906F5">
        <w:rPr>
          <w:rFonts w:ascii="Times New Roman" w:hAnsi="Times New Roman"/>
          <w:sz w:val="28"/>
          <w:szCs w:val="28"/>
        </w:rPr>
        <w:t>7</w:t>
      </w:r>
      <w:r w:rsidR="00546B46" w:rsidRPr="005906F5">
        <w:rPr>
          <w:rFonts w:ascii="Times New Roman" w:hAnsi="Times New Roman"/>
          <w:sz w:val="28"/>
          <w:szCs w:val="28"/>
        </w:rPr>
        <w:t xml:space="preserve">годы», </w:t>
      </w:r>
      <w:r w:rsidR="001B28B7" w:rsidRPr="005906F5">
        <w:rPr>
          <w:rFonts w:ascii="Times New Roman" w:hAnsi="Times New Roman"/>
          <w:sz w:val="28"/>
          <w:szCs w:val="28"/>
        </w:rPr>
        <w:t>части  поставки  оборудования для оснащения предметных кабинетов общеобразовательных организаций оборудованием, средствами обучения и воспитания по учебному предмету «ОБЗР», а также поставки  оборудования для оснащения предметных кабинетов общеобразовательных организаций оборудованием, средствами</w:t>
      </w:r>
      <w:proofErr w:type="gramEnd"/>
      <w:r w:rsidR="001B28B7" w:rsidRPr="005906F5">
        <w:rPr>
          <w:rFonts w:ascii="Times New Roman" w:hAnsi="Times New Roman"/>
          <w:sz w:val="28"/>
          <w:szCs w:val="28"/>
        </w:rPr>
        <w:t xml:space="preserve"> обучения и воспитания по учебному предмету «Труд (Технология) в рамках реализации национального проекта «Молодежь и дети</w:t>
      </w:r>
      <w:r w:rsidR="00B73864" w:rsidRPr="005906F5">
        <w:rPr>
          <w:rFonts w:ascii="Times New Roman" w:hAnsi="Times New Roman"/>
          <w:sz w:val="28"/>
          <w:szCs w:val="28"/>
        </w:rPr>
        <w:t xml:space="preserve">, </w:t>
      </w:r>
      <w:r w:rsidRPr="005906F5">
        <w:rPr>
          <w:rFonts w:ascii="Times New Roman" w:hAnsi="Times New Roman"/>
          <w:sz w:val="28"/>
          <w:szCs w:val="28"/>
        </w:rPr>
        <w:t xml:space="preserve">муниципальной программы «Комфортная городская среда в Новобурасском муниципальном образовании»  </w:t>
      </w:r>
      <w:r w:rsidR="001B28B7" w:rsidRPr="005906F5">
        <w:rPr>
          <w:rFonts w:ascii="Times New Roman" w:hAnsi="Times New Roman"/>
          <w:sz w:val="28"/>
          <w:szCs w:val="28"/>
        </w:rPr>
        <w:t>проведение работ по благоустройству общественной территории</w:t>
      </w:r>
      <w:proofErr w:type="gramStart"/>
      <w:r w:rsidR="001B28B7" w:rsidRPr="005906F5">
        <w:rPr>
          <w:rFonts w:ascii="Times New Roman" w:hAnsi="Times New Roman"/>
          <w:sz w:val="28"/>
          <w:szCs w:val="28"/>
        </w:rPr>
        <w:t xml:space="preserve"> :</w:t>
      </w:r>
      <w:proofErr w:type="gramEnd"/>
      <w:r w:rsidR="001B28B7" w:rsidRPr="005906F5">
        <w:rPr>
          <w:rFonts w:ascii="Times New Roman" w:hAnsi="Times New Roman"/>
          <w:sz w:val="28"/>
          <w:szCs w:val="28"/>
        </w:rPr>
        <w:t xml:space="preserve"> аллея героев, мемориал, дворовых территорий, зон отдыха Новобурасского муниципального образования в 2025 году</w:t>
      </w:r>
      <w:r w:rsidR="008C7D3D" w:rsidRPr="005906F5">
        <w:rPr>
          <w:rFonts w:ascii="Times New Roman" w:hAnsi="Times New Roman"/>
          <w:sz w:val="28"/>
          <w:szCs w:val="28"/>
        </w:rPr>
        <w:t xml:space="preserve">, </w:t>
      </w:r>
      <w:r w:rsidR="00072DFD" w:rsidRPr="005906F5">
        <w:rPr>
          <w:rFonts w:ascii="Times New Roman" w:hAnsi="Times New Roman"/>
          <w:sz w:val="28"/>
          <w:szCs w:val="28"/>
        </w:rPr>
        <w:t xml:space="preserve"> аудит соблюдения установленного порядка управления и распоряжения, эффективность использования имущества казны, находящегося в собственности администрации </w:t>
      </w:r>
      <w:r w:rsidR="001B28B7" w:rsidRPr="005906F5">
        <w:rPr>
          <w:rFonts w:ascii="Times New Roman" w:hAnsi="Times New Roman"/>
          <w:sz w:val="28"/>
          <w:szCs w:val="28"/>
        </w:rPr>
        <w:t>Тепловского</w:t>
      </w:r>
      <w:r w:rsidR="00072DFD" w:rsidRPr="005906F5">
        <w:rPr>
          <w:rFonts w:ascii="Times New Roman" w:hAnsi="Times New Roman"/>
          <w:sz w:val="28"/>
          <w:szCs w:val="28"/>
        </w:rPr>
        <w:t xml:space="preserve"> сельского поселения Новобурасского  муниципального  района за 202</w:t>
      </w:r>
      <w:r w:rsidR="001B28B7" w:rsidRPr="005906F5">
        <w:rPr>
          <w:rFonts w:ascii="Times New Roman" w:hAnsi="Times New Roman"/>
          <w:sz w:val="28"/>
          <w:szCs w:val="28"/>
        </w:rPr>
        <w:t>5</w:t>
      </w:r>
      <w:r w:rsidR="00072DFD" w:rsidRPr="005906F5">
        <w:rPr>
          <w:rFonts w:ascii="Times New Roman" w:hAnsi="Times New Roman"/>
          <w:sz w:val="28"/>
          <w:szCs w:val="28"/>
        </w:rPr>
        <w:t xml:space="preserve"> год и текущий период 202</w:t>
      </w:r>
      <w:r w:rsidR="001B28B7" w:rsidRPr="005906F5">
        <w:rPr>
          <w:rFonts w:ascii="Times New Roman" w:hAnsi="Times New Roman"/>
          <w:sz w:val="28"/>
          <w:szCs w:val="28"/>
        </w:rPr>
        <w:t>6</w:t>
      </w:r>
      <w:r w:rsidR="00072DFD" w:rsidRPr="005906F5">
        <w:rPr>
          <w:rFonts w:ascii="Times New Roman" w:hAnsi="Times New Roman"/>
          <w:sz w:val="28"/>
          <w:szCs w:val="28"/>
        </w:rPr>
        <w:t xml:space="preserve"> года, </w:t>
      </w:r>
      <w:r w:rsidR="00B73864" w:rsidRPr="005906F5">
        <w:rPr>
          <w:rFonts w:ascii="Times New Roman" w:hAnsi="Times New Roman"/>
          <w:sz w:val="28"/>
          <w:szCs w:val="28"/>
        </w:rPr>
        <w:t>а также проверки законности, целесообразности</w:t>
      </w:r>
      <w:r w:rsidR="005C2672" w:rsidRPr="005906F5">
        <w:rPr>
          <w:rFonts w:ascii="Times New Roman" w:hAnsi="Times New Roman"/>
          <w:sz w:val="28"/>
          <w:szCs w:val="28"/>
        </w:rPr>
        <w:t>,</w:t>
      </w:r>
      <w:r w:rsidR="00B73864" w:rsidRPr="005906F5">
        <w:rPr>
          <w:rFonts w:ascii="Times New Roman" w:hAnsi="Times New Roman"/>
          <w:sz w:val="28"/>
          <w:szCs w:val="28"/>
        </w:rPr>
        <w:t xml:space="preserve"> </w:t>
      </w:r>
      <w:r w:rsidR="005C2672" w:rsidRPr="005906F5">
        <w:rPr>
          <w:rFonts w:ascii="Times New Roman" w:hAnsi="Times New Roman"/>
          <w:sz w:val="28"/>
          <w:szCs w:val="28"/>
        </w:rPr>
        <w:t>обоснованности, своевременности, эффективности и результативности расходов в сфере закупок на поставки товаров, выполнение работ, оказание услуг для муниципальных  нужд</w:t>
      </w:r>
      <w:r w:rsidR="00360000" w:rsidRPr="005906F5">
        <w:rPr>
          <w:rFonts w:ascii="Times New Roman" w:hAnsi="Times New Roman"/>
          <w:sz w:val="28"/>
          <w:szCs w:val="28"/>
        </w:rPr>
        <w:t xml:space="preserve"> и использование средств бюджета </w:t>
      </w:r>
      <w:r w:rsidR="00123D0D" w:rsidRPr="005906F5">
        <w:rPr>
          <w:rFonts w:ascii="Times New Roman" w:hAnsi="Times New Roman"/>
          <w:sz w:val="28"/>
          <w:szCs w:val="28"/>
        </w:rPr>
        <w:t>муниципальными учреждениями района.</w:t>
      </w:r>
    </w:p>
    <w:p w:rsidR="00E61491" w:rsidRPr="005906F5" w:rsidRDefault="007C76D6" w:rsidP="005906F5">
      <w:pPr>
        <w:spacing w:after="0" w:line="240" w:lineRule="auto"/>
        <w:jc w:val="both"/>
        <w:rPr>
          <w:rFonts w:ascii="Times New Roman" w:hAnsi="Times New Roman"/>
          <w:sz w:val="28"/>
          <w:szCs w:val="28"/>
        </w:rPr>
      </w:pPr>
      <w:r w:rsidRPr="005906F5">
        <w:rPr>
          <w:rFonts w:ascii="Times New Roman" w:hAnsi="Times New Roman"/>
          <w:sz w:val="28"/>
          <w:szCs w:val="28"/>
        </w:rPr>
        <w:lastRenderedPageBreak/>
        <w:t xml:space="preserve">   </w:t>
      </w:r>
      <w:r w:rsidR="00AE0E01" w:rsidRPr="005906F5">
        <w:rPr>
          <w:rFonts w:ascii="Times New Roman" w:hAnsi="Times New Roman"/>
          <w:sz w:val="28"/>
          <w:szCs w:val="28"/>
        </w:rPr>
        <w:t xml:space="preserve"> </w:t>
      </w:r>
      <w:r w:rsidR="00562914">
        <w:rPr>
          <w:rFonts w:ascii="Times New Roman" w:hAnsi="Times New Roman"/>
          <w:sz w:val="28"/>
          <w:szCs w:val="28"/>
        </w:rPr>
        <w:t xml:space="preserve">    </w:t>
      </w:r>
      <w:r w:rsidR="00AE0E01" w:rsidRPr="005906F5">
        <w:rPr>
          <w:rFonts w:ascii="Times New Roman" w:hAnsi="Times New Roman"/>
          <w:sz w:val="28"/>
          <w:szCs w:val="28"/>
        </w:rPr>
        <w:t xml:space="preserve">Экспертно-аналитические мероприятия, по-прежнему, будут направлены на обеспечение и дальнейшее развитие единой системы предварительного, оперативного и последующего </w:t>
      </w:r>
      <w:proofErr w:type="gramStart"/>
      <w:r w:rsidR="00AE0E01" w:rsidRPr="005906F5">
        <w:rPr>
          <w:rFonts w:ascii="Times New Roman" w:hAnsi="Times New Roman"/>
          <w:sz w:val="28"/>
          <w:szCs w:val="28"/>
        </w:rPr>
        <w:t>контроля за</w:t>
      </w:r>
      <w:proofErr w:type="gramEnd"/>
      <w:r w:rsidR="00AE0E01" w:rsidRPr="005906F5">
        <w:rPr>
          <w:rFonts w:ascii="Times New Roman" w:hAnsi="Times New Roman"/>
          <w:sz w:val="28"/>
          <w:szCs w:val="28"/>
        </w:rPr>
        <w:t xml:space="preserve"> формированием и исполнением районного бюджета и бюджетов сельских поселений в соответствии с действующим законодательством. </w:t>
      </w:r>
    </w:p>
    <w:p w:rsidR="003E66BD" w:rsidRPr="005906F5" w:rsidRDefault="00E61491" w:rsidP="005906F5">
      <w:pPr>
        <w:spacing w:after="0" w:line="240" w:lineRule="auto"/>
        <w:jc w:val="both"/>
        <w:rPr>
          <w:rFonts w:ascii="Times New Roman" w:hAnsi="Times New Roman"/>
          <w:sz w:val="28"/>
          <w:szCs w:val="28"/>
        </w:rPr>
      </w:pPr>
      <w:r w:rsidRPr="005906F5">
        <w:rPr>
          <w:rFonts w:ascii="Times New Roman" w:hAnsi="Times New Roman"/>
          <w:sz w:val="28"/>
          <w:szCs w:val="28"/>
        </w:rPr>
        <w:t xml:space="preserve">    </w:t>
      </w:r>
      <w:r w:rsidR="00562914">
        <w:rPr>
          <w:rFonts w:ascii="Times New Roman" w:hAnsi="Times New Roman"/>
          <w:sz w:val="28"/>
          <w:szCs w:val="28"/>
        </w:rPr>
        <w:t xml:space="preserve">    </w:t>
      </w:r>
      <w:r w:rsidR="00AE0E01" w:rsidRPr="005906F5">
        <w:rPr>
          <w:rFonts w:ascii="Times New Roman" w:hAnsi="Times New Roman"/>
          <w:sz w:val="28"/>
          <w:szCs w:val="28"/>
        </w:rPr>
        <w:t>В 20</w:t>
      </w:r>
      <w:r w:rsidR="007C76D6" w:rsidRPr="005906F5">
        <w:rPr>
          <w:rFonts w:ascii="Times New Roman" w:hAnsi="Times New Roman"/>
          <w:sz w:val="28"/>
          <w:szCs w:val="28"/>
        </w:rPr>
        <w:t>2</w:t>
      </w:r>
      <w:r w:rsidR="001B28B7" w:rsidRPr="005906F5">
        <w:rPr>
          <w:rFonts w:ascii="Times New Roman" w:hAnsi="Times New Roman"/>
          <w:sz w:val="28"/>
          <w:szCs w:val="28"/>
        </w:rPr>
        <w:t>6</w:t>
      </w:r>
      <w:r w:rsidR="00AE0E01" w:rsidRPr="005906F5">
        <w:rPr>
          <w:rFonts w:ascii="Times New Roman" w:hAnsi="Times New Roman"/>
          <w:sz w:val="28"/>
          <w:szCs w:val="28"/>
        </w:rPr>
        <w:t xml:space="preserve"> году Контрольно-счетная комиссия района продолжит развивать сотрудничество с</w:t>
      </w:r>
      <w:r w:rsidR="00562914">
        <w:rPr>
          <w:rFonts w:ascii="Times New Roman" w:hAnsi="Times New Roman"/>
          <w:sz w:val="28"/>
          <w:szCs w:val="28"/>
        </w:rPr>
        <w:t>о</w:t>
      </w:r>
      <w:r w:rsidR="00AE0E01" w:rsidRPr="005906F5">
        <w:rPr>
          <w:rFonts w:ascii="Times New Roman" w:hAnsi="Times New Roman"/>
          <w:sz w:val="28"/>
          <w:szCs w:val="28"/>
        </w:rPr>
        <w:t xml:space="preserve"> </w:t>
      </w:r>
      <w:r w:rsidR="007C76D6" w:rsidRPr="005906F5">
        <w:rPr>
          <w:rFonts w:ascii="Times New Roman" w:hAnsi="Times New Roman"/>
          <w:sz w:val="28"/>
          <w:szCs w:val="28"/>
        </w:rPr>
        <w:t>Счетной пал</w:t>
      </w:r>
      <w:r w:rsidR="00AE0E01" w:rsidRPr="005906F5">
        <w:rPr>
          <w:rFonts w:ascii="Times New Roman" w:hAnsi="Times New Roman"/>
          <w:sz w:val="28"/>
          <w:szCs w:val="28"/>
        </w:rPr>
        <w:t xml:space="preserve">атой </w:t>
      </w:r>
      <w:r w:rsidR="007C76D6" w:rsidRPr="005906F5">
        <w:rPr>
          <w:rFonts w:ascii="Times New Roman" w:hAnsi="Times New Roman"/>
          <w:sz w:val="28"/>
          <w:szCs w:val="28"/>
        </w:rPr>
        <w:t xml:space="preserve">Саратовской </w:t>
      </w:r>
      <w:r w:rsidR="00AE0E01" w:rsidRPr="005906F5">
        <w:rPr>
          <w:rFonts w:ascii="Times New Roman" w:hAnsi="Times New Roman"/>
          <w:sz w:val="28"/>
          <w:szCs w:val="28"/>
        </w:rPr>
        <w:t xml:space="preserve"> области, контрольно-счетными органами районов области</w:t>
      </w:r>
      <w:r w:rsidRPr="005906F5">
        <w:rPr>
          <w:rFonts w:ascii="Times New Roman" w:hAnsi="Times New Roman"/>
          <w:sz w:val="28"/>
          <w:szCs w:val="28"/>
        </w:rPr>
        <w:t>, а также принимать участие  в заседаниях Совета муниципальных контрольно-счетных органов при Сче</w:t>
      </w:r>
      <w:r w:rsidR="00A96411" w:rsidRPr="005906F5">
        <w:rPr>
          <w:rFonts w:ascii="Times New Roman" w:hAnsi="Times New Roman"/>
          <w:sz w:val="28"/>
          <w:szCs w:val="28"/>
        </w:rPr>
        <w:t>тной Палате Саратовской области.  Взаимодействовать  с правоохранительными органами и Управлением по взаимодействию с правоохранительными органами и противодействию коррупции Правительства Саратовской области</w:t>
      </w:r>
      <w:r w:rsidR="00562914">
        <w:rPr>
          <w:rFonts w:ascii="Times New Roman" w:hAnsi="Times New Roman"/>
          <w:sz w:val="28"/>
          <w:szCs w:val="28"/>
        </w:rPr>
        <w:t xml:space="preserve">, </w:t>
      </w:r>
      <w:r w:rsidR="00A96411" w:rsidRPr="005906F5">
        <w:rPr>
          <w:rFonts w:ascii="Times New Roman" w:hAnsi="Times New Roman"/>
          <w:sz w:val="28"/>
          <w:szCs w:val="28"/>
        </w:rPr>
        <w:t xml:space="preserve">а также повышать профессиональную квалификацию. </w:t>
      </w:r>
    </w:p>
    <w:sectPr w:rsidR="003E66BD" w:rsidRPr="005906F5" w:rsidSect="005906F5">
      <w:headerReference w:type="default"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B80" w:rsidRDefault="00C91B80" w:rsidP="00BD5C17">
      <w:pPr>
        <w:spacing w:after="0" w:line="240" w:lineRule="auto"/>
      </w:pPr>
      <w:r>
        <w:separator/>
      </w:r>
    </w:p>
  </w:endnote>
  <w:endnote w:type="continuationSeparator" w:id="0">
    <w:p w:rsidR="00C91B80" w:rsidRDefault="00C91B80" w:rsidP="00BD5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E38" w:rsidRDefault="005C7E38" w:rsidP="005C7E38">
    <w:pPr>
      <w:pStyle w:val="a8"/>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B80" w:rsidRDefault="00C91B80" w:rsidP="00BD5C17">
      <w:pPr>
        <w:spacing w:after="0" w:line="240" w:lineRule="auto"/>
      </w:pPr>
      <w:r>
        <w:separator/>
      </w:r>
    </w:p>
  </w:footnote>
  <w:footnote w:type="continuationSeparator" w:id="0">
    <w:p w:rsidR="00C91B80" w:rsidRDefault="00C91B80" w:rsidP="00BD5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C17" w:rsidRDefault="00227FAF">
    <w:pPr>
      <w:pStyle w:val="a6"/>
      <w:jc w:val="right"/>
    </w:pPr>
    <w:r>
      <w:fldChar w:fldCharType="begin"/>
    </w:r>
    <w:r w:rsidR="00BD5C17">
      <w:instrText>PAGE   \* MERGEFORMAT</w:instrText>
    </w:r>
    <w:r>
      <w:fldChar w:fldCharType="separate"/>
    </w:r>
    <w:r w:rsidR="00007403">
      <w:rPr>
        <w:noProof/>
      </w:rPr>
      <w:t>16</w:t>
    </w:r>
    <w:r>
      <w:fldChar w:fldCharType="end"/>
    </w:r>
  </w:p>
  <w:p w:rsidR="00BD5C17" w:rsidRDefault="00BD5C1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hint="default"/>
        <w:b/>
        <w:caps w:val="0"/>
        <w:smallCaps w:val="0"/>
        <w:sz w:val="28"/>
        <w:szCs w:val="28"/>
        <w:lang w:val="en-US"/>
      </w:rPr>
    </w:lvl>
    <w:lvl w:ilvl="1">
      <w:start w:val="1"/>
      <w:numFmt w:val="bullet"/>
      <w:lvlText w:val=""/>
      <w:lvlJc w:val="left"/>
      <w:pPr>
        <w:tabs>
          <w:tab w:val="num" w:pos="1080"/>
        </w:tabs>
        <w:ind w:left="1080" w:hanging="360"/>
      </w:pPr>
      <w:rPr>
        <w:rFonts w:ascii="Symbol" w:hAnsi="Symbol" w:cs="Times New Roman" w:hint="default"/>
        <w:b/>
        <w:caps w:val="0"/>
        <w:smallCaps w:val="0"/>
        <w:sz w:val="28"/>
        <w:szCs w:val="28"/>
        <w:lang w:val="en-US"/>
      </w:rPr>
    </w:lvl>
    <w:lvl w:ilvl="2">
      <w:start w:val="1"/>
      <w:numFmt w:val="bullet"/>
      <w:lvlText w:val=""/>
      <w:lvlJc w:val="left"/>
      <w:pPr>
        <w:tabs>
          <w:tab w:val="num" w:pos="1440"/>
        </w:tabs>
        <w:ind w:left="1440" w:hanging="360"/>
      </w:pPr>
      <w:rPr>
        <w:rFonts w:ascii="Symbol" w:hAnsi="Symbol" w:cs="Times New Roman" w:hint="default"/>
        <w:b/>
        <w:caps w:val="0"/>
        <w:smallCaps w:val="0"/>
        <w:sz w:val="28"/>
        <w:szCs w:val="28"/>
        <w:lang w:val="en-US"/>
      </w:rPr>
    </w:lvl>
    <w:lvl w:ilvl="3">
      <w:start w:val="1"/>
      <w:numFmt w:val="bullet"/>
      <w:lvlText w:val=""/>
      <w:lvlJc w:val="left"/>
      <w:pPr>
        <w:tabs>
          <w:tab w:val="num" w:pos="1800"/>
        </w:tabs>
        <w:ind w:left="1800" w:hanging="360"/>
      </w:pPr>
      <w:rPr>
        <w:rFonts w:ascii="Symbol" w:hAnsi="Symbol" w:cs="Times New Roman" w:hint="default"/>
        <w:b/>
        <w:caps w:val="0"/>
        <w:smallCaps w:val="0"/>
        <w:sz w:val="28"/>
        <w:szCs w:val="28"/>
        <w:lang w:val="en-US"/>
      </w:rPr>
    </w:lvl>
    <w:lvl w:ilvl="4">
      <w:start w:val="1"/>
      <w:numFmt w:val="bullet"/>
      <w:lvlText w:val=""/>
      <w:lvlJc w:val="left"/>
      <w:pPr>
        <w:tabs>
          <w:tab w:val="num" w:pos="2160"/>
        </w:tabs>
        <w:ind w:left="2160" w:hanging="360"/>
      </w:pPr>
      <w:rPr>
        <w:rFonts w:ascii="Symbol" w:hAnsi="Symbol" w:cs="Times New Roman" w:hint="default"/>
        <w:b/>
        <w:caps w:val="0"/>
        <w:smallCaps w:val="0"/>
        <w:sz w:val="28"/>
        <w:szCs w:val="28"/>
        <w:lang w:val="en-US"/>
      </w:rPr>
    </w:lvl>
    <w:lvl w:ilvl="5">
      <w:start w:val="1"/>
      <w:numFmt w:val="bullet"/>
      <w:lvlText w:val=""/>
      <w:lvlJc w:val="left"/>
      <w:pPr>
        <w:tabs>
          <w:tab w:val="num" w:pos="2520"/>
        </w:tabs>
        <w:ind w:left="2520" w:hanging="360"/>
      </w:pPr>
      <w:rPr>
        <w:rFonts w:ascii="Symbol" w:hAnsi="Symbol" w:cs="Times New Roman" w:hint="default"/>
        <w:b/>
        <w:caps w:val="0"/>
        <w:smallCaps w:val="0"/>
        <w:sz w:val="28"/>
        <w:szCs w:val="28"/>
        <w:lang w:val="en-US"/>
      </w:rPr>
    </w:lvl>
    <w:lvl w:ilvl="6">
      <w:start w:val="1"/>
      <w:numFmt w:val="bullet"/>
      <w:lvlText w:val=""/>
      <w:lvlJc w:val="left"/>
      <w:pPr>
        <w:tabs>
          <w:tab w:val="num" w:pos="2880"/>
        </w:tabs>
        <w:ind w:left="2880" w:hanging="360"/>
      </w:pPr>
      <w:rPr>
        <w:rFonts w:ascii="Symbol" w:hAnsi="Symbol" w:cs="Times New Roman" w:hint="default"/>
        <w:b/>
        <w:caps w:val="0"/>
        <w:smallCaps w:val="0"/>
        <w:sz w:val="28"/>
        <w:szCs w:val="28"/>
        <w:lang w:val="en-US"/>
      </w:rPr>
    </w:lvl>
    <w:lvl w:ilvl="7">
      <w:start w:val="1"/>
      <w:numFmt w:val="bullet"/>
      <w:lvlText w:val=""/>
      <w:lvlJc w:val="left"/>
      <w:pPr>
        <w:tabs>
          <w:tab w:val="num" w:pos="3240"/>
        </w:tabs>
        <w:ind w:left="3240" w:hanging="360"/>
      </w:pPr>
      <w:rPr>
        <w:rFonts w:ascii="Symbol" w:hAnsi="Symbol" w:cs="Times New Roman" w:hint="default"/>
        <w:b/>
        <w:caps w:val="0"/>
        <w:smallCaps w:val="0"/>
        <w:sz w:val="28"/>
        <w:szCs w:val="28"/>
        <w:lang w:val="en-US"/>
      </w:rPr>
    </w:lvl>
    <w:lvl w:ilvl="8">
      <w:start w:val="1"/>
      <w:numFmt w:val="bullet"/>
      <w:lvlText w:val=""/>
      <w:lvlJc w:val="left"/>
      <w:pPr>
        <w:tabs>
          <w:tab w:val="num" w:pos="3600"/>
        </w:tabs>
        <w:ind w:left="3600" w:hanging="360"/>
      </w:pPr>
      <w:rPr>
        <w:rFonts w:ascii="Symbol" w:hAnsi="Symbol" w:cs="Times New Roman" w:hint="default"/>
        <w:b/>
        <w:caps w:val="0"/>
        <w:smallCaps w:val="0"/>
        <w:sz w:val="28"/>
        <w:szCs w:val="28"/>
        <w:lang w:val="en-US"/>
      </w:rPr>
    </w:lvl>
  </w:abstractNum>
  <w:abstractNum w:abstractNumId="2">
    <w:nsid w:val="00000006"/>
    <w:multiLevelType w:val="multilevel"/>
    <w:tmpl w:val="C55617B6"/>
    <w:name w:val="WW8Num6"/>
    <w:lvl w:ilvl="0">
      <w:start w:val="1"/>
      <w:numFmt w:val="decimal"/>
      <w:lvlText w:val="%1."/>
      <w:lvlJc w:val="left"/>
      <w:pPr>
        <w:tabs>
          <w:tab w:val="num" w:pos="360"/>
        </w:tabs>
        <w:ind w:left="360" w:hanging="360"/>
      </w:pPr>
      <w:rPr>
        <w:rFonts w:ascii="Symbol" w:hAnsi="Symbol" w:cs="OpenSymbol"/>
        <w:caps w:val="0"/>
        <w:smallCaps w:val="0"/>
      </w:rPr>
    </w:lvl>
    <w:lvl w:ilvl="1">
      <w:start w:val="9"/>
      <w:numFmt w:val="decimal"/>
      <w:lvlText w:val="%2."/>
      <w:lvlJc w:val="left"/>
      <w:pPr>
        <w:tabs>
          <w:tab w:val="num" w:pos="1069"/>
        </w:tabs>
        <w:ind w:left="1069" w:hanging="360"/>
      </w:pPr>
      <w:rPr>
        <w:rFonts w:cs="Times New Roman"/>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3673223"/>
    <w:multiLevelType w:val="multilevel"/>
    <w:tmpl w:val="DA1CF6E2"/>
    <w:lvl w:ilvl="0">
      <w:start w:val="1"/>
      <w:numFmt w:val="decimal"/>
      <w:lvlText w:val="%1."/>
      <w:lvlJc w:val="left"/>
      <w:pPr>
        <w:tabs>
          <w:tab w:val="num" w:pos="644"/>
        </w:tabs>
        <w:ind w:left="644" w:hanging="360"/>
      </w:p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F15B44"/>
    <w:multiLevelType w:val="multilevel"/>
    <w:tmpl w:val="E46EDA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53074C"/>
    <w:multiLevelType w:val="hybridMultilevel"/>
    <w:tmpl w:val="613491AE"/>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nsid w:val="0A30747B"/>
    <w:multiLevelType w:val="hybridMultilevel"/>
    <w:tmpl w:val="C2D876F0"/>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F7B0E8B"/>
    <w:multiLevelType w:val="multilevel"/>
    <w:tmpl w:val="4538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867C5D"/>
    <w:multiLevelType w:val="hybridMultilevel"/>
    <w:tmpl w:val="0AA6EA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6434A68"/>
    <w:multiLevelType w:val="hybridMultilevel"/>
    <w:tmpl w:val="5F243C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19149F"/>
    <w:multiLevelType w:val="hybridMultilevel"/>
    <w:tmpl w:val="33BE559A"/>
    <w:lvl w:ilvl="0" w:tplc="8ED4CAA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1B262410"/>
    <w:multiLevelType w:val="hybridMultilevel"/>
    <w:tmpl w:val="33BE559A"/>
    <w:lvl w:ilvl="0" w:tplc="8ED4CAA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223A4F72"/>
    <w:multiLevelType w:val="hybridMultilevel"/>
    <w:tmpl w:val="FE602EF6"/>
    <w:lvl w:ilvl="0" w:tplc="E8409FE2">
      <w:start w:val="5"/>
      <w:numFmt w:val="decimal"/>
      <w:lvlText w:val="%1."/>
      <w:lvlJc w:val="left"/>
      <w:pPr>
        <w:ind w:left="1004" w:hanging="360"/>
      </w:pPr>
      <w:rPr>
        <w:rFonts w:hint="default"/>
        <w:sz w:val="28"/>
        <w:szCs w:val="28"/>
        <w:u w:val="singl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24285B50"/>
    <w:multiLevelType w:val="multilevel"/>
    <w:tmpl w:val="998C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9278F1"/>
    <w:multiLevelType w:val="hybridMultilevel"/>
    <w:tmpl w:val="5498BE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977E6A"/>
    <w:multiLevelType w:val="hybridMultilevel"/>
    <w:tmpl w:val="28B63FE2"/>
    <w:lvl w:ilvl="0" w:tplc="89A4E8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8BC5EE3"/>
    <w:multiLevelType w:val="hybridMultilevel"/>
    <w:tmpl w:val="C03C45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2119DF"/>
    <w:multiLevelType w:val="hybridMultilevel"/>
    <w:tmpl w:val="C3E22782"/>
    <w:lvl w:ilvl="0" w:tplc="E85821E2">
      <w:start w:val="1"/>
      <w:numFmt w:val="decimal"/>
      <w:lvlText w:val="%1."/>
      <w:lvlJc w:val="left"/>
      <w:pPr>
        <w:ind w:left="36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B972A9"/>
    <w:multiLevelType w:val="multilevel"/>
    <w:tmpl w:val="0A444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5263CC4"/>
    <w:multiLevelType w:val="hybridMultilevel"/>
    <w:tmpl w:val="AF1092B2"/>
    <w:lvl w:ilvl="0" w:tplc="528EA0BC">
      <w:start w:val="1"/>
      <w:numFmt w:val="decimal"/>
      <w:lvlText w:val="%1."/>
      <w:lvlJc w:val="left"/>
      <w:pPr>
        <w:ind w:left="36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CF145F"/>
    <w:multiLevelType w:val="hybridMultilevel"/>
    <w:tmpl w:val="FDB84AB0"/>
    <w:lvl w:ilvl="0" w:tplc="253E26EE">
      <w:start w:val="6"/>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6D3926"/>
    <w:multiLevelType w:val="hybridMultilevel"/>
    <w:tmpl w:val="BCF46FD4"/>
    <w:lvl w:ilvl="0" w:tplc="02943634">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EA52E8"/>
    <w:multiLevelType w:val="hybridMultilevel"/>
    <w:tmpl w:val="78B08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895194"/>
    <w:multiLevelType w:val="multilevel"/>
    <w:tmpl w:val="E7B49C5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C05631"/>
    <w:multiLevelType w:val="hybridMultilevel"/>
    <w:tmpl w:val="324627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31A70F3"/>
    <w:multiLevelType w:val="hybridMultilevel"/>
    <w:tmpl w:val="7AFEEF74"/>
    <w:lvl w:ilvl="0" w:tplc="49BC1CDC">
      <w:start w:val="1"/>
      <w:numFmt w:val="decimal"/>
      <w:lvlText w:val="%1."/>
      <w:lvlJc w:val="left"/>
      <w:pPr>
        <w:ind w:left="3562" w:hanging="115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2C2F62"/>
    <w:multiLevelType w:val="hybridMultilevel"/>
    <w:tmpl w:val="02A615D0"/>
    <w:lvl w:ilvl="0" w:tplc="30B88C22">
      <w:start w:val="1"/>
      <w:numFmt w:val="decimal"/>
      <w:lvlText w:val="%1."/>
      <w:lvlJc w:val="left"/>
      <w:pPr>
        <w:tabs>
          <w:tab w:val="num" w:pos="1130"/>
        </w:tabs>
        <w:ind w:left="1130" w:hanging="705"/>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E025CC1"/>
    <w:multiLevelType w:val="hybridMultilevel"/>
    <w:tmpl w:val="1FF417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3F351C1"/>
    <w:multiLevelType w:val="hybridMultilevel"/>
    <w:tmpl w:val="029EDFD2"/>
    <w:lvl w:ilvl="0" w:tplc="F47A93BC">
      <w:start w:val="4"/>
      <w:numFmt w:val="upperRoman"/>
      <w:lvlText w:val="%1."/>
      <w:lvlJc w:val="left"/>
      <w:pPr>
        <w:ind w:left="720" w:hanging="720"/>
      </w:pPr>
      <w:rPr>
        <w:rFonts w:cs="Courier New"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68D32CA"/>
    <w:multiLevelType w:val="hybridMultilevel"/>
    <w:tmpl w:val="6A5E0B0E"/>
    <w:lvl w:ilvl="0" w:tplc="E45A0D74">
      <w:start w:val="9"/>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nsid w:val="56E429E8"/>
    <w:multiLevelType w:val="hybridMultilevel"/>
    <w:tmpl w:val="FADC511C"/>
    <w:lvl w:ilvl="0" w:tplc="4CC6C654">
      <w:start w:val="1"/>
      <w:numFmt w:val="upperRoman"/>
      <w:lvlText w:val="%1."/>
      <w:lvlJc w:val="left"/>
      <w:pPr>
        <w:ind w:left="727" w:hanging="72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abstractNum w:abstractNumId="31">
    <w:nsid w:val="5781376A"/>
    <w:multiLevelType w:val="multilevel"/>
    <w:tmpl w:val="1A3E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AD409E"/>
    <w:multiLevelType w:val="hybridMultilevel"/>
    <w:tmpl w:val="32E6F552"/>
    <w:lvl w:ilvl="0" w:tplc="90DA9622">
      <w:start w:val="9"/>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nsid w:val="5E0B2772"/>
    <w:multiLevelType w:val="hybridMultilevel"/>
    <w:tmpl w:val="F6C0EEEA"/>
    <w:lvl w:ilvl="0" w:tplc="622216B8">
      <w:start w:val="1"/>
      <w:numFmt w:val="decimal"/>
      <w:lvlText w:val="%1."/>
      <w:lvlJc w:val="left"/>
      <w:pPr>
        <w:ind w:left="382" w:hanging="375"/>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abstractNum w:abstractNumId="34">
    <w:nsid w:val="63A320DE"/>
    <w:multiLevelType w:val="hybridMultilevel"/>
    <w:tmpl w:val="68C6DE2C"/>
    <w:lvl w:ilvl="0" w:tplc="080861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3ED4EFC"/>
    <w:multiLevelType w:val="multilevel"/>
    <w:tmpl w:val="BBB49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46665BB"/>
    <w:multiLevelType w:val="hybridMultilevel"/>
    <w:tmpl w:val="4CF24E62"/>
    <w:lvl w:ilvl="0" w:tplc="0419000F">
      <w:start w:val="3"/>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BF26C2"/>
    <w:multiLevelType w:val="multilevel"/>
    <w:tmpl w:val="507872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FF5226"/>
    <w:multiLevelType w:val="multilevel"/>
    <w:tmpl w:val="5EF8DC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0565FE7"/>
    <w:multiLevelType w:val="multilevel"/>
    <w:tmpl w:val="D744C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1785DF6"/>
    <w:multiLevelType w:val="hybridMultilevel"/>
    <w:tmpl w:val="D0CE2BCC"/>
    <w:lvl w:ilvl="0" w:tplc="25F6AB44">
      <w:start w:val="1"/>
      <w:numFmt w:val="decimal"/>
      <w:lvlText w:val="%1."/>
      <w:lvlJc w:val="left"/>
      <w:pPr>
        <w:ind w:left="1587" w:hanging="102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6C0025A"/>
    <w:multiLevelType w:val="hybridMultilevel"/>
    <w:tmpl w:val="A912B54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2">
    <w:nsid w:val="773A4087"/>
    <w:multiLevelType w:val="hybridMultilevel"/>
    <w:tmpl w:val="34A02748"/>
    <w:lvl w:ilvl="0" w:tplc="40F44D7C">
      <w:start w:val="12"/>
      <w:numFmt w:val="decimal"/>
      <w:lvlText w:val="%1."/>
      <w:lvlJc w:val="left"/>
      <w:pPr>
        <w:ind w:left="360" w:hanging="360"/>
      </w:pPr>
      <w:rPr>
        <w:rFonts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78616A1"/>
    <w:multiLevelType w:val="hybridMultilevel"/>
    <w:tmpl w:val="A2FACBA6"/>
    <w:lvl w:ilvl="0" w:tplc="3786646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C543B7"/>
    <w:multiLevelType w:val="hybridMultilevel"/>
    <w:tmpl w:val="4CF24E62"/>
    <w:lvl w:ilvl="0" w:tplc="0419000F">
      <w:start w:val="3"/>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5"/>
  </w:num>
  <w:num w:numId="3">
    <w:abstractNumId w:val="41"/>
  </w:num>
  <w:num w:numId="4">
    <w:abstractNumId w:val="8"/>
  </w:num>
  <w:num w:numId="5">
    <w:abstractNumId w:val="21"/>
  </w:num>
  <w:num w:numId="6">
    <w:abstractNumId w:val="6"/>
  </w:num>
  <w:num w:numId="7">
    <w:abstractNumId w:val="17"/>
  </w:num>
  <w:num w:numId="8">
    <w:abstractNumId w:val="14"/>
  </w:num>
  <w:num w:numId="9">
    <w:abstractNumId w:val="34"/>
  </w:num>
  <w:num w:numId="10">
    <w:abstractNumId w:val="35"/>
  </w:num>
  <w:num w:numId="11">
    <w:abstractNumId w:val="39"/>
  </w:num>
  <w:num w:numId="12">
    <w:abstractNumId w:val="7"/>
  </w:num>
  <w:num w:numId="13">
    <w:abstractNumId w:val="31"/>
  </w:num>
  <w:num w:numId="14">
    <w:abstractNumId w:val="18"/>
  </w:num>
  <w:num w:numId="15">
    <w:abstractNumId w:val="38"/>
  </w:num>
  <w:num w:numId="16">
    <w:abstractNumId w:val="13"/>
  </w:num>
  <w:num w:numId="17">
    <w:abstractNumId w:val="37"/>
  </w:num>
  <w:num w:numId="18">
    <w:abstractNumId w:val="20"/>
  </w:num>
  <w:num w:numId="19">
    <w:abstractNumId w:val="2"/>
  </w:num>
  <w:num w:numId="20">
    <w:abstractNumId w:val="0"/>
  </w:num>
  <w:num w:numId="21">
    <w:abstractNumId w:val="1"/>
  </w:num>
  <w:num w:numId="22">
    <w:abstractNumId w:val="40"/>
  </w:num>
  <w:num w:numId="23">
    <w:abstractNumId w:val="16"/>
  </w:num>
  <w:num w:numId="24">
    <w:abstractNumId w:val="9"/>
  </w:num>
  <w:num w:numId="25">
    <w:abstractNumId w:val="26"/>
  </w:num>
  <w:num w:numId="26">
    <w:abstractNumId w:val="11"/>
  </w:num>
  <w:num w:numId="27">
    <w:abstractNumId w:val="10"/>
  </w:num>
  <w:num w:numId="28">
    <w:abstractNumId w:val="32"/>
  </w:num>
  <w:num w:numId="29">
    <w:abstractNumId w:val="29"/>
  </w:num>
  <w:num w:numId="30">
    <w:abstractNumId w:val="42"/>
  </w:num>
  <w:num w:numId="31">
    <w:abstractNumId w:val="27"/>
  </w:num>
  <w:num w:numId="32">
    <w:abstractNumId w:val="19"/>
  </w:num>
  <w:num w:numId="33">
    <w:abstractNumId w:val="22"/>
  </w:num>
  <w:num w:numId="34">
    <w:abstractNumId w:val="3"/>
  </w:num>
  <w:num w:numId="35">
    <w:abstractNumId w:val="43"/>
  </w:num>
  <w:num w:numId="36">
    <w:abstractNumId w:val="12"/>
  </w:num>
  <w:num w:numId="37">
    <w:abstractNumId w:val="4"/>
  </w:num>
  <w:num w:numId="38">
    <w:abstractNumId w:val="25"/>
  </w:num>
  <w:num w:numId="39">
    <w:abstractNumId w:val="15"/>
  </w:num>
  <w:num w:numId="40">
    <w:abstractNumId w:val="23"/>
  </w:num>
  <w:num w:numId="41">
    <w:abstractNumId w:val="44"/>
  </w:num>
  <w:num w:numId="42">
    <w:abstractNumId w:val="36"/>
  </w:num>
  <w:num w:numId="43">
    <w:abstractNumId w:val="33"/>
  </w:num>
  <w:num w:numId="44">
    <w:abstractNumId w:val="30"/>
  </w:num>
  <w:num w:numId="4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5C1D9C"/>
    <w:rsid w:val="000046B3"/>
    <w:rsid w:val="00005D4D"/>
    <w:rsid w:val="00005D82"/>
    <w:rsid w:val="00007403"/>
    <w:rsid w:val="00011403"/>
    <w:rsid w:val="00011D65"/>
    <w:rsid w:val="00013BDB"/>
    <w:rsid w:val="00017225"/>
    <w:rsid w:val="00017EB1"/>
    <w:rsid w:val="00021112"/>
    <w:rsid w:val="00023968"/>
    <w:rsid w:val="000268EC"/>
    <w:rsid w:val="00030377"/>
    <w:rsid w:val="00032390"/>
    <w:rsid w:val="00035322"/>
    <w:rsid w:val="0003727E"/>
    <w:rsid w:val="00037754"/>
    <w:rsid w:val="00037B46"/>
    <w:rsid w:val="00041BCE"/>
    <w:rsid w:val="00044A61"/>
    <w:rsid w:val="0004503C"/>
    <w:rsid w:val="00045D33"/>
    <w:rsid w:val="00051E3B"/>
    <w:rsid w:val="0005295D"/>
    <w:rsid w:val="00053E57"/>
    <w:rsid w:val="00054226"/>
    <w:rsid w:val="000554F4"/>
    <w:rsid w:val="00060EAD"/>
    <w:rsid w:val="00064344"/>
    <w:rsid w:val="00065217"/>
    <w:rsid w:val="000705C4"/>
    <w:rsid w:val="00072DFD"/>
    <w:rsid w:val="000751B4"/>
    <w:rsid w:val="00076E89"/>
    <w:rsid w:val="000849DA"/>
    <w:rsid w:val="00085B07"/>
    <w:rsid w:val="00087BD2"/>
    <w:rsid w:val="00090266"/>
    <w:rsid w:val="000949B6"/>
    <w:rsid w:val="000972CC"/>
    <w:rsid w:val="00097505"/>
    <w:rsid w:val="00097EB8"/>
    <w:rsid w:val="000A299A"/>
    <w:rsid w:val="000B2D63"/>
    <w:rsid w:val="000B5A68"/>
    <w:rsid w:val="000B5AA2"/>
    <w:rsid w:val="000B5FD5"/>
    <w:rsid w:val="000B6AC4"/>
    <w:rsid w:val="000C2F5C"/>
    <w:rsid w:val="000C3BA3"/>
    <w:rsid w:val="000C44C8"/>
    <w:rsid w:val="000C6C47"/>
    <w:rsid w:val="000D43B4"/>
    <w:rsid w:val="000D4AB1"/>
    <w:rsid w:val="000D4E8F"/>
    <w:rsid w:val="000E1841"/>
    <w:rsid w:val="000E4711"/>
    <w:rsid w:val="000E6D65"/>
    <w:rsid w:val="000F05F6"/>
    <w:rsid w:val="000F1E84"/>
    <w:rsid w:val="000F40D2"/>
    <w:rsid w:val="0010176D"/>
    <w:rsid w:val="00102FBB"/>
    <w:rsid w:val="001031C7"/>
    <w:rsid w:val="001040E1"/>
    <w:rsid w:val="00107946"/>
    <w:rsid w:val="00111BCE"/>
    <w:rsid w:val="00117232"/>
    <w:rsid w:val="00121369"/>
    <w:rsid w:val="00121505"/>
    <w:rsid w:val="00122881"/>
    <w:rsid w:val="00123D0D"/>
    <w:rsid w:val="001254FC"/>
    <w:rsid w:val="00130039"/>
    <w:rsid w:val="001309D2"/>
    <w:rsid w:val="0013406D"/>
    <w:rsid w:val="001461BA"/>
    <w:rsid w:val="00150572"/>
    <w:rsid w:val="001515ED"/>
    <w:rsid w:val="001519A1"/>
    <w:rsid w:val="00151E6C"/>
    <w:rsid w:val="00153976"/>
    <w:rsid w:val="00155220"/>
    <w:rsid w:val="0015790B"/>
    <w:rsid w:val="00160359"/>
    <w:rsid w:val="00163CA2"/>
    <w:rsid w:val="00164810"/>
    <w:rsid w:val="00165E7E"/>
    <w:rsid w:val="001720B2"/>
    <w:rsid w:val="00173BFE"/>
    <w:rsid w:val="001772BB"/>
    <w:rsid w:val="00177A4A"/>
    <w:rsid w:val="00183F81"/>
    <w:rsid w:val="00185220"/>
    <w:rsid w:val="00185C58"/>
    <w:rsid w:val="00187442"/>
    <w:rsid w:val="00192DCD"/>
    <w:rsid w:val="001A7AED"/>
    <w:rsid w:val="001B000C"/>
    <w:rsid w:val="001B087A"/>
    <w:rsid w:val="001B0C06"/>
    <w:rsid w:val="001B28B7"/>
    <w:rsid w:val="001C2567"/>
    <w:rsid w:val="001D049A"/>
    <w:rsid w:val="001D4868"/>
    <w:rsid w:val="001E1AD6"/>
    <w:rsid w:val="001E3FA8"/>
    <w:rsid w:val="001E5367"/>
    <w:rsid w:val="001E6A52"/>
    <w:rsid w:val="001F4C98"/>
    <w:rsid w:val="00200ED8"/>
    <w:rsid w:val="00203F48"/>
    <w:rsid w:val="00204E36"/>
    <w:rsid w:val="00205B1B"/>
    <w:rsid w:val="00215968"/>
    <w:rsid w:val="00216409"/>
    <w:rsid w:val="00222802"/>
    <w:rsid w:val="00222B4E"/>
    <w:rsid w:val="00226087"/>
    <w:rsid w:val="00227FAF"/>
    <w:rsid w:val="00230BCD"/>
    <w:rsid w:val="00230BEF"/>
    <w:rsid w:val="00240F6B"/>
    <w:rsid w:val="0024251E"/>
    <w:rsid w:val="0024352D"/>
    <w:rsid w:val="0024392C"/>
    <w:rsid w:val="00243F7C"/>
    <w:rsid w:val="00251D8E"/>
    <w:rsid w:val="002563F1"/>
    <w:rsid w:val="00261DE4"/>
    <w:rsid w:val="00263B78"/>
    <w:rsid w:val="00264D25"/>
    <w:rsid w:val="0026591F"/>
    <w:rsid w:val="00265D2E"/>
    <w:rsid w:val="00267664"/>
    <w:rsid w:val="00270F31"/>
    <w:rsid w:val="0027133D"/>
    <w:rsid w:val="00272720"/>
    <w:rsid w:val="00272B42"/>
    <w:rsid w:val="00272F41"/>
    <w:rsid w:val="00272F53"/>
    <w:rsid w:val="00280E5C"/>
    <w:rsid w:val="00282345"/>
    <w:rsid w:val="00283EEC"/>
    <w:rsid w:val="00287E22"/>
    <w:rsid w:val="00296FF9"/>
    <w:rsid w:val="002974AE"/>
    <w:rsid w:val="002A143E"/>
    <w:rsid w:val="002A4460"/>
    <w:rsid w:val="002A4525"/>
    <w:rsid w:val="002A4F65"/>
    <w:rsid w:val="002A590E"/>
    <w:rsid w:val="002B05DF"/>
    <w:rsid w:val="002B0A62"/>
    <w:rsid w:val="002B20AE"/>
    <w:rsid w:val="002B3E19"/>
    <w:rsid w:val="002C16A8"/>
    <w:rsid w:val="002C1C67"/>
    <w:rsid w:val="002C3153"/>
    <w:rsid w:val="002D094D"/>
    <w:rsid w:val="002D2BFA"/>
    <w:rsid w:val="002D3210"/>
    <w:rsid w:val="002D4BBE"/>
    <w:rsid w:val="002D5E09"/>
    <w:rsid w:val="002E22C5"/>
    <w:rsid w:val="002E55B3"/>
    <w:rsid w:val="002E6825"/>
    <w:rsid w:val="002E6E77"/>
    <w:rsid w:val="002E732B"/>
    <w:rsid w:val="002F0C75"/>
    <w:rsid w:val="002F2A79"/>
    <w:rsid w:val="002F56BF"/>
    <w:rsid w:val="0030065D"/>
    <w:rsid w:val="003006C5"/>
    <w:rsid w:val="00304386"/>
    <w:rsid w:val="003044E4"/>
    <w:rsid w:val="0031293A"/>
    <w:rsid w:val="00316A49"/>
    <w:rsid w:val="00321D8F"/>
    <w:rsid w:val="00322254"/>
    <w:rsid w:val="00325B0D"/>
    <w:rsid w:val="003276D7"/>
    <w:rsid w:val="00331668"/>
    <w:rsid w:val="00332488"/>
    <w:rsid w:val="00335FB5"/>
    <w:rsid w:val="00342FA0"/>
    <w:rsid w:val="00352056"/>
    <w:rsid w:val="003533B3"/>
    <w:rsid w:val="00356998"/>
    <w:rsid w:val="00357FC1"/>
    <w:rsid w:val="00360000"/>
    <w:rsid w:val="00366F54"/>
    <w:rsid w:val="00373E51"/>
    <w:rsid w:val="003755C4"/>
    <w:rsid w:val="00380B49"/>
    <w:rsid w:val="00380D83"/>
    <w:rsid w:val="00395AE9"/>
    <w:rsid w:val="003968E8"/>
    <w:rsid w:val="00397D0C"/>
    <w:rsid w:val="003A0034"/>
    <w:rsid w:val="003A3661"/>
    <w:rsid w:val="003A5111"/>
    <w:rsid w:val="003A5D9C"/>
    <w:rsid w:val="003B13BE"/>
    <w:rsid w:val="003B1A1E"/>
    <w:rsid w:val="003B2074"/>
    <w:rsid w:val="003B2097"/>
    <w:rsid w:val="003C001F"/>
    <w:rsid w:val="003C07B8"/>
    <w:rsid w:val="003C47F0"/>
    <w:rsid w:val="003D029F"/>
    <w:rsid w:val="003D6D1F"/>
    <w:rsid w:val="003D70F6"/>
    <w:rsid w:val="003E30EB"/>
    <w:rsid w:val="003E66BD"/>
    <w:rsid w:val="003F21D1"/>
    <w:rsid w:val="003F4319"/>
    <w:rsid w:val="003F4DF2"/>
    <w:rsid w:val="003F575A"/>
    <w:rsid w:val="003F6FC9"/>
    <w:rsid w:val="004021A6"/>
    <w:rsid w:val="00404C37"/>
    <w:rsid w:val="00412EBF"/>
    <w:rsid w:val="00413DC6"/>
    <w:rsid w:val="00414944"/>
    <w:rsid w:val="00414D38"/>
    <w:rsid w:val="00416E7E"/>
    <w:rsid w:val="00422280"/>
    <w:rsid w:val="0042352B"/>
    <w:rsid w:val="0042406A"/>
    <w:rsid w:val="0042427D"/>
    <w:rsid w:val="0042445D"/>
    <w:rsid w:val="0042677B"/>
    <w:rsid w:val="00436085"/>
    <w:rsid w:val="004407A3"/>
    <w:rsid w:val="00440B1C"/>
    <w:rsid w:val="004432DD"/>
    <w:rsid w:val="004439BF"/>
    <w:rsid w:val="00443DA2"/>
    <w:rsid w:val="004449D9"/>
    <w:rsid w:val="00445351"/>
    <w:rsid w:val="00447587"/>
    <w:rsid w:val="0045582A"/>
    <w:rsid w:val="004566DA"/>
    <w:rsid w:val="004574D9"/>
    <w:rsid w:val="00461EF3"/>
    <w:rsid w:val="00462274"/>
    <w:rsid w:val="00465CD0"/>
    <w:rsid w:val="0047063F"/>
    <w:rsid w:val="004744D6"/>
    <w:rsid w:val="00475CB1"/>
    <w:rsid w:val="004767E0"/>
    <w:rsid w:val="004768C9"/>
    <w:rsid w:val="0048456E"/>
    <w:rsid w:val="00485074"/>
    <w:rsid w:val="004879B6"/>
    <w:rsid w:val="00494ECA"/>
    <w:rsid w:val="0049744A"/>
    <w:rsid w:val="004A043F"/>
    <w:rsid w:val="004A3604"/>
    <w:rsid w:val="004A3AEA"/>
    <w:rsid w:val="004A7AF6"/>
    <w:rsid w:val="004B383E"/>
    <w:rsid w:val="004B534F"/>
    <w:rsid w:val="004B5EF7"/>
    <w:rsid w:val="004B6D5F"/>
    <w:rsid w:val="004C37A2"/>
    <w:rsid w:val="004C77DC"/>
    <w:rsid w:val="004D4EF8"/>
    <w:rsid w:val="004E02FF"/>
    <w:rsid w:val="004E3F6D"/>
    <w:rsid w:val="004F11CF"/>
    <w:rsid w:val="004F1677"/>
    <w:rsid w:val="004F7F15"/>
    <w:rsid w:val="00504AA5"/>
    <w:rsid w:val="0050625C"/>
    <w:rsid w:val="00506D64"/>
    <w:rsid w:val="005071FC"/>
    <w:rsid w:val="00507A1E"/>
    <w:rsid w:val="005127CA"/>
    <w:rsid w:val="00513D0C"/>
    <w:rsid w:val="005175B2"/>
    <w:rsid w:val="00524194"/>
    <w:rsid w:val="0052607C"/>
    <w:rsid w:val="00526127"/>
    <w:rsid w:val="00527782"/>
    <w:rsid w:val="00527FC9"/>
    <w:rsid w:val="0054016A"/>
    <w:rsid w:val="00546B0D"/>
    <w:rsid w:val="00546B46"/>
    <w:rsid w:val="00547A12"/>
    <w:rsid w:val="00560495"/>
    <w:rsid w:val="00560C9A"/>
    <w:rsid w:val="00562914"/>
    <w:rsid w:val="0057364B"/>
    <w:rsid w:val="005747B8"/>
    <w:rsid w:val="005758D8"/>
    <w:rsid w:val="005768DC"/>
    <w:rsid w:val="00583BB0"/>
    <w:rsid w:val="005906F5"/>
    <w:rsid w:val="0059120F"/>
    <w:rsid w:val="005915A8"/>
    <w:rsid w:val="00596033"/>
    <w:rsid w:val="0059619D"/>
    <w:rsid w:val="0059661B"/>
    <w:rsid w:val="00596E13"/>
    <w:rsid w:val="005A3D2F"/>
    <w:rsid w:val="005A5B88"/>
    <w:rsid w:val="005B10D5"/>
    <w:rsid w:val="005B17B6"/>
    <w:rsid w:val="005B35EC"/>
    <w:rsid w:val="005B4629"/>
    <w:rsid w:val="005B5C89"/>
    <w:rsid w:val="005B6F7E"/>
    <w:rsid w:val="005C1360"/>
    <w:rsid w:val="005C1646"/>
    <w:rsid w:val="005C1D9C"/>
    <w:rsid w:val="005C2672"/>
    <w:rsid w:val="005C7274"/>
    <w:rsid w:val="005C7E38"/>
    <w:rsid w:val="005D060C"/>
    <w:rsid w:val="005D1119"/>
    <w:rsid w:val="005D49D8"/>
    <w:rsid w:val="005D4F7B"/>
    <w:rsid w:val="005D7784"/>
    <w:rsid w:val="005E6531"/>
    <w:rsid w:val="005E6787"/>
    <w:rsid w:val="005E75A7"/>
    <w:rsid w:val="005F1914"/>
    <w:rsid w:val="005F3856"/>
    <w:rsid w:val="005F4180"/>
    <w:rsid w:val="005F45A1"/>
    <w:rsid w:val="005F5D72"/>
    <w:rsid w:val="00602FA5"/>
    <w:rsid w:val="006047D5"/>
    <w:rsid w:val="00617A4E"/>
    <w:rsid w:val="00617FB6"/>
    <w:rsid w:val="006214B6"/>
    <w:rsid w:val="0062218F"/>
    <w:rsid w:val="00624F6B"/>
    <w:rsid w:val="00626920"/>
    <w:rsid w:val="00630A17"/>
    <w:rsid w:val="0063101A"/>
    <w:rsid w:val="00631AA2"/>
    <w:rsid w:val="0063253C"/>
    <w:rsid w:val="00633127"/>
    <w:rsid w:val="00635089"/>
    <w:rsid w:val="00635AE4"/>
    <w:rsid w:val="006431A7"/>
    <w:rsid w:val="006447C2"/>
    <w:rsid w:val="0064501A"/>
    <w:rsid w:val="00646C7C"/>
    <w:rsid w:val="00646CA5"/>
    <w:rsid w:val="00652296"/>
    <w:rsid w:val="00652F72"/>
    <w:rsid w:val="006572FA"/>
    <w:rsid w:val="00660ABD"/>
    <w:rsid w:val="00661858"/>
    <w:rsid w:val="00663EA4"/>
    <w:rsid w:val="006704FA"/>
    <w:rsid w:val="00672EED"/>
    <w:rsid w:val="00674960"/>
    <w:rsid w:val="0068132A"/>
    <w:rsid w:val="006813F9"/>
    <w:rsid w:val="0068158C"/>
    <w:rsid w:val="00683D0B"/>
    <w:rsid w:val="006927C8"/>
    <w:rsid w:val="006A1AF2"/>
    <w:rsid w:val="006A41EB"/>
    <w:rsid w:val="006A5A16"/>
    <w:rsid w:val="006B7F9A"/>
    <w:rsid w:val="006C245D"/>
    <w:rsid w:val="006C3F64"/>
    <w:rsid w:val="006C4BB9"/>
    <w:rsid w:val="006C6545"/>
    <w:rsid w:val="006C7362"/>
    <w:rsid w:val="006C7CC1"/>
    <w:rsid w:val="006D0BDD"/>
    <w:rsid w:val="006D3A24"/>
    <w:rsid w:val="006D44CB"/>
    <w:rsid w:val="006D4C5A"/>
    <w:rsid w:val="006E0A44"/>
    <w:rsid w:val="006E3C77"/>
    <w:rsid w:val="006E7816"/>
    <w:rsid w:val="006F3B14"/>
    <w:rsid w:val="006F5800"/>
    <w:rsid w:val="006F7AF3"/>
    <w:rsid w:val="00700D3B"/>
    <w:rsid w:val="00705793"/>
    <w:rsid w:val="00710FCF"/>
    <w:rsid w:val="00711734"/>
    <w:rsid w:val="00711C2F"/>
    <w:rsid w:val="0071478F"/>
    <w:rsid w:val="007205C3"/>
    <w:rsid w:val="007270CA"/>
    <w:rsid w:val="00730928"/>
    <w:rsid w:val="007314FA"/>
    <w:rsid w:val="00732AC6"/>
    <w:rsid w:val="00734734"/>
    <w:rsid w:val="007406BD"/>
    <w:rsid w:val="00745275"/>
    <w:rsid w:val="00745481"/>
    <w:rsid w:val="00746D0A"/>
    <w:rsid w:val="00753179"/>
    <w:rsid w:val="0075456E"/>
    <w:rsid w:val="007606B7"/>
    <w:rsid w:val="00760DF9"/>
    <w:rsid w:val="00760E69"/>
    <w:rsid w:val="00766A13"/>
    <w:rsid w:val="00767CB4"/>
    <w:rsid w:val="007706F1"/>
    <w:rsid w:val="007720CA"/>
    <w:rsid w:val="00773BA7"/>
    <w:rsid w:val="00773F1F"/>
    <w:rsid w:val="00774081"/>
    <w:rsid w:val="00775BE0"/>
    <w:rsid w:val="007768B9"/>
    <w:rsid w:val="00781091"/>
    <w:rsid w:val="007832C9"/>
    <w:rsid w:val="0078707A"/>
    <w:rsid w:val="007913D2"/>
    <w:rsid w:val="00791BE6"/>
    <w:rsid w:val="00794202"/>
    <w:rsid w:val="007966EE"/>
    <w:rsid w:val="007A4603"/>
    <w:rsid w:val="007A49B7"/>
    <w:rsid w:val="007A75B6"/>
    <w:rsid w:val="007B1D8E"/>
    <w:rsid w:val="007B2D5B"/>
    <w:rsid w:val="007B5349"/>
    <w:rsid w:val="007C5A71"/>
    <w:rsid w:val="007C5CF5"/>
    <w:rsid w:val="007C63FA"/>
    <w:rsid w:val="007C76D6"/>
    <w:rsid w:val="007D23BA"/>
    <w:rsid w:val="007D25EC"/>
    <w:rsid w:val="007D345F"/>
    <w:rsid w:val="007E473F"/>
    <w:rsid w:val="007E4CE7"/>
    <w:rsid w:val="007E5835"/>
    <w:rsid w:val="007F5EDA"/>
    <w:rsid w:val="008117AE"/>
    <w:rsid w:val="00812D57"/>
    <w:rsid w:val="00814E7A"/>
    <w:rsid w:val="00815DD9"/>
    <w:rsid w:val="00817AD0"/>
    <w:rsid w:val="00817C5F"/>
    <w:rsid w:val="008201C2"/>
    <w:rsid w:val="0082094F"/>
    <w:rsid w:val="00823D96"/>
    <w:rsid w:val="008268D5"/>
    <w:rsid w:val="008269EA"/>
    <w:rsid w:val="008301C4"/>
    <w:rsid w:val="00830ADF"/>
    <w:rsid w:val="00831502"/>
    <w:rsid w:val="008340E8"/>
    <w:rsid w:val="00835F14"/>
    <w:rsid w:val="008366E6"/>
    <w:rsid w:val="0084170E"/>
    <w:rsid w:val="00843854"/>
    <w:rsid w:val="0085138B"/>
    <w:rsid w:val="00851DE5"/>
    <w:rsid w:val="00855AE3"/>
    <w:rsid w:val="00856749"/>
    <w:rsid w:val="008576A4"/>
    <w:rsid w:val="00861D2A"/>
    <w:rsid w:val="00863D46"/>
    <w:rsid w:val="008643DB"/>
    <w:rsid w:val="00864464"/>
    <w:rsid w:val="008646C7"/>
    <w:rsid w:val="008724C2"/>
    <w:rsid w:val="00872EF1"/>
    <w:rsid w:val="008732BA"/>
    <w:rsid w:val="008738E4"/>
    <w:rsid w:val="008748EA"/>
    <w:rsid w:val="008763E9"/>
    <w:rsid w:val="00877B6F"/>
    <w:rsid w:val="008804F3"/>
    <w:rsid w:val="008808CD"/>
    <w:rsid w:val="00891FBA"/>
    <w:rsid w:val="00892683"/>
    <w:rsid w:val="00892788"/>
    <w:rsid w:val="008955F0"/>
    <w:rsid w:val="008A524A"/>
    <w:rsid w:val="008A7DA2"/>
    <w:rsid w:val="008B080D"/>
    <w:rsid w:val="008B4CFA"/>
    <w:rsid w:val="008B5FC3"/>
    <w:rsid w:val="008C1C6A"/>
    <w:rsid w:val="008C31D5"/>
    <w:rsid w:val="008C32A1"/>
    <w:rsid w:val="008C3C9B"/>
    <w:rsid w:val="008C4119"/>
    <w:rsid w:val="008C4DFD"/>
    <w:rsid w:val="008C7D3D"/>
    <w:rsid w:val="008D58D0"/>
    <w:rsid w:val="008D6227"/>
    <w:rsid w:val="008E2749"/>
    <w:rsid w:val="008E708B"/>
    <w:rsid w:val="008F2F05"/>
    <w:rsid w:val="008F5C71"/>
    <w:rsid w:val="008F691C"/>
    <w:rsid w:val="00901EFA"/>
    <w:rsid w:val="009048EE"/>
    <w:rsid w:val="0091218B"/>
    <w:rsid w:val="00912FB3"/>
    <w:rsid w:val="009148AA"/>
    <w:rsid w:val="0091794F"/>
    <w:rsid w:val="00921C7F"/>
    <w:rsid w:val="00922C7D"/>
    <w:rsid w:val="00924488"/>
    <w:rsid w:val="009267AA"/>
    <w:rsid w:val="00930CD1"/>
    <w:rsid w:val="00931F95"/>
    <w:rsid w:val="009367AD"/>
    <w:rsid w:val="009408F3"/>
    <w:rsid w:val="009435CB"/>
    <w:rsid w:val="009438A7"/>
    <w:rsid w:val="00943B53"/>
    <w:rsid w:val="009441A8"/>
    <w:rsid w:val="009453E7"/>
    <w:rsid w:val="00946E47"/>
    <w:rsid w:val="00954FC3"/>
    <w:rsid w:val="00955889"/>
    <w:rsid w:val="00956E08"/>
    <w:rsid w:val="0096002F"/>
    <w:rsid w:val="009607EF"/>
    <w:rsid w:val="0096109C"/>
    <w:rsid w:val="00964062"/>
    <w:rsid w:val="009650B6"/>
    <w:rsid w:val="00966066"/>
    <w:rsid w:val="009662BF"/>
    <w:rsid w:val="009678D9"/>
    <w:rsid w:val="0097256C"/>
    <w:rsid w:val="00974115"/>
    <w:rsid w:val="00974B67"/>
    <w:rsid w:val="00975841"/>
    <w:rsid w:val="00981B95"/>
    <w:rsid w:val="00982D28"/>
    <w:rsid w:val="00986F50"/>
    <w:rsid w:val="009904A3"/>
    <w:rsid w:val="00993A72"/>
    <w:rsid w:val="0099504E"/>
    <w:rsid w:val="009A07F4"/>
    <w:rsid w:val="009A2434"/>
    <w:rsid w:val="009A5464"/>
    <w:rsid w:val="009A5DC6"/>
    <w:rsid w:val="009A68C2"/>
    <w:rsid w:val="009A6920"/>
    <w:rsid w:val="009B0946"/>
    <w:rsid w:val="009B2442"/>
    <w:rsid w:val="009B2B3C"/>
    <w:rsid w:val="009B3C31"/>
    <w:rsid w:val="009B3F50"/>
    <w:rsid w:val="009B5CA9"/>
    <w:rsid w:val="009B6890"/>
    <w:rsid w:val="009B7044"/>
    <w:rsid w:val="009B7100"/>
    <w:rsid w:val="009C4C8C"/>
    <w:rsid w:val="009C634A"/>
    <w:rsid w:val="009D19BC"/>
    <w:rsid w:val="009D1D11"/>
    <w:rsid w:val="009D1FB2"/>
    <w:rsid w:val="009D3AF4"/>
    <w:rsid w:val="009D7F10"/>
    <w:rsid w:val="009E2206"/>
    <w:rsid w:val="009E4700"/>
    <w:rsid w:val="009E4EC7"/>
    <w:rsid w:val="009E5926"/>
    <w:rsid w:val="009F0B14"/>
    <w:rsid w:val="009F0D5C"/>
    <w:rsid w:val="009F2A0E"/>
    <w:rsid w:val="009F2CC6"/>
    <w:rsid w:val="009F69BA"/>
    <w:rsid w:val="009F6D38"/>
    <w:rsid w:val="009F6DFB"/>
    <w:rsid w:val="00A00C9B"/>
    <w:rsid w:val="00A0143D"/>
    <w:rsid w:val="00A07AF6"/>
    <w:rsid w:val="00A12801"/>
    <w:rsid w:val="00A12D55"/>
    <w:rsid w:val="00A179BA"/>
    <w:rsid w:val="00A23A69"/>
    <w:rsid w:val="00A33280"/>
    <w:rsid w:val="00A35521"/>
    <w:rsid w:val="00A35DC9"/>
    <w:rsid w:val="00A4272B"/>
    <w:rsid w:val="00A429EF"/>
    <w:rsid w:val="00A530B7"/>
    <w:rsid w:val="00A5546B"/>
    <w:rsid w:val="00A632AB"/>
    <w:rsid w:val="00A66500"/>
    <w:rsid w:val="00A67EB9"/>
    <w:rsid w:val="00A76954"/>
    <w:rsid w:val="00A77168"/>
    <w:rsid w:val="00A77BC6"/>
    <w:rsid w:val="00A812F7"/>
    <w:rsid w:val="00A833DB"/>
    <w:rsid w:val="00A84CB0"/>
    <w:rsid w:val="00A8580C"/>
    <w:rsid w:val="00A91D8D"/>
    <w:rsid w:val="00A96411"/>
    <w:rsid w:val="00AA11CE"/>
    <w:rsid w:val="00AA31D4"/>
    <w:rsid w:val="00AA5482"/>
    <w:rsid w:val="00AA59D5"/>
    <w:rsid w:val="00AA6B16"/>
    <w:rsid w:val="00AA6BB3"/>
    <w:rsid w:val="00AB19ED"/>
    <w:rsid w:val="00AB523F"/>
    <w:rsid w:val="00AB6B92"/>
    <w:rsid w:val="00AB7620"/>
    <w:rsid w:val="00AC1747"/>
    <w:rsid w:val="00AC2657"/>
    <w:rsid w:val="00AC2E27"/>
    <w:rsid w:val="00AC3BD2"/>
    <w:rsid w:val="00AC555B"/>
    <w:rsid w:val="00AC62BA"/>
    <w:rsid w:val="00AD071F"/>
    <w:rsid w:val="00AD1960"/>
    <w:rsid w:val="00AD2FF6"/>
    <w:rsid w:val="00AD7CB7"/>
    <w:rsid w:val="00AE0E01"/>
    <w:rsid w:val="00AF715C"/>
    <w:rsid w:val="00B01126"/>
    <w:rsid w:val="00B01530"/>
    <w:rsid w:val="00B03087"/>
    <w:rsid w:val="00B04F7A"/>
    <w:rsid w:val="00B10ABB"/>
    <w:rsid w:val="00B10E9E"/>
    <w:rsid w:val="00B10EA0"/>
    <w:rsid w:val="00B12BD3"/>
    <w:rsid w:val="00B143D6"/>
    <w:rsid w:val="00B2145F"/>
    <w:rsid w:val="00B250A2"/>
    <w:rsid w:val="00B26B51"/>
    <w:rsid w:val="00B3023D"/>
    <w:rsid w:val="00B31B07"/>
    <w:rsid w:val="00B31B46"/>
    <w:rsid w:val="00B32BE0"/>
    <w:rsid w:val="00B33A67"/>
    <w:rsid w:val="00B34B99"/>
    <w:rsid w:val="00B372A9"/>
    <w:rsid w:val="00B41345"/>
    <w:rsid w:val="00B41431"/>
    <w:rsid w:val="00B43D05"/>
    <w:rsid w:val="00B44795"/>
    <w:rsid w:val="00B45024"/>
    <w:rsid w:val="00B46F0D"/>
    <w:rsid w:val="00B5335D"/>
    <w:rsid w:val="00B562DA"/>
    <w:rsid w:val="00B56CBA"/>
    <w:rsid w:val="00B602EE"/>
    <w:rsid w:val="00B63285"/>
    <w:rsid w:val="00B65748"/>
    <w:rsid w:val="00B73864"/>
    <w:rsid w:val="00B73A89"/>
    <w:rsid w:val="00B824D2"/>
    <w:rsid w:val="00B861F9"/>
    <w:rsid w:val="00B87D71"/>
    <w:rsid w:val="00B94A42"/>
    <w:rsid w:val="00B96192"/>
    <w:rsid w:val="00B97F6C"/>
    <w:rsid w:val="00BA1700"/>
    <w:rsid w:val="00BA31E3"/>
    <w:rsid w:val="00BB1214"/>
    <w:rsid w:val="00BB4329"/>
    <w:rsid w:val="00BB4898"/>
    <w:rsid w:val="00BB49B8"/>
    <w:rsid w:val="00BB6D6F"/>
    <w:rsid w:val="00BC3A25"/>
    <w:rsid w:val="00BC5E62"/>
    <w:rsid w:val="00BC69CF"/>
    <w:rsid w:val="00BC6D88"/>
    <w:rsid w:val="00BC7D91"/>
    <w:rsid w:val="00BD00EC"/>
    <w:rsid w:val="00BD360E"/>
    <w:rsid w:val="00BD5398"/>
    <w:rsid w:val="00BD5C17"/>
    <w:rsid w:val="00BD667C"/>
    <w:rsid w:val="00BE4B5D"/>
    <w:rsid w:val="00BE4E7D"/>
    <w:rsid w:val="00BF44C6"/>
    <w:rsid w:val="00BF4BA3"/>
    <w:rsid w:val="00BF696C"/>
    <w:rsid w:val="00BF6FCF"/>
    <w:rsid w:val="00BF7D0B"/>
    <w:rsid w:val="00C0487C"/>
    <w:rsid w:val="00C10AC4"/>
    <w:rsid w:val="00C1291C"/>
    <w:rsid w:val="00C13117"/>
    <w:rsid w:val="00C14308"/>
    <w:rsid w:val="00C1568F"/>
    <w:rsid w:val="00C17A34"/>
    <w:rsid w:val="00C22430"/>
    <w:rsid w:val="00C22541"/>
    <w:rsid w:val="00C22FF5"/>
    <w:rsid w:val="00C23FCA"/>
    <w:rsid w:val="00C24C2F"/>
    <w:rsid w:val="00C36291"/>
    <w:rsid w:val="00C44940"/>
    <w:rsid w:val="00C449C2"/>
    <w:rsid w:val="00C45A11"/>
    <w:rsid w:val="00C462E3"/>
    <w:rsid w:val="00C47C00"/>
    <w:rsid w:val="00C51C00"/>
    <w:rsid w:val="00C546B1"/>
    <w:rsid w:val="00C60411"/>
    <w:rsid w:val="00C6118A"/>
    <w:rsid w:val="00C63FF4"/>
    <w:rsid w:val="00C655DD"/>
    <w:rsid w:val="00C657F3"/>
    <w:rsid w:val="00C7142F"/>
    <w:rsid w:val="00C81206"/>
    <w:rsid w:val="00C85DD7"/>
    <w:rsid w:val="00C878CB"/>
    <w:rsid w:val="00C917D9"/>
    <w:rsid w:val="00C91B80"/>
    <w:rsid w:val="00C97858"/>
    <w:rsid w:val="00C97D45"/>
    <w:rsid w:val="00CA0CC6"/>
    <w:rsid w:val="00CA2781"/>
    <w:rsid w:val="00CA4AD9"/>
    <w:rsid w:val="00CA7CC7"/>
    <w:rsid w:val="00CB068D"/>
    <w:rsid w:val="00CB3D56"/>
    <w:rsid w:val="00CB56D0"/>
    <w:rsid w:val="00CB7B6A"/>
    <w:rsid w:val="00CC4C11"/>
    <w:rsid w:val="00CC6ED6"/>
    <w:rsid w:val="00CC7E04"/>
    <w:rsid w:val="00CD29C4"/>
    <w:rsid w:val="00CD5031"/>
    <w:rsid w:val="00CD594D"/>
    <w:rsid w:val="00CD70E2"/>
    <w:rsid w:val="00CD7AF7"/>
    <w:rsid w:val="00CE0ECD"/>
    <w:rsid w:val="00CE1688"/>
    <w:rsid w:val="00CE58A5"/>
    <w:rsid w:val="00CE612E"/>
    <w:rsid w:val="00CE655A"/>
    <w:rsid w:val="00CF00AC"/>
    <w:rsid w:val="00CF3E38"/>
    <w:rsid w:val="00CF40F6"/>
    <w:rsid w:val="00CF6602"/>
    <w:rsid w:val="00D00077"/>
    <w:rsid w:val="00D0079E"/>
    <w:rsid w:val="00D048E4"/>
    <w:rsid w:val="00D06500"/>
    <w:rsid w:val="00D069D7"/>
    <w:rsid w:val="00D0729B"/>
    <w:rsid w:val="00D07EE1"/>
    <w:rsid w:val="00D109D9"/>
    <w:rsid w:val="00D12BC2"/>
    <w:rsid w:val="00D13004"/>
    <w:rsid w:val="00D13829"/>
    <w:rsid w:val="00D15752"/>
    <w:rsid w:val="00D16D2E"/>
    <w:rsid w:val="00D223BE"/>
    <w:rsid w:val="00D31391"/>
    <w:rsid w:val="00D31702"/>
    <w:rsid w:val="00D318F4"/>
    <w:rsid w:val="00D31D16"/>
    <w:rsid w:val="00D32057"/>
    <w:rsid w:val="00D3609B"/>
    <w:rsid w:val="00D474B0"/>
    <w:rsid w:val="00D52E31"/>
    <w:rsid w:val="00D564AC"/>
    <w:rsid w:val="00D60495"/>
    <w:rsid w:val="00D61972"/>
    <w:rsid w:val="00D621EA"/>
    <w:rsid w:val="00D65F8B"/>
    <w:rsid w:val="00D67AB5"/>
    <w:rsid w:val="00D7076D"/>
    <w:rsid w:val="00D734A7"/>
    <w:rsid w:val="00D74E3D"/>
    <w:rsid w:val="00D77529"/>
    <w:rsid w:val="00D775CE"/>
    <w:rsid w:val="00D802B4"/>
    <w:rsid w:val="00D81069"/>
    <w:rsid w:val="00D8115A"/>
    <w:rsid w:val="00D81F6D"/>
    <w:rsid w:val="00D87438"/>
    <w:rsid w:val="00D9171A"/>
    <w:rsid w:val="00D92FA5"/>
    <w:rsid w:val="00D93E0D"/>
    <w:rsid w:val="00D953FC"/>
    <w:rsid w:val="00D95928"/>
    <w:rsid w:val="00D96D1F"/>
    <w:rsid w:val="00D97571"/>
    <w:rsid w:val="00D97ED6"/>
    <w:rsid w:val="00DA735F"/>
    <w:rsid w:val="00DB05B2"/>
    <w:rsid w:val="00DB0E7D"/>
    <w:rsid w:val="00DB1C93"/>
    <w:rsid w:val="00DB1EB8"/>
    <w:rsid w:val="00DB6564"/>
    <w:rsid w:val="00DC0955"/>
    <w:rsid w:val="00DC2271"/>
    <w:rsid w:val="00DC4502"/>
    <w:rsid w:val="00DC4A5F"/>
    <w:rsid w:val="00DC5A7A"/>
    <w:rsid w:val="00DC5EB4"/>
    <w:rsid w:val="00DC7917"/>
    <w:rsid w:val="00DD436A"/>
    <w:rsid w:val="00DD699F"/>
    <w:rsid w:val="00DE461B"/>
    <w:rsid w:val="00DE567E"/>
    <w:rsid w:val="00DE79C4"/>
    <w:rsid w:val="00DE79E0"/>
    <w:rsid w:val="00DF04E0"/>
    <w:rsid w:val="00DF0D95"/>
    <w:rsid w:val="00DF67E1"/>
    <w:rsid w:val="00DF68F6"/>
    <w:rsid w:val="00DF6A2C"/>
    <w:rsid w:val="00DF7BB5"/>
    <w:rsid w:val="00E00C7C"/>
    <w:rsid w:val="00E025A7"/>
    <w:rsid w:val="00E07CF1"/>
    <w:rsid w:val="00E10760"/>
    <w:rsid w:val="00E125DE"/>
    <w:rsid w:val="00E1476F"/>
    <w:rsid w:val="00E14F35"/>
    <w:rsid w:val="00E15756"/>
    <w:rsid w:val="00E15809"/>
    <w:rsid w:val="00E25EA0"/>
    <w:rsid w:val="00E26769"/>
    <w:rsid w:val="00E300CE"/>
    <w:rsid w:val="00E32621"/>
    <w:rsid w:val="00E34160"/>
    <w:rsid w:val="00E3423B"/>
    <w:rsid w:val="00E35412"/>
    <w:rsid w:val="00E3592E"/>
    <w:rsid w:val="00E369FB"/>
    <w:rsid w:val="00E36E17"/>
    <w:rsid w:val="00E40B65"/>
    <w:rsid w:val="00E41BCC"/>
    <w:rsid w:val="00E42456"/>
    <w:rsid w:val="00E4501E"/>
    <w:rsid w:val="00E50E26"/>
    <w:rsid w:val="00E53D71"/>
    <w:rsid w:val="00E54879"/>
    <w:rsid w:val="00E5636C"/>
    <w:rsid w:val="00E6053C"/>
    <w:rsid w:val="00E60AEC"/>
    <w:rsid w:val="00E6104B"/>
    <w:rsid w:val="00E61491"/>
    <w:rsid w:val="00E61B2D"/>
    <w:rsid w:val="00E64B43"/>
    <w:rsid w:val="00E72B52"/>
    <w:rsid w:val="00E72DDE"/>
    <w:rsid w:val="00E753B0"/>
    <w:rsid w:val="00E765D7"/>
    <w:rsid w:val="00E82DED"/>
    <w:rsid w:val="00E838B1"/>
    <w:rsid w:val="00E90E76"/>
    <w:rsid w:val="00E92BD9"/>
    <w:rsid w:val="00E92DB0"/>
    <w:rsid w:val="00E95E7C"/>
    <w:rsid w:val="00EA3923"/>
    <w:rsid w:val="00EA4154"/>
    <w:rsid w:val="00EA7008"/>
    <w:rsid w:val="00EA7694"/>
    <w:rsid w:val="00EC350F"/>
    <w:rsid w:val="00EC46BC"/>
    <w:rsid w:val="00EC605E"/>
    <w:rsid w:val="00EC78F6"/>
    <w:rsid w:val="00ED2853"/>
    <w:rsid w:val="00EE2D39"/>
    <w:rsid w:val="00EE5861"/>
    <w:rsid w:val="00EE5944"/>
    <w:rsid w:val="00EF1C25"/>
    <w:rsid w:val="00EF2A81"/>
    <w:rsid w:val="00F02921"/>
    <w:rsid w:val="00F02A10"/>
    <w:rsid w:val="00F10031"/>
    <w:rsid w:val="00F100BB"/>
    <w:rsid w:val="00F10574"/>
    <w:rsid w:val="00F14492"/>
    <w:rsid w:val="00F1493C"/>
    <w:rsid w:val="00F1503D"/>
    <w:rsid w:val="00F177FB"/>
    <w:rsid w:val="00F2633D"/>
    <w:rsid w:val="00F30395"/>
    <w:rsid w:val="00F31067"/>
    <w:rsid w:val="00F32120"/>
    <w:rsid w:val="00F321CC"/>
    <w:rsid w:val="00F32A49"/>
    <w:rsid w:val="00F33913"/>
    <w:rsid w:val="00F35DD7"/>
    <w:rsid w:val="00F36CCD"/>
    <w:rsid w:val="00F40942"/>
    <w:rsid w:val="00F42B2A"/>
    <w:rsid w:val="00F43BE5"/>
    <w:rsid w:val="00F50DA7"/>
    <w:rsid w:val="00F52896"/>
    <w:rsid w:val="00F53C89"/>
    <w:rsid w:val="00F57D10"/>
    <w:rsid w:val="00F6219C"/>
    <w:rsid w:val="00F71181"/>
    <w:rsid w:val="00F71A8F"/>
    <w:rsid w:val="00F75318"/>
    <w:rsid w:val="00F75554"/>
    <w:rsid w:val="00F83D24"/>
    <w:rsid w:val="00F8518C"/>
    <w:rsid w:val="00F862AF"/>
    <w:rsid w:val="00F90FEB"/>
    <w:rsid w:val="00F91B4F"/>
    <w:rsid w:val="00F93643"/>
    <w:rsid w:val="00F95C5C"/>
    <w:rsid w:val="00F969CB"/>
    <w:rsid w:val="00FA2168"/>
    <w:rsid w:val="00FA7F3E"/>
    <w:rsid w:val="00FB20DF"/>
    <w:rsid w:val="00FB5B9E"/>
    <w:rsid w:val="00FC2642"/>
    <w:rsid w:val="00FC297B"/>
    <w:rsid w:val="00FC5B06"/>
    <w:rsid w:val="00FC76A5"/>
    <w:rsid w:val="00FD01C6"/>
    <w:rsid w:val="00FD0814"/>
    <w:rsid w:val="00FD29B8"/>
    <w:rsid w:val="00FD6AFC"/>
    <w:rsid w:val="00FE018B"/>
    <w:rsid w:val="00FE0438"/>
    <w:rsid w:val="00FE1070"/>
    <w:rsid w:val="00FE1CB0"/>
    <w:rsid w:val="00FE3D58"/>
    <w:rsid w:val="00FE3E5B"/>
    <w:rsid w:val="00FE41F7"/>
    <w:rsid w:val="00FF0D45"/>
    <w:rsid w:val="00FF1496"/>
    <w:rsid w:val="00FF22D3"/>
    <w:rsid w:val="00FF5C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8AA"/>
    <w:pPr>
      <w:spacing w:after="200" w:line="276" w:lineRule="auto"/>
    </w:pPr>
    <w:rPr>
      <w:sz w:val="22"/>
      <w:szCs w:val="22"/>
      <w:lang w:eastAsia="en-US"/>
    </w:rPr>
  </w:style>
  <w:style w:type="paragraph" w:styleId="2">
    <w:name w:val="heading 2"/>
    <w:basedOn w:val="a"/>
    <w:next w:val="a"/>
    <w:link w:val="20"/>
    <w:unhideWhenUsed/>
    <w:qFormat/>
    <w:rsid w:val="00CA0C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D1F"/>
    <w:pPr>
      <w:ind w:left="720"/>
      <w:contextualSpacing/>
    </w:pPr>
  </w:style>
  <w:style w:type="paragraph" w:styleId="a4">
    <w:name w:val="Balloon Text"/>
    <w:basedOn w:val="a"/>
    <w:link w:val="a5"/>
    <w:uiPriority w:val="99"/>
    <w:semiHidden/>
    <w:unhideWhenUsed/>
    <w:rsid w:val="001E5367"/>
    <w:pPr>
      <w:spacing w:after="0" w:line="240" w:lineRule="auto"/>
    </w:pPr>
    <w:rPr>
      <w:rFonts w:ascii="Tahoma" w:hAnsi="Tahoma" w:cs="Tahoma"/>
      <w:sz w:val="16"/>
      <w:szCs w:val="16"/>
    </w:rPr>
  </w:style>
  <w:style w:type="character" w:customStyle="1" w:styleId="a5">
    <w:name w:val="Текст выноски Знак"/>
    <w:basedOn w:val="a0"/>
    <w:link w:val="a4"/>
    <w:rsid w:val="001E5367"/>
    <w:rPr>
      <w:rFonts w:ascii="Tahoma" w:hAnsi="Tahoma" w:cs="Tahoma"/>
      <w:sz w:val="16"/>
      <w:szCs w:val="16"/>
    </w:rPr>
  </w:style>
  <w:style w:type="paragraph" w:styleId="a6">
    <w:name w:val="header"/>
    <w:basedOn w:val="a"/>
    <w:link w:val="a7"/>
    <w:uiPriority w:val="99"/>
    <w:unhideWhenUsed/>
    <w:rsid w:val="00BD5C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5C17"/>
  </w:style>
  <w:style w:type="paragraph" w:styleId="a8">
    <w:name w:val="footer"/>
    <w:basedOn w:val="a"/>
    <w:link w:val="a9"/>
    <w:uiPriority w:val="99"/>
    <w:unhideWhenUsed/>
    <w:rsid w:val="00BD5C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D5C17"/>
  </w:style>
  <w:style w:type="paragraph" w:styleId="aa">
    <w:name w:val="Title"/>
    <w:basedOn w:val="a"/>
    <w:link w:val="ab"/>
    <w:qFormat/>
    <w:rsid w:val="00732AC6"/>
    <w:pPr>
      <w:spacing w:after="0" w:line="240" w:lineRule="auto"/>
      <w:jc w:val="center"/>
    </w:pPr>
    <w:rPr>
      <w:rFonts w:ascii="Times New Roman" w:eastAsia="Times New Roman" w:hAnsi="Times New Roman"/>
      <w:sz w:val="28"/>
      <w:szCs w:val="24"/>
      <w:lang w:eastAsia="ru-RU"/>
    </w:rPr>
  </w:style>
  <w:style w:type="character" w:customStyle="1" w:styleId="ab">
    <w:name w:val="Название Знак"/>
    <w:basedOn w:val="a0"/>
    <w:link w:val="aa"/>
    <w:rsid w:val="00732AC6"/>
    <w:rPr>
      <w:rFonts w:ascii="Times New Roman" w:eastAsia="Times New Roman" w:hAnsi="Times New Roman"/>
      <w:sz w:val="28"/>
      <w:szCs w:val="24"/>
    </w:rPr>
  </w:style>
  <w:style w:type="paragraph" w:styleId="ac">
    <w:name w:val="Body Text"/>
    <w:basedOn w:val="a"/>
    <w:link w:val="ad"/>
    <w:rsid w:val="00732AC6"/>
    <w:pPr>
      <w:spacing w:after="0" w:line="240" w:lineRule="auto"/>
      <w:jc w:val="both"/>
    </w:pPr>
    <w:rPr>
      <w:rFonts w:ascii="Times New Roman" w:eastAsia="Times New Roman" w:hAnsi="Times New Roman"/>
      <w:sz w:val="28"/>
      <w:szCs w:val="24"/>
      <w:lang w:eastAsia="ru-RU"/>
    </w:rPr>
  </w:style>
  <w:style w:type="character" w:customStyle="1" w:styleId="ad">
    <w:name w:val="Основной текст Знак"/>
    <w:basedOn w:val="a0"/>
    <w:link w:val="ac"/>
    <w:rsid w:val="00732AC6"/>
    <w:rPr>
      <w:rFonts w:ascii="Times New Roman" w:eastAsia="Times New Roman" w:hAnsi="Times New Roman"/>
      <w:sz w:val="28"/>
      <w:szCs w:val="24"/>
    </w:rPr>
  </w:style>
  <w:style w:type="paragraph" w:styleId="21">
    <w:name w:val="Body Text 2"/>
    <w:basedOn w:val="a"/>
    <w:link w:val="22"/>
    <w:rsid w:val="00732AC6"/>
    <w:pPr>
      <w:spacing w:after="0" w:line="240" w:lineRule="auto"/>
      <w:jc w:val="center"/>
    </w:pPr>
    <w:rPr>
      <w:rFonts w:ascii="Times New Roman" w:eastAsia="Times New Roman" w:hAnsi="Times New Roman"/>
      <w:sz w:val="28"/>
      <w:szCs w:val="24"/>
      <w:lang w:eastAsia="ru-RU"/>
    </w:rPr>
  </w:style>
  <w:style w:type="character" w:customStyle="1" w:styleId="22">
    <w:name w:val="Основной текст 2 Знак"/>
    <w:basedOn w:val="a0"/>
    <w:link w:val="21"/>
    <w:rsid w:val="00732AC6"/>
    <w:rPr>
      <w:rFonts w:ascii="Times New Roman" w:eastAsia="Times New Roman" w:hAnsi="Times New Roman"/>
      <w:sz w:val="28"/>
      <w:szCs w:val="24"/>
    </w:rPr>
  </w:style>
  <w:style w:type="paragraph" w:styleId="3">
    <w:name w:val="Body Text 3"/>
    <w:basedOn w:val="a"/>
    <w:link w:val="30"/>
    <w:rsid w:val="00732AC6"/>
    <w:pPr>
      <w:spacing w:after="0" w:line="240" w:lineRule="auto"/>
      <w:jc w:val="center"/>
    </w:pPr>
    <w:rPr>
      <w:rFonts w:ascii="Times New Roman" w:eastAsia="Times New Roman" w:hAnsi="Times New Roman"/>
      <w:b/>
      <w:sz w:val="28"/>
      <w:szCs w:val="20"/>
      <w:lang w:eastAsia="ru-RU"/>
    </w:rPr>
  </w:style>
  <w:style w:type="character" w:customStyle="1" w:styleId="30">
    <w:name w:val="Основной текст 3 Знак"/>
    <w:basedOn w:val="a0"/>
    <w:link w:val="3"/>
    <w:rsid w:val="00732AC6"/>
    <w:rPr>
      <w:rFonts w:ascii="Times New Roman" w:eastAsia="Times New Roman" w:hAnsi="Times New Roman"/>
      <w:b/>
      <w:sz w:val="28"/>
    </w:rPr>
  </w:style>
  <w:style w:type="paragraph" w:styleId="31">
    <w:name w:val="Body Text Indent 3"/>
    <w:basedOn w:val="a"/>
    <w:link w:val="32"/>
    <w:rsid w:val="00732AC6"/>
    <w:pPr>
      <w:spacing w:after="0" w:line="240" w:lineRule="auto"/>
      <w:ind w:firstLine="567"/>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732AC6"/>
    <w:rPr>
      <w:rFonts w:ascii="Times New Roman" w:eastAsia="Times New Roman" w:hAnsi="Times New Roman"/>
      <w:sz w:val="28"/>
      <w:szCs w:val="24"/>
    </w:rPr>
  </w:style>
  <w:style w:type="paragraph" w:customStyle="1" w:styleId="ConsNormal">
    <w:name w:val="ConsNormal"/>
    <w:rsid w:val="00732AC6"/>
    <w:pPr>
      <w:widowControl w:val="0"/>
      <w:autoSpaceDE w:val="0"/>
      <w:autoSpaceDN w:val="0"/>
      <w:adjustRightInd w:val="0"/>
      <w:ind w:firstLine="720"/>
    </w:pPr>
    <w:rPr>
      <w:rFonts w:ascii="Arial" w:eastAsia="Times New Roman" w:hAnsi="Arial" w:cs="Arial"/>
    </w:rPr>
  </w:style>
  <w:style w:type="paragraph" w:styleId="ae">
    <w:name w:val="Normal (Web)"/>
    <w:basedOn w:val="a"/>
    <w:rsid w:val="00732AC6"/>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f">
    <w:name w:val="Strong"/>
    <w:basedOn w:val="a0"/>
    <w:uiPriority w:val="22"/>
    <w:qFormat/>
    <w:rsid w:val="00732AC6"/>
    <w:rPr>
      <w:b/>
      <w:bCs/>
    </w:rPr>
  </w:style>
  <w:style w:type="character" w:customStyle="1" w:styleId="af0">
    <w:name w:val="Цветовое выделение"/>
    <w:rsid w:val="00732AC6"/>
    <w:rPr>
      <w:b/>
      <w:bCs/>
      <w:color w:val="26282F"/>
      <w:sz w:val="26"/>
      <w:szCs w:val="26"/>
    </w:rPr>
  </w:style>
  <w:style w:type="character" w:customStyle="1" w:styleId="FontStyle11">
    <w:name w:val="Font Style11"/>
    <w:basedOn w:val="a0"/>
    <w:rsid w:val="00710FCF"/>
    <w:rPr>
      <w:rFonts w:ascii="Times New Roman" w:hAnsi="Times New Roman" w:cs="Times New Roman"/>
      <w:b/>
      <w:bCs/>
      <w:sz w:val="26"/>
      <w:szCs w:val="26"/>
    </w:rPr>
  </w:style>
  <w:style w:type="character" w:customStyle="1" w:styleId="FontStyle12">
    <w:name w:val="Font Style12"/>
    <w:basedOn w:val="a0"/>
    <w:rsid w:val="00BF4BA3"/>
    <w:rPr>
      <w:rFonts w:ascii="Times New Roman" w:hAnsi="Times New Roman" w:cs="Times New Roman"/>
      <w:sz w:val="26"/>
      <w:szCs w:val="26"/>
    </w:rPr>
  </w:style>
  <w:style w:type="paragraph" w:customStyle="1" w:styleId="11">
    <w:name w:val="1 Знак Знак Знак Знак Знак Знак1 Знак"/>
    <w:basedOn w:val="a"/>
    <w:rsid w:val="00981B95"/>
    <w:pPr>
      <w:spacing w:after="0" w:line="240" w:lineRule="auto"/>
    </w:pPr>
    <w:rPr>
      <w:rFonts w:ascii="Verdana" w:eastAsia="Times New Roman" w:hAnsi="Verdana" w:cs="Verdana"/>
      <w:sz w:val="20"/>
      <w:szCs w:val="20"/>
      <w:lang w:val="en-US"/>
    </w:rPr>
  </w:style>
  <w:style w:type="paragraph" w:styleId="af1">
    <w:name w:val="No Spacing"/>
    <w:link w:val="af2"/>
    <w:qFormat/>
    <w:rsid w:val="00E3423B"/>
    <w:rPr>
      <w:sz w:val="22"/>
      <w:szCs w:val="22"/>
      <w:lang w:eastAsia="en-US"/>
    </w:rPr>
  </w:style>
  <w:style w:type="character" w:customStyle="1" w:styleId="20">
    <w:name w:val="Заголовок 2 Знак"/>
    <w:basedOn w:val="a0"/>
    <w:link w:val="2"/>
    <w:rsid w:val="00CA0CC6"/>
    <w:rPr>
      <w:rFonts w:asciiTheme="majorHAnsi" w:eastAsiaTheme="majorEastAsia" w:hAnsiTheme="majorHAnsi" w:cstheme="majorBidi"/>
      <w:b/>
      <w:bCs/>
      <w:color w:val="4F81BD" w:themeColor="accent1"/>
      <w:sz w:val="26"/>
      <w:szCs w:val="26"/>
      <w:lang w:eastAsia="en-US"/>
    </w:rPr>
  </w:style>
  <w:style w:type="character" w:styleId="af3">
    <w:name w:val="Hyperlink"/>
    <w:uiPriority w:val="99"/>
    <w:rsid w:val="00CA0CC6"/>
    <w:rPr>
      <w:color w:val="000080"/>
      <w:u w:val="single"/>
    </w:rPr>
  </w:style>
  <w:style w:type="paragraph" w:customStyle="1" w:styleId="1">
    <w:name w:val="Обычный (веб)1"/>
    <w:basedOn w:val="a"/>
    <w:rsid w:val="00CA0CC6"/>
    <w:pPr>
      <w:suppressAutoHyphens/>
      <w:spacing w:before="100" w:after="100" w:line="100" w:lineRule="atLeast"/>
    </w:pPr>
    <w:rPr>
      <w:rFonts w:ascii="Times New Roman" w:eastAsia="Times New Roman" w:hAnsi="Times New Roman"/>
      <w:sz w:val="24"/>
      <w:szCs w:val="24"/>
      <w:lang w:eastAsia="ar-SA"/>
    </w:rPr>
  </w:style>
  <w:style w:type="paragraph" w:customStyle="1" w:styleId="10">
    <w:name w:val="Без интервала1"/>
    <w:rsid w:val="00CA0CC6"/>
    <w:rPr>
      <w:rFonts w:eastAsia="Times New Roman"/>
      <w:sz w:val="22"/>
      <w:szCs w:val="22"/>
      <w:lang w:eastAsia="en-US"/>
    </w:rPr>
  </w:style>
  <w:style w:type="character" w:customStyle="1" w:styleId="WW8Num1z0">
    <w:name w:val="WW8Num1z0"/>
    <w:rsid w:val="00C45A11"/>
  </w:style>
  <w:style w:type="character" w:customStyle="1" w:styleId="Bodytext211pt">
    <w:name w:val="Body text (2) + 11 pt"/>
    <w:basedOn w:val="a0"/>
    <w:rsid w:val="00C0487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odytext2">
    <w:name w:val="Body text (2)_"/>
    <w:basedOn w:val="a0"/>
    <w:link w:val="Bodytext20"/>
    <w:rsid w:val="00C0487C"/>
    <w:rPr>
      <w:sz w:val="28"/>
      <w:szCs w:val="28"/>
      <w:shd w:val="clear" w:color="auto" w:fill="FFFFFF"/>
    </w:rPr>
  </w:style>
  <w:style w:type="paragraph" w:customStyle="1" w:styleId="Bodytext20">
    <w:name w:val="Body text (2)"/>
    <w:basedOn w:val="a"/>
    <w:link w:val="Bodytext2"/>
    <w:rsid w:val="00C0487C"/>
    <w:pPr>
      <w:widowControl w:val="0"/>
      <w:shd w:val="clear" w:color="auto" w:fill="FFFFFF"/>
      <w:spacing w:after="0" w:line="307" w:lineRule="exact"/>
      <w:jc w:val="both"/>
    </w:pPr>
    <w:rPr>
      <w:sz w:val="28"/>
      <w:szCs w:val="28"/>
      <w:lang w:eastAsia="ru-RU"/>
    </w:rPr>
  </w:style>
  <w:style w:type="character" w:customStyle="1" w:styleId="af2">
    <w:name w:val="Без интервала Знак"/>
    <w:basedOn w:val="a0"/>
    <w:link w:val="af1"/>
    <w:uiPriority w:val="1"/>
    <w:locked/>
    <w:rsid w:val="00C0487C"/>
    <w:rPr>
      <w:sz w:val="22"/>
      <w:szCs w:val="22"/>
      <w:lang w:eastAsia="en-US"/>
    </w:rPr>
  </w:style>
  <w:style w:type="paragraph" w:customStyle="1" w:styleId="ConsNonformat">
    <w:name w:val="ConsNonformat"/>
    <w:rsid w:val="00745275"/>
    <w:pPr>
      <w:widowControl w:val="0"/>
      <w:suppressAutoHyphens/>
      <w:autoSpaceDE w:val="0"/>
      <w:ind w:right="19772"/>
    </w:pPr>
    <w:rPr>
      <w:rFonts w:ascii="Courier New" w:eastAsia="Times New Roman" w:hAnsi="Courier New" w:cs="Courier New"/>
      <w:lang w:eastAsia="ar-SA"/>
    </w:rPr>
  </w:style>
  <w:style w:type="paragraph" w:customStyle="1" w:styleId="ConsPlusNonformat">
    <w:name w:val="ConsPlusNonformat"/>
    <w:rsid w:val="00B12BD3"/>
    <w:pPr>
      <w:widowControl w:val="0"/>
      <w:autoSpaceDE w:val="0"/>
      <w:autoSpaceDN w:val="0"/>
      <w:adjustRightInd w:val="0"/>
    </w:pPr>
    <w:rPr>
      <w:rFonts w:ascii="Courier New" w:eastAsia="Times New Roman" w:hAnsi="Courier New" w:cs="Courier New"/>
    </w:rPr>
  </w:style>
  <w:style w:type="paragraph" w:customStyle="1" w:styleId="s34">
    <w:name w:val="s_34"/>
    <w:basedOn w:val="a"/>
    <w:rsid w:val="00B12BD3"/>
    <w:pPr>
      <w:spacing w:after="0" w:line="240" w:lineRule="auto"/>
      <w:jc w:val="center"/>
    </w:pPr>
    <w:rPr>
      <w:rFonts w:ascii="Times New Roman" w:eastAsia="Times New Roman" w:hAnsi="Times New Roman"/>
      <w:b/>
      <w:bCs/>
      <w:color w:val="000080"/>
      <w:sz w:val="21"/>
      <w:szCs w:val="21"/>
      <w:lang w:eastAsia="ru-RU"/>
    </w:rPr>
  </w:style>
  <w:style w:type="character" w:customStyle="1" w:styleId="apple-converted-space">
    <w:name w:val="apple-converted-space"/>
    <w:basedOn w:val="a0"/>
    <w:rsid w:val="002D2BFA"/>
  </w:style>
  <w:style w:type="paragraph" w:customStyle="1" w:styleId="210">
    <w:name w:val="Основной текст (2)1"/>
    <w:basedOn w:val="a"/>
    <w:uiPriority w:val="99"/>
    <w:rsid w:val="001519A1"/>
    <w:pPr>
      <w:widowControl w:val="0"/>
      <w:shd w:val="clear" w:color="auto" w:fill="FFFFFF"/>
      <w:spacing w:after="120" w:line="346" w:lineRule="exact"/>
      <w:jc w:val="center"/>
    </w:pPr>
    <w:rPr>
      <w:rFonts w:ascii="Times New Roman" w:eastAsia="Times New Roman" w:hAnsi="Times New Roman"/>
      <w:sz w:val="28"/>
      <w:szCs w:val="28"/>
    </w:rPr>
  </w:style>
  <w:style w:type="paragraph" w:styleId="af4">
    <w:name w:val="Body Text Indent"/>
    <w:basedOn w:val="a"/>
    <w:link w:val="af5"/>
    <w:uiPriority w:val="99"/>
    <w:semiHidden/>
    <w:unhideWhenUsed/>
    <w:rsid w:val="007B1D8E"/>
    <w:pPr>
      <w:spacing w:after="120"/>
      <w:ind w:left="283"/>
    </w:pPr>
  </w:style>
  <w:style w:type="character" w:customStyle="1" w:styleId="af5">
    <w:name w:val="Основной текст с отступом Знак"/>
    <w:basedOn w:val="a0"/>
    <w:link w:val="af4"/>
    <w:uiPriority w:val="99"/>
    <w:semiHidden/>
    <w:rsid w:val="007B1D8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6724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nbura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C3DE7-1689-40E6-BC40-214A36B2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6206</Words>
  <Characters>35378</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cp:lastModifiedBy>
  <cp:revision>2</cp:revision>
  <cp:lastPrinted>2023-01-24T09:34:00Z</cp:lastPrinted>
  <dcterms:created xsi:type="dcterms:W3CDTF">2026-02-27T05:53:00Z</dcterms:created>
  <dcterms:modified xsi:type="dcterms:W3CDTF">2026-02-27T05:53:00Z</dcterms:modified>
</cp:coreProperties>
</file>